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73DCA0772FE440949A3CB3AB3D521F08"/>
          </w:placeholder>
        </w:sdtPr>
        <w:sdtEndPr/>
        <w:sdtContent>
          <w:tr w:rsidR="00465EE8" w:rsidRPr="00465EE8" w14:paraId="4512D453" w14:textId="77777777" w:rsidTr="00465EE8">
            <w:trPr>
              <w:trHeight w:val="1474"/>
            </w:trPr>
            <w:tc>
              <w:tcPr>
                <w:tcW w:w="7938" w:type="dxa"/>
              </w:tcPr>
              <w:p w14:paraId="79355009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D4C5984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0D66ED4F" wp14:editId="40AAA8DF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7E6856E8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73DCA0772FE440949A3CB3AB3D521F08"/>
          </w:placeholder>
        </w:sdtPr>
        <w:sdtEndPr/>
        <w:sdtContent>
          <w:tr w:rsidR="00BF33AE" w14:paraId="008B885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CADCF52B71394ED1B7C69CBE292F265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DAEB8F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73DCA0772FE440949A3CB3AB3D521F08"/>
          </w:placeholder>
        </w:sdtPr>
        <w:sdtEndPr/>
        <w:sdtContent>
          <w:tr w:rsidR="00973546" w:rsidRPr="00840C91" w14:paraId="5CA7B3DE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0BF4E5FDBE3745A5BC94F142AD276C3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FB5991" w14:textId="73903D2D" w:rsidR="00973546" w:rsidRPr="00840C91" w:rsidRDefault="00A9725A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Insekten</w:t>
                    </w:r>
                    <w:r w:rsidR="0070692F">
                      <w:t>schutz-Projekt</w:t>
                    </w:r>
                    <w:r w:rsidR="00040FC7">
                      <w:t xml:space="preserve"> </w:t>
                    </w:r>
                    <w:r w:rsidR="00DC75BE">
                      <w:t xml:space="preserve">wird </w:t>
                    </w:r>
                    <w:r w:rsidR="00040FC7">
                      <w:t>bei Naturschutzwettbewerb</w:t>
                    </w:r>
                    <w:r w:rsidR="00394407">
                      <w:t xml:space="preserve"> „Unsere Heimat &amp; Natur“</w:t>
                    </w:r>
                    <w:r w:rsidR="00DC75BE">
                      <w:t xml:space="preserve"> ausgezeichnet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93F5465564384B1F9EEF5CD8B6FC2CEB"/>
        </w:placeholder>
      </w:sdtPr>
      <w:sdtEndPr/>
      <w:sdtContent>
        <w:p w14:paraId="28AC26B9" w14:textId="01A9BA50" w:rsidR="00011366" w:rsidRPr="00011366" w:rsidRDefault="00A9725A" w:rsidP="00B8553A">
          <w:pPr>
            <w:pStyle w:val="Subline"/>
            <w:rPr>
              <w:lang w:val="en-US"/>
            </w:rPr>
          </w:pPr>
          <w:r>
            <w:t>BUND</w:t>
          </w:r>
          <w:r w:rsidR="00EF54AF">
            <w:t xml:space="preserve">-Ortgruppe </w:t>
          </w:r>
          <w:r>
            <w:t>Bretten</w:t>
          </w:r>
          <w:r w:rsidR="00394407">
            <w:t xml:space="preserve"> </w:t>
          </w:r>
          <w:r w:rsidR="00DC75BE">
            <w:t xml:space="preserve">erhält Preisgeld </w:t>
          </w:r>
          <w:r w:rsidR="00394407">
            <w:t xml:space="preserve">für Engagement </w:t>
          </w:r>
        </w:p>
      </w:sdtContent>
    </w:sdt>
    <w:p w14:paraId="5A94978E" w14:textId="10E82A41" w:rsidR="004678D6" w:rsidRPr="00BD7929" w:rsidRDefault="000D4694" w:rsidP="00BD7929">
      <w:pPr>
        <w:pStyle w:val="Intro-Text"/>
      </w:pPr>
      <w:sdt>
        <w:sdtPr>
          <w:id w:val="1521048624"/>
          <w:placeholder>
            <w:docPart w:val="FFB411CC71F54A93A200B4C8DEDA1FD4"/>
          </w:placeholder>
        </w:sdtPr>
        <w:sdtEndPr/>
        <w:sdtContent>
          <w:r w:rsidR="00A9725A">
            <w:t>Bretten</w:t>
          </w:r>
        </w:sdtContent>
      </w:sdt>
      <w:r w:rsidR="00BD7929">
        <w:t>/</w:t>
      </w:r>
      <w:sdt>
        <w:sdtPr>
          <w:id w:val="765271979"/>
          <w:placeholder>
            <w:docPart w:val="E868DCE16793426FAEDEC86B278C9EDE"/>
          </w:placeholder>
          <w:date w:fullDate="2023-07-0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03.07.2023</w:t>
          </w:r>
        </w:sdtContent>
      </w:sdt>
      <w:r w:rsidR="00BD7929">
        <w:t xml:space="preserve"> </w:t>
      </w:r>
      <w:r w:rsidR="00104A7C">
        <w:t>–</w:t>
      </w:r>
      <w:r w:rsidR="007D6FC0">
        <w:t xml:space="preserve"> </w:t>
      </w:r>
      <w:r w:rsidR="0070692F">
        <w:t>An einem bisher stark zugewucherten Lärmschutzwall</w:t>
      </w:r>
      <w:r w:rsidR="00EF54AF">
        <w:t xml:space="preserve"> </w:t>
      </w:r>
      <w:r w:rsidR="000448B1">
        <w:t>engagier</w:t>
      </w:r>
      <w:r w:rsidR="00B97AEE">
        <w:t xml:space="preserve">t sich </w:t>
      </w:r>
      <w:r w:rsidR="00EF54AF">
        <w:t xml:space="preserve">die Ortsgruppe </w:t>
      </w:r>
      <w:r w:rsidR="0070692F">
        <w:t>Bretten des BUND (Bund für Umwelt und Naturschutz Deutschland)</w:t>
      </w:r>
      <w:r w:rsidR="00B97AEE">
        <w:t xml:space="preserve"> </w:t>
      </w:r>
      <w:r w:rsidR="00EF54AF">
        <w:t xml:space="preserve">für </w:t>
      </w:r>
      <w:r w:rsidR="0070692F">
        <w:t>den Insektenschutz</w:t>
      </w:r>
      <w:r w:rsidR="00EF54AF">
        <w:t>. Mit ihrem</w:t>
      </w:r>
      <w:r w:rsidR="001557D2">
        <w:t xml:space="preserve"> </w:t>
      </w:r>
      <w:r w:rsidR="0070692F">
        <w:t>Projekt</w:t>
      </w:r>
      <w:r w:rsidR="001557D2">
        <w:t xml:space="preserve"> gehört die Gruppe</w:t>
      </w:r>
      <w:r w:rsidR="003206CF">
        <w:t xml:space="preserve"> </w:t>
      </w:r>
      <w:r w:rsidR="007D6FC0">
        <w:t xml:space="preserve">zu den diesjährigen </w:t>
      </w:r>
      <w:r w:rsidR="003D7BA9">
        <w:t xml:space="preserve">Preisträgern </w:t>
      </w:r>
      <w:r w:rsidR="007D6FC0">
        <w:t>d</w:t>
      </w:r>
      <w:r w:rsidR="00C45F8F">
        <w:t xml:space="preserve">es </w:t>
      </w:r>
      <w:r w:rsidR="00104A7C" w:rsidRPr="00104A7C">
        <w:t>Wettbewerbs „Unsere Heimat und Natur“</w:t>
      </w:r>
      <w:r w:rsidR="00075DD5">
        <w:t xml:space="preserve"> und er</w:t>
      </w:r>
      <w:r w:rsidR="001557D2">
        <w:t>hält</w:t>
      </w:r>
      <w:r w:rsidR="00075DD5">
        <w:t xml:space="preserve"> </w:t>
      </w:r>
      <w:r w:rsidR="0070692F">
        <w:t>3</w:t>
      </w:r>
      <w:r w:rsidR="003206CF">
        <w:t>.000</w:t>
      </w:r>
      <w:r w:rsidR="00104A7C" w:rsidRPr="00104A7C">
        <w:t xml:space="preserve"> Euro. </w:t>
      </w:r>
      <w:r w:rsidR="00075DD5">
        <w:t xml:space="preserve">Bereits seit 2014 </w:t>
      </w:r>
      <w:r w:rsidR="001E449E">
        <w:t xml:space="preserve">und damit zum zehnten Mal </w:t>
      </w:r>
      <w:r w:rsidR="00075DD5">
        <w:t xml:space="preserve">fördern </w:t>
      </w:r>
      <w:r w:rsidR="00104A7C" w:rsidRPr="00104A7C">
        <w:t xml:space="preserve">Edeka Südwest und die Stiftung NatureLife-International </w:t>
      </w:r>
      <w:r w:rsidR="00075DD5">
        <w:t xml:space="preserve">so </w:t>
      </w:r>
      <w:r w:rsidR="00104A7C" w:rsidRPr="00104A7C">
        <w:t>gemeinsam besondere Naturschutzprojekte in der Region</w:t>
      </w:r>
      <w:r w:rsidR="00075DD5">
        <w:t xml:space="preserve">. </w:t>
      </w:r>
      <w:r w:rsidR="00E02DE4">
        <w:t>Mehr als 235</w:t>
      </w:r>
      <w:r w:rsidR="00104A7C" w:rsidRPr="00104A7C">
        <w:t xml:space="preserve"> Umweltprojekte im Südwesten </w:t>
      </w:r>
      <w:r w:rsidR="00075DD5">
        <w:t>wurden bereits mit insgesamt über</w:t>
      </w:r>
      <w:r w:rsidR="00104A7C" w:rsidRPr="00104A7C">
        <w:t xml:space="preserve"> eine</w:t>
      </w:r>
      <w:r w:rsidR="00075DD5">
        <w:t>r</w:t>
      </w:r>
      <w:r w:rsidR="00104A7C" w:rsidRPr="00104A7C">
        <w:t xml:space="preserve"> halbe Million Euro</w:t>
      </w:r>
      <w:r w:rsidR="00075DD5">
        <w:t xml:space="preserve"> ausgezeichnet</w:t>
      </w:r>
      <w:r w:rsidR="00104A7C" w:rsidRPr="00104A7C">
        <w:t xml:space="preserve">. Kundinnen und -Kunden </w:t>
      </w:r>
      <w:r w:rsidR="00075DD5">
        <w:t xml:space="preserve">der teilnehmenden Edeka-Märkte </w:t>
      </w:r>
      <w:r w:rsidR="00104A7C" w:rsidRPr="00104A7C">
        <w:t>unterstützen den Wettbewerb mit dem Kauf regionaler Bio-Kräutertöpfe.</w:t>
      </w:r>
    </w:p>
    <w:p w14:paraId="2ACAABFF" w14:textId="4FE3AE1F" w:rsidR="00040FC7" w:rsidRDefault="00075DD5" w:rsidP="00104A7C">
      <w:pPr>
        <w:pStyle w:val="Flietext"/>
      </w:pPr>
      <w:r>
        <w:t xml:space="preserve">In </w:t>
      </w:r>
      <w:r w:rsidR="0070692F">
        <w:t>Bretten</w:t>
      </w:r>
      <w:r w:rsidR="00E02DE4">
        <w:t xml:space="preserve"> </w:t>
      </w:r>
      <w:r>
        <w:t>wurde der</w:t>
      </w:r>
      <w:r w:rsidR="00104A7C">
        <w:t xml:space="preserve"> symbolische Scheck </w:t>
      </w:r>
      <w:r>
        <w:t>über</w:t>
      </w:r>
      <w:r w:rsidR="003206CF">
        <w:t xml:space="preserve"> </w:t>
      </w:r>
      <w:r w:rsidR="0070692F">
        <w:t>3</w:t>
      </w:r>
      <w:r w:rsidR="003206CF">
        <w:t xml:space="preserve">.000 </w:t>
      </w:r>
      <w:r w:rsidR="00104A7C">
        <w:t xml:space="preserve">Euro </w:t>
      </w:r>
      <w:r w:rsidR="00B11FB9" w:rsidRPr="00B11FB9">
        <w:t xml:space="preserve">von </w:t>
      </w:r>
      <w:r w:rsidR="0070692F">
        <w:t xml:space="preserve">Kaufmann </w:t>
      </w:r>
      <w:r w:rsidR="005C30A2">
        <w:t>Jochen Arlt</w:t>
      </w:r>
      <w:r w:rsidR="00B11FB9" w:rsidRPr="00B11FB9">
        <w:t>,</w:t>
      </w:r>
      <w:r w:rsidR="0070692F">
        <w:t xml:space="preserve"> Edeka Arlt &amp; </w:t>
      </w:r>
      <w:proofErr w:type="spellStart"/>
      <w:r w:rsidR="0070692F">
        <w:t>Trostel</w:t>
      </w:r>
      <w:proofErr w:type="spellEnd"/>
      <w:r w:rsidR="0070692F">
        <w:t>,</w:t>
      </w:r>
      <w:r w:rsidR="00B11FB9" w:rsidRPr="00B11FB9">
        <w:t xml:space="preserve"> d</w:t>
      </w:r>
      <w:r w:rsidR="0070692F">
        <w:t>er</w:t>
      </w:r>
      <w:r w:rsidR="00B11FB9" w:rsidRPr="00B11FB9">
        <w:t xml:space="preserve"> auch die Patenschaft für das Projekt </w:t>
      </w:r>
      <w:r w:rsidR="0070692F">
        <w:t>übernommen hat</w:t>
      </w:r>
      <w:r w:rsidR="00B11FB9" w:rsidRPr="00B11FB9">
        <w:t xml:space="preserve">, </w:t>
      </w:r>
      <w:r w:rsidR="00104A7C">
        <w:t xml:space="preserve">an </w:t>
      </w:r>
      <w:r w:rsidR="0070692F">
        <w:t>Gerhard Dittes</w:t>
      </w:r>
      <w:r w:rsidR="00EF54AF">
        <w:t xml:space="preserve">, Vorsitzender der </w:t>
      </w:r>
      <w:r w:rsidR="0070692F">
        <w:t>BUND</w:t>
      </w:r>
      <w:r w:rsidR="00EF54AF">
        <w:t xml:space="preserve">-Ortsgruppe </w:t>
      </w:r>
      <w:r w:rsidR="0070692F">
        <w:t>Bretten</w:t>
      </w:r>
      <w:r w:rsidR="00EF54AF">
        <w:t xml:space="preserve">, </w:t>
      </w:r>
      <w:r w:rsidR="00104A7C">
        <w:t>überreicht. Er bedankte sich</w:t>
      </w:r>
      <w:r w:rsidR="00B11FB9">
        <w:t xml:space="preserve"> auch</w:t>
      </w:r>
      <w:r w:rsidR="00104A7C">
        <w:t xml:space="preserve"> bei </w:t>
      </w:r>
      <w:r w:rsidR="003D7BA9" w:rsidRPr="00DC75BE">
        <w:t xml:space="preserve">Gunther </w:t>
      </w:r>
      <w:proofErr w:type="spellStart"/>
      <w:r w:rsidR="003D7BA9" w:rsidRPr="00DC75BE">
        <w:t>Ehni</w:t>
      </w:r>
      <w:proofErr w:type="spellEnd"/>
      <w:r w:rsidR="003D7BA9" w:rsidRPr="00DC75BE">
        <w:t xml:space="preserve"> als Vertreter der Stiftung NatureLife-International</w:t>
      </w:r>
      <w:r w:rsidR="003D7BA9">
        <w:t xml:space="preserve"> und </w:t>
      </w:r>
      <w:r w:rsidR="00104A7C">
        <w:t>Michaela Meyer, Geschäftsbereichsleiterin Nachhaltigkeit bei Edeka Südwest, für die Auszeichnung und Förderung. „</w:t>
      </w:r>
      <w:r w:rsidR="001E449E">
        <w:t xml:space="preserve">Bereits zum zehnten Mal haben wir uns auf die Suche nach besonderen Naturschutzprojekten in unserem Geschäftsgebiet gemacht, um diese zu würdigen und </w:t>
      </w:r>
      <w:r w:rsidR="004E3081">
        <w:t xml:space="preserve">mit bis zu 5.000 Euro </w:t>
      </w:r>
      <w:r w:rsidR="001E449E">
        <w:t>zu fördern</w:t>
      </w:r>
      <w:r w:rsidR="004E3081">
        <w:t>,</w:t>
      </w:r>
      <w:r w:rsidR="001E449E">
        <w:t xml:space="preserve"> und somit </w:t>
      </w:r>
      <w:r w:rsidR="001E449E">
        <w:lastRenderedPageBreak/>
        <w:t xml:space="preserve">unserem Ziel, ein Biotopverbund im </w:t>
      </w:r>
      <w:r w:rsidR="00CB4F2B">
        <w:t>Südwesten entstehen zu lassen, wieder ein Stück näher zu kommen</w:t>
      </w:r>
      <w:r w:rsidR="00104A7C">
        <w:t xml:space="preserve">“, erläuterte Michaela Meyer </w:t>
      </w:r>
      <w:r w:rsidR="00040FC7">
        <w:t xml:space="preserve">das </w:t>
      </w:r>
      <w:r w:rsidR="00104A7C">
        <w:t>Ziel des Lebensmittelhändlers.</w:t>
      </w:r>
    </w:p>
    <w:p w14:paraId="5C5A704C" w14:textId="77777777" w:rsidR="00040FC7" w:rsidRDefault="00040FC7" w:rsidP="00104A7C">
      <w:pPr>
        <w:pStyle w:val="Flietext"/>
      </w:pPr>
    </w:p>
    <w:p w14:paraId="4F057E29" w14:textId="77777777" w:rsidR="00B11FB9" w:rsidRDefault="00104A7C" w:rsidP="00104A7C">
      <w:pPr>
        <w:pStyle w:val="Flietext"/>
      </w:pPr>
      <w:r>
        <w:t>Claus-Peter Hutter, Präsident von NatureLife betonte: „</w:t>
      </w:r>
      <w:r w:rsidR="001E449E" w:rsidRPr="001E449E">
        <w:t>Noch nie war die Bedrohung der biologischen Vielfalt unserer Natur- und Kulturlandschaften so groß wie heute. Der Rückgang vieler, einst häufiger Pflanzen- und Tierarten wird noch durch die Auswirkungen des Klimawandels verschärft. Deshalb sind praktische Projekte für die Naturbewahrung, die Landschafts- und Heimatpflege als ökologische Bausteine zur Biotopvernetzung wichtiger denn je. Hierfür bedarf es entschlossener Menschen die nicht nur reden, sondern auch mutig und konsequent handeln.</w:t>
      </w:r>
      <w:r w:rsidR="001E449E">
        <w:t>“</w:t>
      </w:r>
    </w:p>
    <w:p w14:paraId="5F3B84E8" w14:textId="77777777" w:rsidR="00B11FB9" w:rsidRDefault="00B11FB9" w:rsidP="00104A7C">
      <w:pPr>
        <w:pStyle w:val="Flietext"/>
      </w:pPr>
    </w:p>
    <w:p w14:paraId="4436FD1E" w14:textId="67079B48" w:rsidR="00B11FB9" w:rsidRDefault="00CB4F2B" w:rsidP="00104A7C">
      <w:pPr>
        <w:pStyle w:val="Flietext"/>
      </w:pPr>
      <w:r>
        <w:t>Genau sie</w:t>
      </w:r>
      <w:r w:rsidR="001E449E" w:rsidRPr="001E449E">
        <w:t xml:space="preserve"> werden im Rahmen des Wettbewerbs „Unsere Heimat und Natur“ von Edeka Südwest mit fachlicher Begleitung von NatureLife-International ausgezeichnet</w:t>
      </w:r>
      <w:r w:rsidR="00B11FB9">
        <w:t xml:space="preserve"> – </w:t>
      </w:r>
      <w:r w:rsidR="0070692F">
        <w:t xml:space="preserve">wie auch jetzt </w:t>
      </w:r>
      <w:r w:rsidR="0070692F" w:rsidRPr="0070692F">
        <w:t>die Initiative „Neue Lebensräume für Wildbienen und andere Insekten“ der BUND</w:t>
      </w:r>
      <w:r w:rsidR="0070692F">
        <w:t>-</w:t>
      </w:r>
      <w:r w:rsidR="0070692F" w:rsidRPr="0070692F">
        <w:t>Ortsgruppe Bretten im Landkreis Karlsruhe. Dabei wurden im Sinne der Biotopvernetzung zugewucherte Böschungen von Gebüsch befreit</w:t>
      </w:r>
      <w:r w:rsidR="0070692F">
        <w:t>,</w:t>
      </w:r>
      <w:r w:rsidR="0070692F" w:rsidRPr="0070692F">
        <w:t xml:space="preserve"> um wieder als wertvolle Magerrasenfläche Heimat für bodenbewohnende Wildbienen und andere Insekten zu schaffen. Davon profitieren Frühlings-Seidenbiene, Gehörnte Biene, Erdhummel und andere Wildbienen ebenso wie verschiedene Schwebfliegenarte</w:t>
      </w:r>
      <w:r w:rsidR="0070692F">
        <w:t xml:space="preserve"> wie </w:t>
      </w:r>
      <w:r w:rsidR="0070692F" w:rsidRPr="0070692F">
        <w:t>Bienenwolf, Weinhähnchen, Streifenwanze, Schmuckwanze und Sandlaufkäfer sowie Schmetterlinge wie Distelfalter, Schwalbenschwanz und Zitronenfalter. Die Fläche ist a</w:t>
      </w:r>
      <w:r w:rsidR="0070692F">
        <w:t>ußerdem</w:t>
      </w:r>
      <w:r w:rsidR="0070692F" w:rsidRPr="0070692F">
        <w:t xml:space="preserve"> Lebensraum für Zauneidechse</w:t>
      </w:r>
      <w:r w:rsidR="0070692F">
        <w:t>n</w:t>
      </w:r>
      <w:r w:rsidR="0070692F" w:rsidRPr="0070692F">
        <w:t xml:space="preserve"> und Blindschleichen. </w:t>
      </w:r>
    </w:p>
    <w:p w14:paraId="34121D5F" w14:textId="77777777" w:rsidR="0070692F" w:rsidRDefault="0070692F" w:rsidP="00104A7C">
      <w:pPr>
        <w:pStyle w:val="Flietext"/>
      </w:pPr>
    </w:p>
    <w:p w14:paraId="30BB1824" w14:textId="5EDCBACB" w:rsidR="00104A7C" w:rsidRPr="00CB4F2B" w:rsidRDefault="00104A7C" w:rsidP="00104A7C">
      <w:pPr>
        <w:pStyle w:val="Flietext"/>
        <w:rPr>
          <w:b/>
          <w:bCs/>
        </w:rPr>
      </w:pPr>
      <w:r w:rsidRPr="00CB4F2B">
        <w:rPr>
          <w:b/>
          <w:bCs/>
        </w:rPr>
        <w:t>202</w:t>
      </w:r>
      <w:r w:rsidR="001E449E" w:rsidRPr="00CB4F2B">
        <w:rPr>
          <w:b/>
          <w:bCs/>
        </w:rPr>
        <w:t>3</w:t>
      </w:r>
      <w:r w:rsidRPr="00CB4F2B">
        <w:rPr>
          <w:b/>
          <w:bCs/>
        </w:rPr>
        <w:t xml:space="preserve"> werden weitere 2</w:t>
      </w:r>
      <w:r w:rsidR="00CB4F2B" w:rsidRPr="00CB4F2B">
        <w:rPr>
          <w:b/>
          <w:bCs/>
        </w:rPr>
        <w:t>0</w:t>
      </w:r>
      <w:r w:rsidRPr="00CB4F2B">
        <w:rPr>
          <w:b/>
          <w:bCs/>
        </w:rPr>
        <w:t xml:space="preserve"> Projekte ausgezeichnet</w:t>
      </w:r>
    </w:p>
    <w:p w14:paraId="1499F5CC" w14:textId="77777777" w:rsidR="00104A7C" w:rsidRDefault="00104A7C" w:rsidP="00104A7C">
      <w:pPr>
        <w:pStyle w:val="Flietext"/>
      </w:pPr>
    </w:p>
    <w:p w14:paraId="1187069E" w14:textId="218AFF89" w:rsidR="00EF79AA" w:rsidRDefault="00CB4F2B" w:rsidP="00104A7C">
      <w:pPr>
        <w:pStyle w:val="Flietext"/>
      </w:pPr>
      <w:r>
        <w:t xml:space="preserve">Unterstützt wird der Wettbewerb von Kundinnen und Kunden der Edeka Südwest. Mit einem Teil des Erlöses aus dem Verkauf von Bio-Kräutertöpfen der Regionalmarke „Unsere Heimat – echt &amp; gut“ wird der Fördertopf </w:t>
      </w:r>
      <w:r w:rsidR="004E3081">
        <w:t xml:space="preserve">regelmäßig </w:t>
      </w:r>
      <w:r>
        <w:t xml:space="preserve">gefüllt. </w:t>
      </w:r>
      <w:r w:rsidRPr="00CB4F2B">
        <w:t xml:space="preserve">In diesem Jahr </w:t>
      </w:r>
      <w:r w:rsidRPr="00CB4F2B">
        <w:lastRenderedPageBreak/>
        <w:t xml:space="preserve">erhöht sich die Zahl der </w:t>
      </w:r>
      <w:r w:rsidR="00E02DE4">
        <w:t>mehr als 235</w:t>
      </w:r>
      <w:r w:rsidRPr="00CB4F2B">
        <w:t xml:space="preserve"> mit über </w:t>
      </w:r>
      <w:r>
        <w:t>55</w:t>
      </w:r>
      <w:r w:rsidRPr="00CB4F2B">
        <w:t xml:space="preserve">0.000 Euro prämierten Projekten nochmal um 20 neue Preisträger, die mit insgesamt 52.000 Euro </w:t>
      </w:r>
      <w:r w:rsidR="004E3081">
        <w:t>unterstützt</w:t>
      </w:r>
      <w:r w:rsidRPr="00CB4F2B">
        <w:t xml:space="preserve"> werden.</w:t>
      </w:r>
      <w:r>
        <w:t xml:space="preserve"> </w:t>
      </w:r>
    </w:p>
    <w:p w14:paraId="0415A1AF" w14:textId="77777777" w:rsidR="00EF79AA" w:rsidRPr="00EF79AA" w:rsidRDefault="000D4694" w:rsidP="00EF79AA">
      <w:pPr>
        <w:pStyle w:val="Zusatzinformation-berschrift"/>
      </w:pPr>
      <w:sdt>
        <w:sdtPr>
          <w:id w:val="-1061561099"/>
          <w:placeholder>
            <w:docPart w:val="B8AA11835C15416F8F5BE8E763195FF5"/>
          </w:placeholder>
        </w:sdtPr>
        <w:sdtEndPr/>
        <w:sdtContent>
          <w:r w:rsidR="00E30C1E" w:rsidRPr="00E30C1E">
            <w:t>Zusatzinformation-Edeka Südwest</w:t>
          </w:r>
        </w:sdtContent>
      </w:sdt>
    </w:p>
    <w:p w14:paraId="4CE87896" w14:textId="3C078014" w:rsidR="0043781B" w:rsidRPr="006D08E3" w:rsidRDefault="000D4694" w:rsidP="006D08E3">
      <w:pPr>
        <w:pStyle w:val="Zusatzinformation-Text"/>
      </w:pPr>
      <w:sdt>
        <w:sdtPr>
          <w:id w:val="-746034625"/>
          <w:placeholder>
            <w:docPart w:val="5A2D0CB869D6463093A4123A9204045C"/>
          </w:placeholder>
        </w:sdtPr>
        <w:sdtEndPr/>
        <w:sdtContent>
          <w:r w:rsidR="00C54045" w:rsidRPr="00C54045">
            <w:t xml:space="preserve">Edeka Südwest mit Sitz in Offenburg ist eine von sieben Edeka-Regionalgesellschaften in Deutsch-land und erzielte im Jahr 2022 einen Verbund-Außenumsatz von 10,3 Milliarden Euro. Mit rund 1.130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Mineral-brunnen Schwarzwald-Sprudel, der </w:t>
          </w:r>
          <w:proofErr w:type="spellStart"/>
          <w:r w:rsidR="00C54045" w:rsidRPr="00C54045">
            <w:t>Ortenauer</w:t>
          </w:r>
          <w:proofErr w:type="spellEnd"/>
          <w:r w:rsidR="00C54045" w:rsidRPr="00C54045">
            <w:t xml:space="preserve"> Weinkeller und der Fischwarenspezialist Frischkost. Ei-</w:t>
          </w:r>
          <w:proofErr w:type="spellStart"/>
          <w:r w:rsidR="00C54045" w:rsidRPr="00C54045">
            <w:t>ner</w:t>
          </w:r>
          <w:proofErr w:type="spellEnd"/>
          <w:r w:rsidR="00C54045" w:rsidRPr="00C54045">
            <w:t xml:space="preserve">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</w:t>
          </w:r>
          <w:proofErr w:type="spellStart"/>
          <w:r w:rsidR="00C54045" w:rsidRPr="00C54045">
            <w:t>Unterneh-mensverbund</w:t>
          </w:r>
          <w:proofErr w:type="spellEnd"/>
          <w:r w:rsidR="00C54045" w:rsidRPr="00C54045">
            <w:t>, inklusive des selbständigen Einzelhandels, ist mit rund 47.000 Mitarbeitenden sowie etwa 3.000 Auszubildenden in rund 40 Berufsbildern einer der größten Arbeitgeber und Ausbilder in der Region.</w:t>
          </w:r>
        </w:sdtContent>
      </w:sdt>
    </w:p>
    <w:sectPr w:rsidR="0043781B" w:rsidRPr="006D08E3" w:rsidSect="00880966">
      <w:footerReference w:type="default" r:id="rId9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3864" w14:textId="77777777" w:rsidR="00104A7C" w:rsidRDefault="00104A7C" w:rsidP="000B64B7">
      <w:r>
        <w:separator/>
      </w:r>
    </w:p>
  </w:endnote>
  <w:endnote w:type="continuationSeparator" w:id="0">
    <w:p w14:paraId="5CA55AB7" w14:textId="77777777" w:rsidR="00104A7C" w:rsidRDefault="00104A7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73DCA0772FE440949A3CB3AB3D521F08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73DCA0772FE440949A3CB3AB3D521F08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B050BBF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6B5E4835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73DCA0772FE440949A3CB3AB3D521F08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BF4E5FDBE3745A5BC94F142AD276C33"/>
                </w:placeholder>
              </w:sdtPr>
              <w:sdtEndPr/>
              <w:sdtContent>
                <w:tr w:rsidR="00503BFF" w14:paraId="7381C213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BA066D8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39638BF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50BCDC7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0E235B1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1329E71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6DF5386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3FF3A14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0DB94B" wp14:editId="448A635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CB098C6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C10D194" wp14:editId="7C44C24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FFD56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3D30" w14:textId="77777777" w:rsidR="00104A7C" w:rsidRDefault="00104A7C" w:rsidP="000B64B7">
      <w:r>
        <w:separator/>
      </w:r>
    </w:p>
  </w:footnote>
  <w:footnote w:type="continuationSeparator" w:id="0">
    <w:p w14:paraId="7DBC62F6" w14:textId="77777777" w:rsidR="00104A7C" w:rsidRDefault="00104A7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061704809">
    <w:abstractNumId w:val="0"/>
  </w:num>
  <w:num w:numId="2" w16cid:durableId="644162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C"/>
    <w:rsid w:val="00007E0A"/>
    <w:rsid w:val="00011366"/>
    <w:rsid w:val="000314BC"/>
    <w:rsid w:val="0003575C"/>
    <w:rsid w:val="000401C5"/>
    <w:rsid w:val="00040FC7"/>
    <w:rsid w:val="000448B1"/>
    <w:rsid w:val="00061F34"/>
    <w:rsid w:val="000731B9"/>
    <w:rsid w:val="00075DD5"/>
    <w:rsid w:val="0007721D"/>
    <w:rsid w:val="000B64B7"/>
    <w:rsid w:val="000D4694"/>
    <w:rsid w:val="00104A7C"/>
    <w:rsid w:val="00154F99"/>
    <w:rsid w:val="001557D2"/>
    <w:rsid w:val="001713CB"/>
    <w:rsid w:val="001762B1"/>
    <w:rsid w:val="001A7E1B"/>
    <w:rsid w:val="001D4BAC"/>
    <w:rsid w:val="001D61AF"/>
    <w:rsid w:val="001E0C90"/>
    <w:rsid w:val="001E449E"/>
    <w:rsid w:val="001E47DB"/>
    <w:rsid w:val="001F17DC"/>
    <w:rsid w:val="00203058"/>
    <w:rsid w:val="00203E84"/>
    <w:rsid w:val="002127BF"/>
    <w:rsid w:val="00233953"/>
    <w:rsid w:val="002601D7"/>
    <w:rsid w:val="002B1C64"/>
    <w:rsid w:val="003206CF"/>
    <w:rsid w:val="00385187"/>
    <w:rsid w:val="00394407"/>
    <w:rsid w:val="003D421D"/>
    <w:rsid w:val="003D7BA9"/>
    <w:rsid w:val="003F7441"/>
    <w:rsid w:val="004010CB"/>
    <w:rsid w:val="00406CDB"/>
    <w:rsid w:val="004255A3"/>
    <w:rsid w:val="0043781B"/>
    <w:rsid w:val="0044583B"/>
    <w:rsid w:val="00456265"/>
    <w:rsid w:val="00465EE8"/>
    <w:rsid w:val="004678D6"/>
    <w:rsid w:val="00474F05"/>
    <w:rsid w:val="00476AEF"/>
    <w:rsid w:val="004A487F"/>
    <w:rsid w:val="004B28AC"/>
    <w:rsid w:val="004E3081"/>
    <w:rsid w:val="00503BFF"/>
    <w:rsid w:val="0051636A"/>
    <w:rsid w:val="00541AB1"/>
    <w:rsid w:val="005526ED"/>
    <w:rsid w:val="005528EB"/>
    <w:rsid w:val="005C27B7"/>
    <w:rsid w:val="005C30A2"/>
    <w:rsid w:val="005C708D"/>
    <w:rsid w:val="005E0E08"/>
    <w:rsid w:val="005E4041"/>
    <w:rsid w:val="00606C95"/>
    <w:rsid w:val="00655B4E"/>
    <w:rsid w:val="006845CE"/>
    <w:rsid w:val="006963C2"/>
    <w:rsid w:val="006D08E3"/>
    <w:rsid w:val="006F118C"/>
    <w:rsid w:val="006F2167"/>
    <w:rsid w:val="0070692F"/>
    <w:rsid w:val="00707356"/>
    <w:rsid w:val="00710444"/>
    <w:rsid w:val="00717C1A"/>
    <w:rsid w:val="00752FB9"/>
    <w:rsid w:val="00765C93"/>
    <w:rsid w:val="00766E7B"/>
    <w:rsid w:val="00797DFD"/>
    <w:rsid w:val="007A5FAE"/>
    <w:rsid w:val="007D6FC0"/>
    <w:rsid w:val="00840C91"/>
    <w:rsid w:val="00841822"/>
    <w:rsid w:val="0085383C"/>
    <w:rsid w:val="00865A58"/>
    <w:rsid w:val="00880966"/>
    <w:rsid w:val="008A13B6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A14E43"/>
    <w:rsid w:val="00A34501"/>
    <w:rsid w:val="00A52528"/>
    <w:rsid w:val="00A534E9"/>
    <w:rsid w:val="00A80C21"/>
    <w:rsid w:val="00A9725A"/>
    <w:rsid w:val="00AE4D51"/>
    <w:rsid w:val="00B0619B"/>
    <w:rsid w:val="00B07C30"/>
    <w:rsid w:val="00B11FB9"/>
    <w:rsid w:val="00B25DC0"/>
    <w:rsid w:val="00B31928"/>
    <w:rsid w:val="00B31F06"/>
    <w:rsid w:val="00B44DE9"/>
    <w:rsid w:val="00B8553A"/>
    <w:rsid w:val="00B97AEE"/>
    <w:rsid w:val="00BD2F2F"/>
    <w:rsid w:val="00BD7929"/>
    <w:rsid w:val="00BE785A"/>
    <w:rsid w:val="00BF33AE"/>
    <w:rsid w:val="00C44B3E"/>
    <w:rsid w:val="00C45F8F"/>
    <w:rsid w:val="00C54045"/>
    <w:rsid w:val="00C569AA"/>
    <w:rsid w:val="00C600CE"/>
    <w:rsid w:val="00C76D49"/>
    <w:rsid w:val="00CA59F6"/>
    <w:rsid w:val="00CB4F2B"/>
    <w:rsid w:val="00D161B0"/>
    <w:rsid w:val="00D16B68"/>
    <w:rsid w:val="00D33653"/>
    <w:rsid w:val="00D748A3"/>
    <w:rsid w:val="00D85FA9"/>
    <w:rsid w:val="00DB0ADC"/>
    <w:rsid w:val="00DC3D83"/>
    <w:rsid w:val="00DC75BE"/>
    <w:rsid w:val="00DD2EFC"/>
    <w:rsid w:val="00E01A77"/>
    <w:rsid w:val="00E02DE4"/>
    <w:rsid w:val="00E100C9"/>
    <w:rsid w:val="00E30C1E"/>
    <w:rsid w:val="00E652FF"/>
    <w:rsid w:val="00E87EB6"/>
    <w:rsid w:val="00EB51D9"/>
    <w:rsid w:val="00EF54AF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1332"/>
  <w15:chartTrackingRefBased/>
  <w15:docId w15:val="{B753ADBE-A607-4A59-8318-EFC5FE1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E02DE4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3D7B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D7B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B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D7B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7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CA0772FE440949A3CB3AB3D521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560AA-D2AC-4717-8AF2-5FF4C8D0E332}"/>
      </w:docPartPr>
      <w:docPartBody>
        <w:p w:rsidR="00267C54" w:rsidRDefault="00267C54">
          <w:pPr>
            <w:pStyle w:val="73DCA0772FE440949A3CB3AB3D521F08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CF52B71394ED1B7C69CBE292F2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9C70A-B9C9-4C0F-94F7-6DB51F175868}"/>
      </w:docPartPr>
      <w:docPartBody>
        <w:p w:rsidR="00267C54" w:rsidRDefault="00267C54">
          <w:pPr>
            <w:pStyle w:val="CADCF52B71394ED1B7C69CBE292F265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BF4E5FDBE3745A5BC94F142AD276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9BBA5-BD0F-4404-BAA9-2A250E515CDC}"/>
      </w:docPartPr>
      <w:docPartBody>
        <w:p w:rsidR="00267C54" w:rsidRDefault="00267C54">
          <w:pPr>
            <w:pStyle w:val="0BF4E5FDBE3745A5BC94F142AD276C3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93F5465564384B1F9EEF5CD8B6FC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569AC-ED0F-41A0-BE38-3F68BDA746F0}"/>
      </w:docPartPr>
      <w:docPartBody>
        <w:p w:rsidR="00267C54" w:rsidRDefault="00267C54">
          <w:pPr>
            <w:pStyle w:val="93F5465564384B1F9EEF5CD8B6FC2CEB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FFB411CC71F54A93A200B4C8DEDA1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6C312-EE67-4876-AC13-376F062A918C}"/>
      </w:docPartPr>
      <w:docPartBody>
        <w:p w:rsidR="00267C54" w:rsidRDefault="00267C54">
          <w:pPr>
            <w:pStyle w:val="FFB411CC71F54A93A200B4C8DEDA1FD4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868DCE16793426FAEDEC86B278C9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7E2E-B301-4F56-8048-0AC68D2DC135}"/>
      </w:docPartPr>
      <w:docPartBody>
        <w:p w:rsidR="00267C54" w:rsidRDefault="00267C54">
          <w:pPr>
            <w:pStyle w:val="E868DCE16793426FAEDEC86B278C9EDE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B8AA11835C15416F8F5BE8E763195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7F30-C417-48AD-8BC0-DE90C570FC8F}"/>
      </w:docPartPr>
      <w:docPartBody>
        <w:p w:rsidR="00267C54" w:rsidRDefault="00267C54">
          <w:pPr>
            <w:pStyle w:val="B8AA11835C15416F8F5BE8E763195FF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5A2D0CB869D6463093A4123A92040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AE9C2-CFCA-4BF1-AFFC-3FE02C7648A1}"/>
      </w:docPartPr>
      <w:docPartBody>
        <w:p w:rsidR="00267C54" w:rsidRDefault="00267C54">
          <w:pPr>
            <w:pStyle w:val="5A2D0CB869D6463093A4123A9204045C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54"/>
    <w:rsid w:val="002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3DCA0772FE440949A3CB3AB3D521F08">
    <w:name w:val="73DCA0772FE440949A3CB3AB3D521F08"/>
  </w:style>
  <w:style w:type="paragraph" w:customStyle="1" w:styleId="CADCF52B71394ED1B7C69CBE292F2657">
    <w:name w:val="CADCF52B71394ED1B7C69CBE292F2657"/>
  </w:style>
  <w:style w:type="paragraph" w:customStyle="1" w:styleId="0BF4E5FDBE3745A5BC94F142AD276C33">
    <w:name w:val="0BF4E5FDBE3745A5BC94F142AD276C33"/>
  </w:style>
  <w:style w:type="paragraph" w:customStyle="1" w:styleId="93F5465564384B1F9EEF5CD8B6FC2CEB">
    <w:name w:val="93F5465564384B1F9EEF5CD8B6FC2CEB"/>
  </w:style>
  <w:style w:type="paragraph" w:customStyle="1" w:styleId="FFB411CC71F54A93A200B4C8DEDA1FD4">
    <w:name w:val="FFB411CC71F54A93A200B4C8DEDA1FD4"/>
  </w:style>
  <w:style w:type="paragraph" w:customStyle="1" w:styleId="E868DCE16793426FAEDEC86B278C9EDE">
    <w:name w:val="E868DCE16793426FAEDEC86B278C9EDE"/>
  </w:style>
  <w:style w:type="paragraph" w:customStyle="1" w:styleId="B8AA11835C15416F8F5BE8E763195FF5">
    <w:name w:val="B8AA11835C15416F8F5BE8E763195FF5"/>
  </w:style>
  <w:style w:type="paragraph" w:customStyle="1" w:styleId="5A2D0CB869D6463093A4123A9204045C">
    <w:name w:val="5A2D0CB869D6463093A4123A92040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117B-1D56-4A69-B647-3FFE3E61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cp:lastPrinted>2023-07-03T08:24:00Z</cp:lastPrinted>
  <dcterms:created xsi:type="dcterms:W3CDTF">2023-06-27T07:32:00Z</dcterms:created>
  <dcterms:modified xsi:type="dcterms:W3CDTF">2023-07-03T08:24:00Z</dcterms:modified>
</cp:coreProperties>
</file>