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2255" w14:textId="77777777" w:rsidR="000E25A1" w:rsidRDefault="000E25A1">
      <w:pPr>
        <w:jc w:val="both"/>
        <w:rPr>
          <w:rFonts w:ascii="Arial Narrow" w:hAnsi="Arial Narrow"/>
          <w:b/>
          <w:sz w:val="22"/>
          <w:szCs w:val="22"/>
        </w:rPr>
      </w:pPr>
    </w:p>
    <w:p w14:paraId="4113D8BE" w14:textId="77777777" w:rsidR="000E25A1" w:rsidRDefault="000E25A1">
      <w:pPr>
        <w:jc w:val="both"/>
        <w:rPr>
          <w:rFonts w:ascii="Arial Narrow" w:hAnsi="Arial Narrow"/>
          <w:b/>
          <w:sz w:val="22"/>
          <w:szCs w:val="22"/>
        </w:rPr>
      </w:pPr>
    </w:p>
    <w:p w14:paraId="316EBDE7" w14:textId="77777777" w:rsidR="000E25A1" w:rsidRDefault="000E25A1">
      <w:pPr>
        <w:jc w:val="both"/>
        <w:rPr>
          <w:rFonts w:ascii="Arial Narrow" w:hAnsi="Arial Narrow"/>
          <w:b/>
          <w:sz w:val="22"/>
          <w:szCs w:val="22"/>
        </w:rPr>
      </w:pPr>
    </w:p>
    <w:p w14:paraId="00780856" w14:textId="77777777" w:rsidR="000E25A1" w:rsidRDefault="000E25A1">
      <w:pPr>
        <w:jc w:val="both"/>
        <w:rPr>
          <w:rFonts w:ascii="Arial Narrow" w:hAnsi="Arial Narrow"/>
          <w:b/>
          <w:sz w:val="22"/>
          <w:szCs w:val="22"/>
        </w:rPr>
      </w:pPr>
    </w:p>
    <w:p w14:paraId="17E46E50" w14:textId="77777777" w:rsidR="000E25A1" w:rsidRDefault="000E25A1">
      <w:pPr>
        <w:jc w:val="both"/>
        <w:rPr>
          <w:rFonts w:ascii="Arial Narrow" w:hAnsi="Arial Narrow"/>
          <w:b/>
          <w:sz w:val="22"/>
          <w:szCs w:val="22"/>
        </w:rPr>
      </w:pPr>
    </w:p>
    <w:p w14:paraId="3168A6D7" w14:textId="77777777" w:rsidR="000E25A1" w:rsidRDefault="000E25A1">
      <w:pPr>
        <w:jc w:val="both"/>
        <w:rPr>
          <w:rFonts w:ascii="Arial Narrow" w:hAnsi="Arial Narrow"/>
          <w:b/>
          <w:sz w:val="22"/>
          <w:szCs w:val="22"/>
        </w:rPr>
      </w:pPr>
    </w:p>
    <w:p w14:paraId="16D558CB" w14:textId="77777777" w:rsidR="000E25A1" w:rsidRDefault="008F7D6A">
      <w:pPr>
        <w:jc w:val="both"/>
        <w:rPr>
          <w:rFonts w:cs="Arial"/>
          <w:szCs w:val="22"/>
        </w:rPr>
      </w:pPr>
      <w:r>
        <w:rPr>
          <w:rFonts w:cs="Arial"/>
          <w:b/>
          <w:sz w:val="36"/>
          <w:szCs w:val="22"/>
        </w:rPr>
        <w:tab/>
      </w:r>
      <w:r>
        <w:rPr>
          <w:rFonts w:cs="Arial"/>
          <w:b/>
          <w:sz w:val="36"/>
          <w:szCs w:val="22"/>
        </w:rPr>
        <w:tab/>
      </w:r>
      <w:r>
        <w:rPr>
          <w:rFonts w:cs="Arial"/>
          <w:b/>
          <w:sz w:val="36"/>
          <w:szCs w:val="22"/>
        </w:rPr>
        <w:tab/>
      </w:r>
      <w:r>
        <w:rPr>
          <w:rFonts w:cs="Arial"/>
          <w:b/>
          <w:sz w:val="36"/>
          <w:szCs w:val="22"/>
        </w:rPr>
        <w:tab/>
      </w:r>
      <w:r>
        <w:rPr>
          <w:rFonts w:cs="Arial"/>
          <w:b/>
          <w:sz w:val="36"/>
          <w:szCs w:val="22"/>
        </w:rPr>
        <w:tab/>
      </w:r>
      <w:r>
        <w:rPr>
          <w:rFonts w:cs="Arial"/>
          <w:szCs w:val="22"/>
        </w:rPr>
        <w:tab/>
      </w:r>
    </w:p>
    <w:p w14:paraId="11BC14F1" w14:textId="77777777" w:rsidR="000E25A1" w:rsidRDefault="000E25A1">
      <w:pPr>
        <w:jc w:val="both"/>
        <w:rPr>
          <w:rFonts w:cs="Arial"/>
          <w:szCs w:val="22"/>
        </w:rPr>
      </w:pPr>
    </w:p>
    <w:p w14:paraId="777C0B52" w14:textId="77777777" w:rsidR="000E25A1" w:rsidRDefault="000E25A1">
      <w:pPr>
        <w:jc w:val="both"/>
        <w:rPr>
          <w:rFonts w:cs="Arial"/>
          <w:szCs w:val="22"/>
        </w:rPr>
      </w:pPr>
    </w:p>
    <w:p w14:paraId="6CCB3FF6" w14:textId="77777777" w:rsidR="000E25A1" w:rsidRDefault="000E25A1">
      <w:pPr>
        <w:jc w:val="both"/>
        <w:rPr>
          <w:rFonts w:cs="Arial"/>
          <w:szCs w:val="22"/>
        </w:rPr>
      </w:pPr>
    </w:p>
    <w:p w14:paraId="4C61A9A4" w14:textId="77777777" w:rsidR="000E25A1" w:rsidRDefault="008F7D6A">
      <w:pPr>
        <w:ind w:left="2836" w:firstLine="709"/>
        <w:jc w:val="center"/>
        <w:rPr>
          <w:rFonts w:cs="Arial"/>
          <w:szCs w:val="22"/>
        </w:rPr>
      </w:pPr>
      <w:r>
        <w:rPr>
          <w:rFonts w:cs="Arial"/>
          <w:szCs w:val="22"/>
        </w:rPr>
        <w:t>07/2025</w:t>
      </w:r>
      <w:r>
        <w:rPr>
          <w:rFonts w:cs="Arial"/>
          <w:szCs w:val="22"/>
        </w:rPr>
        <w:tab/>
      </w:r>
      <w:r>
        <w:rPr>
          <w:rFonts w:cs="Arial"/>
          <w:szCs w:val="22"/>
        </w:rPr>
        <w:tab/>
        <w:t>07.04.2025</w:t>
      </w:r>
    </w:p>
    <w:p w14:paraId="59B5DA5C" w14:textId="77777777" w:rsidR="000E25A1" w:rsidRDefault="000E25A1">
      <w:pPr>
        <w:jc w:val="both"/>
        <w:rPr>
          <w:rFonts w:cs="Arial"/>
          <w:b/>
          <w:sz w:val="36"/>
          <w:szCs w:val="22"/>
        </w:rPr>
      </w:pPr>
    </w:p>
    <w:p w14:paraId="3086D6D6" w14:textId="77777777" w:rsidR="000E25A1" w:rsidRDefault="008F7D6A">
      <w:pPr>
        <w:rPr>
          <w:rFonts w:ascii="Arial" w:hAnsi="Arial" w:cs="Arial"/>
          <w:b/>
          <w:sz w:val="32"/>
          <w:szCs w:val="32"/>
        </w:rPr>
      </w:pPr>
      <w:r>
        <w:rPr>
          <w:rFonts w:ascii="Arial" w:hAnsi="Arial" w:cs="Arial"/>
          <w:b/>
          <w:sz w:val="32"/>
          <w:szCs w:val="32"/>
        </w:rPr>
        <w:t>Informationsveranstaltungen für Studieninteressierte und Studierende vom</w:t>
      </w:r>
    </w:p>
    <w:p w14:paraId="3FEC9A4C" w14:textId="77777777" w:rsidR="000E25A1" w:rsidRDefault="008F7D6A">
      <w:pPr>
        <w:rPr>
          <w:rFonts w:ascii="Arial" w:hAnsi="Arial" w:cs="Arial"/>
          <w:b/>
        </w:rPr>
      </w:pPr>
      <w:r>
        <w:rPr>
          <w:rFonts w:ascii="Arial" w:hAnsi="Arial" w:cs="Arial"/>
          <w:b/>
          <w:sz w:val="32"/>
          <w:szCs w:val="32"/>
        </w:rPr>
        <w:t>15. September bis 14. Oktober 2025</w:t>
      </w:r>
      <w:r>
        <w:rPr>
          <w:rFonts w:ascii="Arial" w:hAnsi="Arial" w:cs="Arial"/>
          <w:b/>
          <w:sz w:val="36"/>
          <w:szCs w:val="22"/>
        </w:rPr>
        <w:br/>
      </w:r>
    </w:p>
    <w:p w14:paraId="72E8252E" w14:textId="77777777" w:rsidR="000E25A1" w:rsidRDefault="000E25A1">
      <w:pPr>
        <w:spacing w:line="276" w:lineRule="auto"/>
        <w:jc w:val="both"/>
        <w:rPr>
          <w:rFonts w:ascii="Arial" w:eastAsiaTheme="majorEastAsia" w:hAnsi="Arial" w:cs="Arial"/>
          <w:b/>
          <w:bCs/>
          <w:iCs/>
          <w:spacing w:val="4"/>
          <w:sz w:val="22"/>
          <w:szCs w:val="22"/>
        </w:rPr>
      </w:pPr>
    </w:p>
    <w:p w14:paraId="4EE7522B" w14:textId="77777777" w:rsidR="000E25A1" w:rsidRDefault="000E25A1">
      <w:pPr>
        <w:spacing w:line="276" w:lineRule="auto"/>
        <w:jc w:val="both"/>
        <w:rPr>
          <w:rFonts w:ascii="Arial" w:eastAsiaTheme="majorEastAsia" w:hAnsi="Arial" w:cs="Arial"/>
          <w:b/>
          <w:bCs/>
          <w:iCs/>
          <w:spacing w:val="4"/>
          <w:sz w:val="22"/>
          <w:szCs w:val="22"/>
        </w:rPr>
      </w:pPr>
    </w:p>
    <w:p w14:paraId="1B480A39" w14:textId="77777777" w:rsidR="000E25A1" w:rsidRDefault="008F7D6A">
      <w:pPr>
        <w:pStyle w:val="berschrift4"/>
        <w:jc w:val="both"/>
        <w:rPr>
          <w:rFonts w:ascii="Arial" w:hAnsi="Arial" w:cs="Arial"/>
          <w:b/>
          <w:bCs/>
          <w:color w:val="auto"/>
          <w:sz w:val="22"/>
          <w:szCs w:val="22"/>
        </w:rPr>
      </w:pPr>
      <w:r>
        <w:rPr>
          <w:rFonts w:ascii="Arial" w:hAnsi="Arial" w:cs="Arial"/>
          <w:b/>
          <w:bCs/>
          <w:color w:val="auto"/>
          <w:sz w:val="22"/>
          <w:szCs w:val="22"/>
        </w:rPr>
        <w:t>Dienstag, 23.09.2025 | 17:30 Uhr | Studieren in Osnabrück und Lingen</w:t>
      </w:r>
    </w:p>
    <w:p w14:paraId="35BCF4F0" w14:textId="6D24C30A" w:rsidR="000E25A1" w:rsidRDefault="008F7D6A">
      <w:pPr>
        <w:spacing w:line="360"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 xml:space="preserve">Online- </w:t>
      </w:r>
      <w:r>
        <w:rPr>
          <w:rFonts w:ascii="Arial" w:eastAsiaTheme="majorEastAsia" w:hAnsi="Arial" w:cs="Arial"/>
          <w:iCs/>
          <w:spacing w:val="4"/>
          <w:sz w:val="22"/>
          <w:szCs w:val="22"/>
        </w:rPr>
        <w:t xml:space="preserve">Vortrag für </w:t>
      </w:r>
      <w:r>
        <w:rPr>
          <w:rFonts w:ascii="Arial" w:eastAsiaTheme="majorEastAsia" w:hAnsi="Arial" w:cs="Arial"/>
          <w:iCs/>
          <w:spacing w:val="4"/>
          <w:sz w:val="22"/>
          <w:szCs w:val="22"/>
        </w:rPr>
        <w:t>Studieninteressierte</w:t>
      </w:r>
    </w:p>
    <w:p w14:paraId="2D0D78ED" w14:textId="39B55D78" w:rsidR="000E25A1" w:rsidRDefault="008F7D6A">
      <w:pPr>
        <w:spacing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 xml:space="preserve">Die Zentrale Studienberatung der Hochschule und Universität Osnabrück informiert Studieninteressierte in einem Vortrag </w:t>
      </w:r>
      <w:proofErr w:type="gramStart"/>
      <w:r>
        <w:rPr>
          <w:rFonts w:ascii="Arial" w:eastAsiaTheme="majorEastAsia" w:hAnsi="Arial" w:cs="Arial"/>
          <w:iCs/>
          <w:spacing w:val="4"/>
          <w:sz w:val="22"/>
          <w:szCs w:val="22"/>
        </w:rPr>
        <w:t xml:space="preserve">online </w:t>
      </w:r>
      <w:r>
        <w:rPr>
          <w:rFonts w:ascii="Arial" w:eastAsiaTheme="majorEastAsia" w:hAnsi="Arial" w:cs="Arial"/>
          <w:iCs/>
          <w:spacing w:val="4"/>
          <w:sz w:val="22"/>
          <w:szCs w:val="22"/>
        </w:rPr>
        <w:t xml:space="preserve"> über</w:t>
      </w:r>
      <w:proofErr w:type="gramEnd"/>
      <w:r>
        <w:rPr>
          <w:rFonts w:ascii="Arial" w:eastAsiaTheme="majorEastAsia" w:hAnsi="Arial" w:cs="Arial"/>
          <w:iCs/>
          <w:spacing w:val="4"/>
          <w:sz w:val="22"/>
          <w:szCs w:val="22"/>
        </w:rPr>
        <w:t xml:space="preserve"> das Studium in Osnabrück und Lingen. In einer Präsentation mit anschließender Fragerunde geht die ZSB auf </w:t>
      </w:r>
      <w:r>
        <w:rPr>
          <w:rFonts w:ascii="Arial" w:eastAsiaTheme="majorEastAsia" w:hAnsi="Arial" w:cs="Arial"/>
          <w:iCs/>
          <w:spacing w:val="4"/>
          <w:sz w:val="22"/>
          <w:szCs w:val="22"/>
        </w:rPr>
        <w:t>Themen wie Studienstruktur und -angebot, Zugangsvoraussetzungen und Auswahlverfahren, Finanzierungs- und Recherchemöglichkeiten ein.</w:t>
      </w:r>
    </w:p>
    <w:p w14:paraId="78E4D87D" w14:textId="77777777" w:rsidR="000E25A1" w:rsidRDefault="008F7D6A">
      <w:pPr>
        <w:spacing w:before="240"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Anmeldungen sind unter info@zsb-os.de möglich.</w:t>
      </w:r>
    </w:p>
    <w:p w14:paraId="7E521CAE" w14:textId="77777777" w:rsidR="000E25A1" w:rsidRDefault="000E25A1">
      <w:pPr>
        <w:spacing w:line="276" w:lineRule="auto"/>
        <w:jc w:val="both"/>
        <w:rPr>
          <w:rFonts w:ascii="Arial" w:eastAsiaTheme="majorEastAsia" w:hAnsi="Arial" w:cs="Arial"/>
          <w:iCs/>
          <w:spacing w:val="4"/>
          <w:sz w:val="22"/>
          <w:szCs w:val="22"/>
        </w:rPr>
      </w:pPr>
    </w:p>
    <w:p w14:paraId="2F23475B" w14:textId="77777777" w:rsidR="000E25A1" w:rsidRDefault="000E25A1">
      <w:pPr>
        <w:spacing w:line="276" w:lineRule="auto"/>
        <w:jc w:val="both"/>
        <w:rPr>
          <w:rFonts w:ascii="Arial" w:eastAsiaTheme="majorEastAsia" w:hAnsi="Arial" w:cs="Arial"/>
          <w:iCs/>
          <w:spacing w:val="4"/>
          <w:sz w:val="22"/>
          <w:szCs w:val="22"/>
        </w:rPr>
      </w:pPr>
    </w:p>
    <w:p w14:paraId="7775498B" w14:textId="77777777" w:rsidR="000E25A1" w:rsidRDefault="008F7D6A">
      <w:pPr>
        <w:pStyle w:val="berschrift4"/>
        <w:spacing w:after="240"/>
        <w:jc w:val="both"/>
        <w:rPr>
          <w:rFonts w:ascii="Arial" w:hAnsi="Arial" w:cs="Arial"/>
          <w:b/>
          <w:bCs/>
          <w:color w:val="auto"/>
          <w:sz w:val="22"/>
          <w:szCs w:val="22"/>
        </w:rPr>
      </w:pPr>
      <w:r>
        <w:rPr>
          <w:rFonts w:ascii="Arial" w:hAnsi="Arial" w:cs="Arial"/>
          <w:b/>
          <w:bCs/>
          <w:color w:val="auto"/>
          <w:sz w:val="22"/>
          <w:szCs w:val="22"/>
        </w:rPr>
        <w:t>Donnerstag, 25.09.2025 | 17:00 Uhr | Studieren mit Behinderung und chronischer Erkrankung in Osnabrück und Lingen</w:t>
      </w:r>
    </w:p>
    <w:p w14:paraId="69935161" w14:textId="3A64562D" w:rsidR="000E25A1" w:rsidRDefault="008F7D6A">
      <w:pPr>
        <w:spacing w:line="360" w:lineRule="auto"/>
        <w:rPr>
          <w:rFonts w:ascii="Arial" w:eastAsiaTheme="majorEastAsia" w:hAnsi="Arial" w:cs="Arial"/>
          <w:iCs/>
          <w:spacing w:val="4"/>
          <w:sz w:val="22"/>
          <w:szCs w:val="22"/>
        </w:rPr>
      </w:pPr>
      <w:r>
        <w:rPr>
          <w:rFonts w:ascii="Arial" w:eastAsiaTheme="majorEastAsia" w:hAnsi="Arial" w:cs="Arial"/>
          <w:iCs/>
          <w:spacing w:val="4"/>
          <w:sz w:val="22"/>
          <w:szCs w:val="22"/>
        </w:rPr>
        <w:t xml:space="preserve">Online- </w:t>
      </w:r>
      <w:r>
        <w:rPr>
          <w:rFonts w:ascii="Arial" w:eastAsiaTheme="majorEastAsia" w:hAnsi="Arial" w:cs="Arial"/>
          <w:iCs/>
          <w:spacing w:val="4"/>
          <w:sz w:val="22"/>
          <w:szCs w:val="22"/>
        </w:rPr>
        <w:t>Input und Fragerunde für Studierende und Studieninteressierte</w:t>
      </w:r>
    </w:p>
    <w:p w14:paraId="53A5E80E" w14:textId="20A50827" w:rsidR="000E25A1" w:rsidRDefault="008F7D6A">
      <w:pPr>
        <w:rPr>
          <w:rFonts w:ascii="Arial" w:eastAsiaTheme="majorEastAsia" w:hAnsi="Arial" w:cs="Arial"/>
          <w:iCs/>
          <w:spacing w:val="4"/>
          <w:sz w:val="22"/>
          <w:szCs w:val="22"/>
        </w:rPr>
      </w:pPr>
      <w:r>
        <w:rPr>
          <w:rFonts w:ascii="Arial" w:eastAsiaTheme="majorEastAsia" w:hAnsi="Arial" w:cs="Arial"/>
          <w:iCs/>
          <w:spacing w:val="4"/>
          <w:sz w:val="22"/>
          <w:szCs w:val="22"/>
        </w:rPr>
        <w:t xml:space="preserve">Die Zentrale Studienberatung der Hochschule und Universität Osnabrück informiert Studieninteressierte und Studierende online </w:t>
      </w:r>
      <w:r>
        <w:rPr>
          <w:rFonts w:ascii="Arial" w:eastAsiaTheme="majorEastAsia" w:hAnsi="Arial" w:cs="Arial"/>
          <w:iCs/>
          <w:spacing w:val="4"/>
          <w:sz w:val="22"/>
          <w:szCs w:val="22"/>
        </w:rPr>
        <w:t>zum Studium mit Behinderung und chronischer Erkrankung. In einem kurzen Input werden die Rahmenbedingungen kurz erläutert, ebenso wie das Verfahren zum Antrag auf einen Nachteilsausgleich. In der anschließenden Fragerunde können Aspekte der Studienorganisation und der unterschiedlichen Unterstützungsmöglichkeiten angesprochen werden. Auch wird über die weiteren Anlaufstellen innerhalb und außerhalb von Universität und Hochschule informiert.</w:t>
      </w:r>
    </w:p>
    <w:p w14:paraId="1EC4378E" w14:textId="77777777" w:rsidR="000E25A1" w:rsidRDefault="000E25A1">
      <w:pPr>
        <w:rPr>
          <w:rFonts w:ascii="Arial" w:eastAsiaTheme="majorEastAsia" w:hAnsi="Arial" w:cs="Arial"/>
          <w:iCs/>
          <w:spacing w:val="4"/>
          <w:sz w:val="22"/>
          <w:szCs w:val="22"/>
        </w:rPr>
      </w:pPr>
    </w:p>
    <w:p w14:paraId="12DA2CE1" w14:textId="77777777" w:rsidR="000E25A1" w:rsidRDefault="008F7D6A">
      <w:pPr>
        <w:rPr>
          <w:rFonts w:ascii="Arial" w:eastAsiaTheme="majorEastAsia" w:hAnsi="Arial" w:cs="Arial"/>
          <w:iCs/>
          <w:spacing w:val="4"/>
          <w:sz w:val="22"/>
          <w:szCs w:val="22"/>
        </w:rPr>
      </w:pPr>
      <w:r>
        <w:rPr>
          <w:rFonts w:ascii="Arial" w:eastAsiaTheme="majorEastAsia" w:hAnsi="Arial" w:cs="Arial"/>
          <w:iCs/>
          <w:spacing w:val="4"/>
          <w:sz w:val="22"/>
          <w:szCs w:val="22"/>
        </w:rPr>
        <w:t>Anmeldungen sind unter info@zsb-os.de möglich.</w:t>
      </w:r>
    </w:p>
    <w:p w14:paraId="1417E996" w14:textId="77777777" w:rsidR="000E25A1" w:rsidRDefault="000E25A1">
      <w:pPr>
        <w:rPr>
          <w:rFonts w:ascii="Arial" w:eastAsiaTheme="majorEastAsia" w:hAnsi="Arial" w:cs="Arial"/>
          <w:iCs/>
          <w:spacing w:val="4"/>
          <w:sz w:val="22"/>
          <w:szCs w:val="22"/>
        </w:rPr>
      </w:pPr>
    </w:p>
    <w:p w14:paraId="403C66A6" w14:textId="77777777" w:rsidR="000E25A1" w:rsidRDefault="000E25A1">
      <w:pPr>
        <w:spacing w:line="276" w:lineRule="auto"/>
        <w:jc w:val="both"/>
        <w:rPr>
          <w:rFonts w:ascii="Arial" w:eastAsiaTheme="majorEastAsia" w:hAnsi="Arial" w:cs="Arial"/>
          <w:b/>
          <w:bCs/>
          <w:i/>
          <w:iCs/>
          <w:spacing w:val="4"/>
          <w:sz w:val="22"/>
          <w:szCs w:val="22"/>
        </w:rPr>
      </w:pPr>
    </w:p>
    <w:p w14:paraId="683AC0E0" w14:textId="77777777" w:rsidR="000E25A1" w:rsidRDefault="008F7D6A">
      <w:pPr>
        <w:spacing w:line="360" w:lineRule="auto"/>
        <w:jc w:val="both"/>
        <w:rPr>
          <w:rFonts w:ascii="Arial" w:eastAsiaTheme="majorEastAsia" w:hAnsi="Arial" w:cs="Arial"/>
          <w:b/>
          <w:bCs/>
          <w:i/>
          <w:iCs/>
          <w:spacing w:val="4"/>
          <w:sz w:val="22"/>
          <w:szCs w:val="22"/>
        </w:rPr>
      </w:pPr>
      <w:r>
        <w:rPr>
          <w:rFonts w:ascii="Arial" w:eastAsiaTheme="majorEastAsia" w:hAnsi="Arial" w:cs="Arial"/>
          <w:b/>
          <w:bCs/>
          <w:i/>
          <w:iCs/>
          <w:spacing w:val="4"/>
          <w:sz w:val="22"/>
          <w:szCs w:val="22"/>
        </w:rPr>
        <w:t>Donnerstag, 07.10.2025 | 16:00 Uhr | Fragerunde für internationale</w:t>
      </w:r>
    </w:p>
    <w:p w14:paraId="310631A9" w14:textId="77777777" w:rsidR="000E25A1" w:rsidRDefault="008F7D6A">
      <w:pPr>
        <w:spacing w:line="360" w:lineRule="auto"/>
        <w:jc w:val="both"/>
        <w:rPr>
          <w:rFonts w:ascii="Arial" w:eastAsiaTheme="majorEastAsia" w:hAnsi="Arial" w:cs="Arial"/>
          <w:b/>
          <w:bCs/>
          <w:i/>
          <w:iCs/>
          <w:spacing w:val="4"/>
          <w:sz w:val="22"/>
          <w:szCs w:val="22"/>
        </w:rPr>
      </w:pPr>
      <w:r>
        <w:rPr>
          <w:rFonts w:ascii="Arial" w:eastAsiaTheme="majorEastAsia" w:hAnsi="Arial" w:cs="Arial"/>
          <w:b/>
          <w:bCs/>
          <w:i/>
          <w:iCs/>
          <w:spacing w:val="4"/>
          <w:sz w:val="22"/>
          <w:szCs w:val="22"/>
        </w:rPr>
        <w:t>Studieninteressierte</w:t>
      </w:r>
    </w:p>
    <w:p w14:paraId="55ABE387" w14:textId="77777777" w:rsidR="000E25A1" w:rsidRDefault="008F7D6A">
      <w:pPr>
        <w:spacing w:line="360"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Online-Beratung rund ums Studium</w:t>
      </w:r>
    </w:p>
    <w:p w14:paraId="3E44A8A8" w14:textId="77777777" w:rsidR="000E25A1" w:rsidRDefault="008F7D6A">
      <w:pPr>
        <w:spacing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lastRenderedPageBreak/>
        <w:t xml:space="preserve">Die monatliche „Q&amp;A Session </w:t>
      </w:r>
      <w:proofErr w:type="spellStart"/>
      <w:r>
        <w:rPr>
          <w:rFonts w:ascii="Arial" w:eastAsiaTheme="majorEastAsia" w:hAnsi="Arial" w:cs="Arial"/>
          <w:iCs/>
          <w:spacing w:val="4"/>
          <w:sz w:val="22"/>
          <w:szCs w:val="22"/>
        </w:rPr>
        <w:t>for</w:t>
      </w:r>
      <w:proofErr w:type="spellEnd"/>
      <w:r>
        <w:rPr>
          <w:rFonts w:ascii="Arial" w:eastAsiaTheme="majorEastAsia" w:hAnsi="Arial" w:cs="Arial"/>
          <w:iCs/>
          <w:spacing w:val="4"/>
          <w:sz w:val="22"/>
          <w:szCs w:val="22"/>
        </w:rPr>
        <w:t xml:space="preserve"> International </w:t>
      </w:r>
      <w:proofErr w:type="spellStart"/>
      <w:r>
        <w:rPr>
          <w:rFonts w:ascii="Arial" w:eastAsiaTheme="majorEastAsia" w:hAnsi="Arial" w:cs="Arial"/>
          <w:iCs/>
          <w:spacing w:val="4"/>
          <w:sz w:val="22"/>
          <w:szCs w:val="22"/>
        </w:rPr>
        <w:t>Prospective</w:t>
      </w:r>
      <w:proofErr w:type="spellEnd"/>
      <w:r>
        <w:rPr>
          <w:rFonts w:ascii="Arial" w:eastAsiaTheme="majorEastAsia" w:hAnsi="Arial" w:cs="Arial"/>
          <w:iCs/>
          <w:spacing w:val="4"/>
          <w:sz w:val="22"/>
          <w:szCs w:val="22"/>
        </w:rPr>
        <w:t xml:space="preserve"> </w:t>
      </w:r>
      <w:proofErr w:type="spellStart"/>
      <w:r>
        <w:rPr>
          <w:rFonts w:ascii="Arial" w:eastAsiaTheme="majorEastAsia" w:hAnsi="Arial" w:cs="Arial"/>
          <w:iCs/>
          <w:spacing w:val="4"/>
          <w:sz w:val="22"/>
          <w:szCs w:val="22"/>
        </w:rPr>
        <w:t>Students</w:t>
      </w:r>
      <w:proofErr w:type="spellEnd"/>
      <w:r>
        <w:rPr>
          <w:rFonts w:ascii="Arial" w:eastAsiaTheme="majorEastAsia" w:hAnsi="Arial" w:cs="Arial"/>
          <w:iCs/>
          <w:spacing w:val="4"/>
          <w:sz w:val="22"/>
          <w:szCs w:val="22"/>
        </w:rPr>
        <w:t>“ wird von der Zentralen Studienberatung Osnabrück gemeinsam mit Expert*innen der Universität und Hochschule Osnabrück angeboten. Neben Basisinformationen zum deutschen Hochschulsystem und dem lokalen Studienangebot stehen die Fragen der Teilnehmenden im Mittelpunkt. Antworten gibt es auf Fragen zu Bewerbung und Zugangsvoraussetzungen sowie zum Fächerangebot, Studieneinstieg und Studienalltag. Die Veranstaltung findet in deutscher und englischer Sprache statt.</w:t>
      </w:r>
    </w:p>
    <w:p w14:paraId="6B06FD1C" w14:textId="77777777" w:rsidR="000E25A1" w:rsidRDefault="008F7D6A">
      <w:pPr>
        <w:spacing w:before="240"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Anmeldungen sind unter info@zsb-os.de möglich.</w:t>
      </w:r>
    </w:p>
    <w:p w14:paraId="06291156" w14:textId="77777777" w:rsidR="000E25A1" w:rsidRDefault="000E25A1">
      <w:pPr>
        <w:spacing w:line="276" w:lineRule="auto"/>
        <w:jc w:val="both"/>
        <w:rPr>
          <w:rFonts w:ascii="Arial" w:eastAsiaTheme="majorEastAsia" w:hAnsi="Arial" w:cs="Arial"/>
          <w:iCs/>
          <w:spacing w:val="4"/>
          <w:sz w:val="22"/>
          <w:szCs w:val="22"/>
        </w:rPr>
      </w:pPr>
    </w:p>
    <w:p w14:paraId="708AD4F3" w14:textId="77777777" w:rsidR="000E25A1" w:rsidRDefault="008F7D6A">
      <w:pPr>
        <w:spacing w:line="360" w:lineRule="auto"/>
        <w:jc w:val="both"/>
        <w:rPr>
          <w:rFonts w:ascii="Arial" w:eastAsiaTheme="majorEastAsia" w:hAnsi="Arial" w:cs="Arial"/>
          <w:b/>
          <w:bCs/>
          <w:i/>
          <w:iCs/>
          <w:spacing w:val="4"/>
          <w:sz w:val="22"/>
          <w:szCs w:val="22"/>
          <w:lang w:val="en-US"/>
        </w:rPr>
      </w:pPr>
      <w:proofErr w:type="spellStart"/>
      <w:r>
        <w:rPr>
          <w:rFonts w:ascii="Arial" w:eastAsiaTheme="majorEastAsia" w:hAnsi="Arial" w:cs="Arial"/>
          <w:b/>
          <w:bCs/>
          <w:i/>
          <w:iCs/>
          <w:spacing w:val="4"/>
          <w:sz w:val="22"/>
          <w:szCs w:val="22"/>
          <w:lang w:val="en-US"/>
        </w:rPr>
        <w:t>Englische</w:t>
      </w:r>
      <w:proofErr w:type="spellEnd"/>
      <w:r>
        <w:rPr>
          <w:rFonts w:ascii="Arial" w:eastAsiaTheme="majorEastAsia" w:hAnsi="Arial" w:cs="Arial"/>
          <w:b/>
          <w:bCs/>
          <w:i/>
          <w:iCs/>
          <w:spacing w:val="4"/>
          <w:sz w:val="22"/>
          <w:szCs w:val="22"/>
          <w:lang w:val="en-US"/>
        </w:rPr>
        <w:t xml:space="preserve"> Version: Q&amp;A Session for International Prospective Students</w:t>
      </w:r>
    </w:p>
    <w:p w14:paraId="19185DC6" w14:textId="77777777" w:rsidR="000E25A1" w:rsidRDefault="008F7D6A">
      <w:pPr>
        <w:spacing w:line="360" w:lineRule="auto"/>
        <w:jc w:val="both"/>
        <w:rPr>
          <w:rFonts w:ascii="Arial" w:eastAsiaTheme="majorEastAsia" w:hAnsi="Arial" w:cs="Arial"/>
          <w:iCs/>
          <w:spacing w:val="4"/>
          <w:sz w:val="22"/>
          <w:szCs w:val="22"/>
          <w:lang w:val="en-US"/>
        </w:rPr>
      </w:pPr>
      <w:r>
        <w:rPr>
          <w:rFonts w:ascii="Arial" w:eastAsiaTheme="majorEastAsia" w:hAnsi="Arial" w:cs="Arial"/>
          <w:iCs/>
          <w:spacing w:val="4"/>
          <w:sz w:val="22"/>
          <w:szCs w:val="22"/>
          <w:lang w:val="en-US"/>
        </w:rPr>
        <w:t>Online counseling on all study-related matters</w:t>
      </w:r>
    </w:p>
    <w:p w14:paraId="56D23332" w14:textId="77777777" w:rsidR="000E25A1" w:rsidRDefault="008F7D6A">
      <w:pPr>
        <w:spacing w:after="240" w:line="276" w:lineRule="auto"/>
        <w:jc w:val="both"/>
        <w:rPr>
          <w:rFonts w:ascii="Arial" w:eastAsiaTheme="majorEastAsia" w:hAnsi="Arial" w:cs="Arial"/>
          <w:iCs/>
          <w:spacing w:val="4"/>
          <w:sz w:val="22"/>
          <w:szCs w:val="22"/>
          <w:lang w:val="en-US"/>
        </w:rPr>
      </w:pPr>
      <w:r>
        <w:rPr>
          <w:rFonts w:ascii="Arial" w:eastAsiaTheme="majorEastAsia" w:hAnsi="Arial" w:cs="Arial"/>
          <w:iCs/>
          <w:spacing w:val="4"/>
          <w:sz w:val="22"/>
          <w:szCs w:val="22"/>
          <w:lang w:val="en-US"/>
        </w:rPr>
        <w:t xml:space="preserve">The monthly Q&amp;A Session for International Prospective Students is offered by the Study </w:t>
      </w:r>
      <w:r>
        <w:rPr>
          <w:rFonts w:ascii="Arial" w:eastAsiaTheme="majorEastAsia" w:hAnsi="Arial" w:cs="Arial"/>
          <w:iCs/>
          <w:spacing w:val="4"/>
          <w:sz w:val="22"/>
          <w:szCs w:val="22"/>
          <w:lang w:val="en-US"/>
        </w:rPr>
        <w:t>Counseling Service Osnabrück in collaboration with experts from Osnabrück University and Osnabrück University of Applied Sciences. In addition to providing basic information on the German higher education system and the degree programs offered by these two universities, the session focuses on answering any questions the participants may have. Aspects addressed include the application process, access requirements and programs offered, as well as information on starting out at university and life as a student</w:t>
      </w:r>
      <w:r>
        <w:rPr>
          <w:rFonts w:ascii="Arial" w:eastAsiaTheme="majorEastAsia" w:hAnsi="Arial" w:cs="Arial"/>
          <w:iCs/>
          <w:spacing w:val="4"/>
          <w:sz w:val="22"/>
          <w:szCs w:val="22"/>
          <w:lang w:val="en-US"/>
        </w:rPr>
        <w:t xml:space="preserve"> in Germany. The session is held in German and English.</w:t>
      </w:r>
    </w:p>
    <w:p w14:paraId="4BA248BD" w14:textId="763673A4" w:rsidR="000E25A1" w:rsidRPr="008F7D6A" w:rsidRDefault="008F7D6A" w:rsidP="008F7D6A">
      <w:pPr>
        <w:spacing w:line="276" w:lineRule="auto"/>
        <w:jc w:val="both"/>
        <w:rPr>
          <w:rFonts w:ascii="Arial" w:eastAsiaTheme="majorEastAsia" w:hAnsi="Arial" w:cs="Arial"/>
          <w:iCs/>
          <w:spacing w:val="4"/>
          <w:sz w:val="22"/>
          <w:szCs w:val="22"/>
          <w:lang w:val="en-US"/>
        </w:rPr>
      </w:pPr>
      <w:r>
        <w:rPr>
          <w:rFonts w:ascii="Arial" w:eastAsiaTheme="majorEastAsia" w:hAnsi="Arial" w:cs="Arial"/>
          <w:iCs/>
          <w:spacing w:val="4"/>
          <w:sz w:val="22"/>
          <w:szCs w:val="22"/>
          <w:lang w:val="en-US"/>
        </w:rPr>
        <w:t>To register for a session, please contact info@zsb-os.de.</w:t>
      </w:r>
    </w:p>
    <w:p w14:paraId="2BCD5FD1" w14:textId="77777777" w:rsidR="000E25A1" w:rsidRDefault="000E25A1">
      <w:pPr>
        <w:pStyle w:val="KeinLeerraum"/>
        <w:rPr>
          <w:rFonts w:ascii="Arial" w:hAnsi="Arial" w:cs="Arial"/>
          <w:b/>
          <w:sz w:val="22"/>
          <w:szCs w:val="22"/>
          <w:lang w:val="en-US"/>
        </w:rPr>
      </w:pPr>
    </w:p>
    <w:p w14:paraId="00E190A6" w14:textId="77777777" w:rsidR="000E25A1" w:rsidRDefault="008F7D6A">
      <w:pPr>
        <w:pStyle w:val="KeinLeerraum"/>
        <w:rPr>
          <w:rFonts w:ascii="Arial" w:hAnsi="Arial" w:cs="Arial"/>
          <w:b/>
          <w:sz w:val="22"/>
          <w:szCs w:val="22"/>
        </w:rPr>
      </w:pPr>
      <w:r>
        <w:rPr>
          <w:rFonts w:ascii="Arial" w:hAnsi="Arial" w:cs="Arial"/>
          <w:b/>
          <w:sz w:val="22"/>
          <w:szCs w:val="22"/>
        </w:rPr>
        <w:t>Weitere Informationen für die Redaktionen:</w:t>
      </w:r>
    </w:p>
    <w:p w14:paraId="6876DADD" w14:textId="77777777" w:rsidR="000E25A1" w:rsidRDefault="008F7D6A">
      <w:pPr>
        <w:pStyle w:val="KeinLeerraum"/>
        <w:rPr>
          <w:rFonts w:ascii="Arial" w:hAnsi="Arial" w:cs="Arial"/>
          <w:sz w:val="22"/>
          <w:szCs w:val="22"/>
        </w:rPr>
      </w:pPr>
      <w:r>
        <w:rPr>
          <w:rFonts w:ascii="Arial" w:hAnsi="Arial" w:cs="Arial"/>
          <w:sz w:val="22"/>
          <w:szCs w:val="22"/>
        </w:rPr>
        <w:t>Zentrale Studienberatung Osnabrück (ZSB)</w:t>
      </w:r>
    </w:p>
    <w:p w14:paraId="32B730B8" w14:textId="77777777" w:rsidR="000E25A1" w:rsidRDefault="008F7D6A">
      <w:pPr>
        <w:pStyle w:val="KeinLeerraum"/>
        <w:rPr>
          <w:rFonts w:ascii="Arial" w:hAnsi="Arial" w:cs="Arial"/>
          <w:sz w:val="22"/>
          <w:szCs w:val="22"/>
        </w:rPr>
      </w:pPr>
      <w:r>
        <w:rPr>
          <w:rFonts w:ascii="Arial" w:hAnsi="Arial" w:cs="Arial"/>
          <w:sz w:val="22"/>
          <w:szCs w:val="22"/>
        </w:rPr>
        <w:t>Neuer Graben 27, D-49074 Osnabrück</w:t>
      </w:r>
    </w:p>
    <w:p w14:paraId="38D4DF62" w14:textId="77777777" w:rsidR="000E25A1" w:rsidRDefault="008F7D6A">
      <w:pPr>
        <w:pStyle w:val="KeinLeerraum"/>
        <w:rPr>
          <w:rFonts w:ascii="Arial" w:hAnsi="Arial" w:cs="Arial"/>
          <w:sz w:val="22"/>
          <w:szCs w:val="22"/>
        </w:rPr>
      </w:pPr>
      <w:r>
        <w:rPr>
          <w:rFonts w:ascii="Arial" w:hAnsi="Arial" w:cs="Arial"/>
          <w:sz w:val="22"/>
          <w:szCs w:val="22"/>
        </w:rPr>
        <w:t>Tel.: +49 541 969 4999</w:t>
      </w:r>
    </w:p>
    <w:p w14:paraId="598A7297" w14:textId="77777777" w:rsidR="000E25A1" w:rsidRDefault="008F7D6A">
      <w:pPr>
        <w:pStyle w:val="KeinLeerraum"/>
        <w:rPr>
          <w:rFonts w:ascii="Arial" w:hAnsi="Arial" w:cs="Arial"/>
          <w:sz w:val="22"/>
          <w:szCs w:val="22"/>
        </w:rPr>
      </w:pPr>
      <w:r>
        <w:rPr>
          <w:rFonts w:ascii="Arial" w:hAnsi="Arial" w:cs="Arial"/>
          <w:sz w:val="22"/>
          <w:szCs w:val="22"/>
        </w:rPr>
        <w:t xml:space="preserve">E-Mail: </w:t>
      </w:r>
      <w:hyperlink r:id="rId8" w:history="1">
        <w:r>
          <w:rPr>
            <w:rStyle w:val="Hyperlink"/>
            <w:rFonts w:ascii="Arial" w:hAnsi="Arial" w:cs="Arial"/>
            <w:sz w:val="22"/>
            <w:szCs w:val="22"/>
          </w:rPr>
          <w:t>info@zsb-os.de</w:t>
        </w:r>
      </w:hyperlink>
    </w:p>
    <w:p w14:paraId="2F5AE957" w14:textId="77777777" w:rsidR="000E25A1" w:rsidRDefault="000E25A1">
      <w:pPr>
        <w:pStyle w:val="MittleresRaster21"/>
        <w:jc w:val="both"/>
        <w:rPr>
          <w:rFonts w:ascii="Arial" w:hAnsi="Arial" w:cs="Arial"/>
          <w:sz w:val="22"/>
          <w:szCs w:val="22"/>
        </w:rPr>
      </w:pPr>
    </w:p>
    <w:sectPr w:rsidR="000E25A1">
      <w:headerReference w:type="even" r:id="rId9"/>
      <w:headerReference w:type="default" r:id="rId10"/>
      <w:headerReference w:type="first" r:id="rId11"/>
      <w:footerReference w:type="first" r:id="rId12"/>
      <w:pgSz w:w="11900" w:h="16840"/>
      <w:pgMar w:top="1247" w:right="1835" w:bottom="1361" w:left="1560"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5AFC" w14:textId="77777777" w:rsidR="000E25A1" w:rsidRDefault="008F7D6A">
      <w:r>
        <w:separator/>
      </w:r>
    </w:p>
  </w:endnote>
  <w:endnote w:type="continuationSeparator" w:id="0">
    <w:p w14:paraId="6ACE1E92" w14:textId="77777777" w:rsidR="000E25A1" w:rsidRDefault="008F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erif">
    <w:charset w:val="00"/>
    <w:family w:val="roman"/>
    <w:pitch w:val="variable"/>
    <w:sig w:usb0="E0000AFF" w:usb1="500078FF" w:usb2="00000021" w:usb3="00000000" w:csb0="000001BF" w:csb1="00000000"/>
  </w:font>
  <w:font w:name="WenQuanYi Micro Hei">
    <w:charset w:val="00"/>
    <w:family w:val="auto"/>
    <w:pitch w:val="variable"/>
  </w:font>
  <w:font w:name="Lohit Devanagari">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7511" w14:textId="77777777" w:rsidR="000E25A1" w:rsidRDefault="000E25A1">
    <w:pPr>
      <w:pStyle w:val="Fuzeile"/>
    </w:pPr>
  </w:p>
  <w:p w14:paraId="6024B855" w14:textId="77777777" w:rsidR="000E25A1" w:rsidRDefault="000E25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52BDA" w14:textId="77777777" w:rsidR="000E25A1" w:rsidRDefault="008F7D6A">
      <w:r>
        <w:separator/>
      </w:r>
    </w:p>
  </w:footnote>
  <w:footnote w:type="continuationSeparator" w:id="0">
    <w:p w14:paraId="15C0CB0C" w14:textId="77777777" w:rsidR="000E25A1" w:rsidRDefault="008F7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1CB0" w14:textId="77777777" w:rsidR="000E25A1" w:rsidRDefault="008F7D6A">
    <w:pPr>
      <w:pStyle w:val="Kopfzeile"/>
      <w:framePr w:wrap="around" w:vAnchor="text" w:hAnchor="margin" w:xAlign="right" w:y="1"/>
      <w:rPr>
        <w:rStyle w:val="Seitenzahl"/>
        <w:spacing w:val="4"/>
        <w:sz w:val="24"/>
      </w:rPr>
    </w:pPr>
    <w:r>
      <w:rPr>
        <w:rStyle w:val="Seitenzahl"/>
      </w:rPr>
      <w:fldChar w:fldCharType="begin"/>
    </w:r>
    <w:r>
      <w:rPr>
        <w:rStyle w:val="Seitenzahl"/>
      </w:rPr>
      <w:instrText xml:space="preserve">PAGE  </w:instrText>
    </w:r>
    <w:r>
      <w:rPr>
        <w:rStyle w:val="Seitenzahl"/>
      </w:rPr>
      <w:fldChar w:fldCharType="end"/>
    </w:r>
  </w:p>
  <w:p w14:paraId="6BDE4256" w14:textId="77777777" w:rsidR="000E25A1" w:rsidRDefault="000E25A1">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F719" w14:textId="77777777" w:rsidR="000E25A1" w:rsidRDefault="008F7D6A">
    <w:pPr>
      <w:pStyle w:val="Kopfzeile"/>
      <w:framePr w:wrap="around" w:vAnchor="text" w:hAnchor="margin" w:xAlign="right" w:y="1"/>
      <w:rPr>
        <w:rStyle w:val="Seitenzahl"/>
        <w:spacing w:val="4"/>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6F4A4E99" w14:textId="77777777" w:rsidR="000E25A1" w:rsidRDefault="000E25A1">
    <w:pPr>
      <w:pStyle w:val="Kopfzeile"/>
      <w:tabs>
        <w:tab w:val="left" w:pos="5387"/>
        <w:tab w:val="right" w:pos="8618"/>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4F02" w14:textId="77777777" w:rsidR="000E25A1" w:rsidRDefault="008F7D6A">
    <w:pPr>
      <w:pStyle w:val="Kopfzeile"/>
    </w:pPr>
    <w:r>
      <w:rPr>
        <w:noProof/>
      </w:rPr>
      <w:drawing>
        <wp:anchor distT="0" distB="0" distL="114300" distR="114300" simplePos="0" relativeHeight="251658240" behindDoc="1" locked="0" layoutInCell="1" allowOverlap="1" wp14:anchorId="1CF5B082" wp14:editId="188125D3">
          <wp:simplePos x="0" y="0"/>
          <wp:positionH relativeFrom="column">
            <wp:posOffset>-1003935</wp:posOffset>
          </wp:positionH>
          <wp:positionV relativeFrom="paragraph">
            <wp:posOffset>-323850</wp:posOffset>
          </wp:positionV>
          <wp:extent cx="7621270" cy="790575"/>
          <wp:effectExtent l="25400" t="0" r="0" b="0"/>
          <wp:wrapNone/>
          <wp:docPr id="6" name="Bild 6" descr="Logos_UOS_FHO_50_50_4C - 3-Streifen-ZS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_UOS_FHO_50_50_4C - 3-Streifen-ZSB-01"/>
                  <pic:cNvPicPr>
                    <a:picLocks noChangeAspect="1" noChangeArrowheads="1"/>
                  </pic:cNvPicPr>
                </pic:nvPicPr>
                <pic:blipFill>
                  <a:blip r:embed="rId1"/>
                  <a:srcRect/>
                  <a:stretch>
                    <a:fillRect/>
                  </a:stretch>
                </pic:blipFill>
                <pic:spPr bwMode="auto">
                  <a:xfrm>
                    <a:off x="0" y="0"/>
                    <a:ext cx="7621270" cy="790575"/>
                  </a:xfrm>
                  <a:prstGeom prst="rect">
                    <a:avLst/>
                  </a:prstGeom>
                  <a:noFill/>
                </pic:spPr>
              </pic:pic>
            </a:graphicData>
          </a:graphic>
        </wp:anchor>
      </w:drawing>
    </w:r>
    <w:r>
      <w:rPr>
        <w:noProof/>
        <w:szCs w:val="20"/>
      </w:rPr>
      <w:drawing>
        <wp:anchor distT="0" distB="0" distL="114300" distR="114300" simplePos="0" relativeHeight="251657216" behindDoc="1" locked="0" layoutInCell="1" allowOverlap="1" wp14:anchorId="2D94C4C7" wp14:editId="3F4DD7D1">
          <wp:simplePos x="0" y="0"/>
          <wp:positionH relativeFrom="page">
            <wp:posOffset>3780790</wp:posOffset>
          </wp:positionH>
          <wp:positionV relativeFrom="page">
            <wp:posOffset>1368425</wp:posOffset>
          </wp:positionV>
          <wp:extent cx="3098800" cy="825500"/>
          <wp:effectExtent l="25400" t="0" r="0" b="0"/>
          <wp:wrapNone/>
          <wp:docPr id="2" name="Bild 2" descr="\\localhost\Users\olli\Library\Containers\com.apple.mail\Data\Library\Mail Downloads\AppData\Local\Microsoft\Windows\Temporary Internet Files\Content.Outlook\UNTXHP03\:::01 base:Pressemitteilung_farb_v01_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host\Users\olli\Library\Containers\com.apple.mail\Data\Library\Mail Downloads\AppData\Local\Microsoft\Windows\Temporary Internet Files\Content.Outlook\UNTXHP03\:::01 base:Pressemitteilung_farb_v01_600.png"/>
                  <pic:cNvPicPr>
                    <a:picLocks noChangeAspect="1" noChangeArrowheads="1"/>
                  </pic:cNvPicPr>
                </pic:nvPicPr>
                <pic:blipFill>
                  <a:blip r:embed="rId2"/>
                  <a:srcRect/>
                  <a:stretch>
                    <a:fillRect/>
                  </a:stretch>
                </pic:blipFill>
                <pic:spPr bwMode="auto">
                  <a:xfrm>
                    <a:off x="0" y="0"/>
                    <a:ext cx="3098800" cy="825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F543A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24070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CAC35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80888F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20644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76D3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CE2C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B639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1938D0D4"/>
    <w:lvl w:ilvl="0">
      <w:start w:val="1"/>
      <w:numFmt w:val="decimal"/>
      <w:lvlText w:val="%1."/>
      <w:lvlJc w:val="left"/>
      <w:pPr>
        <w:tabs>
          <w:tab w:val="num" w:pos="360"/>
        </w:tabs>
        <w:ind w:left="360" w:hanging="360"/>
      </w:pPr>
    </w:lvl>
  </w:abstractNum>
  <w:abstractNum w:abstractNumId="9" w15:restartNumberingAfterBreak="0">
    <w:nsid w:val="55D762FD"/>
    <w:multiLevelType w:val="hybridMultilevel"/>
    <w:tmpl w:val="B15EE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701159"/>
    <w:multiLevelType w:val="multilevel"/>
    <w:tmpl w:val="85F68E3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892693470">
    <w:abstractNumId w:val="8"/>
  </w:num>
  <w:num w:numId="2" w16cid:durableId="177275059">
    <w:abstractNumId w:val="4"/>
  </w:num>
  <w:num w:numId="3" w16cid:durableId="1334185751">
    <w:abstractNumId w:val="3"/>
  </w:num>
  <w:num w:numId="4" w16cid:durableId="1731270008">
    <w:abstractNumId w:val="2"/>
  </w:num>
  <w:num w:numId="5" w16cid:durableId="513540665">
    <w:abstractNumId w:val="1"/>
  </w:num>
  <w:num w:numId="6" w16cid:durableId="1043480501">
    <w:abstractNumId w:val="0"/>
  </w:num>
  <w:num w:numId="7" w16cid:durableId="1370688768">
    <w:abstractNumId w:val="7"/>
  </w:num>
  <w:num w:numId="8" w16cid:durableId="1007754818">
    <w:abstractNumId w:val="6"/>
  </w:num>
  <w:num w:numId="9" w16cid:durableId="1270620064">
    <w:abstractNumId w:val="5"/>
  </w:num>
  <w:num w:numId="10" w16cid:durableId="16027640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98121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5A1"/>
    <w:rsid w:val="000E25A1"/>
    <w:rsid w:val="008F7D6A"/>
    <w:rsid w:val="00B61893"/>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B48B7B5"/>
  <w15:docId w15:val="{742F0736-78D3-4D56-8BA6-C2157F1E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spacing w:after="120" w:line="360"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0" w:line="240" w:lineRule="auto"/>
    </w:pPr>
    <w:rPr>
      <w:sz w:val="24"/>
      <w:szCs w:val="24"/>
    </w:rPr>
  </w:style>
  <w:style w:type="paragraph" w:styleId="berschrift1">
    <w:name w:val="heading 1"/>
    <w:basedOn w:val="Standard"/>
    <w:next w:val="Standard"/>
    <w:qFormat/>
    <w:pPr>
      <w:keepNext/>
      <w:spacing w:after="120" w:line="440" w:lineRule="exact"/>
      <w:outlineLvl w:val="0"/>
    </w:pPr>
    <w:rPr>
      <w:rFonts w:ascii="Arial" w:hAnsi="Arial"/>
      <w:b/>
      <w:kern w:val="32"/>
      <w:sz w:val="36"/>
      <w:szCs w:val="32"/>
    </w:rPr>
  </w:style>
  <w:style w:type="paragraph" w:styleId="berschrift2">
    <w:name w:val="heading 2"/>
    <w:basedOn w:val="Standard"/>
    <w:next w:val="Standard"/>
    <w:qFormat/>
    <w:pPr>
      <w:keepNext/>
      <w:spacing w:after="120" w:line="360" w:lineRule="auto"/>
      <w:outlineLvl w:val="1"/>
    </w:pPr>
    <w:rPr>
      <w:rFonts w:ascii="Arial" w:hAnsi="Arial"/>
      <w:b/>
      <w:spacing w:val="4"/>
      <w:szCs w:val="28"/>
    </w:rPr>
  </w:style>
  <w:style w:type="paragraph" w:styleId="berschrift3">
    <w:name w:val="heading 3"/>
    <w:basedOn w:val="berschrift2"/>
    <w:next w:val="Standard"/>
    <w:qFormat/>
    <w:pPr>
      <w:spacing w:before="340" w:after="0"/>
      <w:outlineLvl w:val="2"/>
    </w:pPr>
    <w:rPr>
      <w:szCs w:val="26"/>
    </w:rPr>
  </w:style>
  <w:style w:type="paragraph" w:styleId="berschrift4">
    <w:name w:val="heading 4"/>
    <w:basedOn w:val="Standard"/>
    <w:next w:val="Standard"/>
    <w:link w:val="berschrift4Zchn"/>
    <w:unhideWhenUsed/>
    <w:qFormat/>
    <w:pPr>
      <w:keepNext/>
      <w:keepLines/>
      <w:spacing w:before="40" w:line="360" w:lineRule="auto"/>
      <w:outlineLvl w:val="3"/>
    </w:pPr>
    <w:rPr>
      <w:rFonts w:asciiTheme="majorHAnsi" w:eastAsiaTheme="majorEastAsia" w:hAnsiTheme="majorHAnsi" w:cstheme="majorBidi"/>
      <w:i/>
      <w:iCs/>
      <w:color w:val="2E74B5" w:themeColor="accent1" w:themeShade="BF"/>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60" w:lineRule="auto"/>
      <w:ind w:left="3686"/>
    </w:pPr>
    <w:rPr>
      <w:rFonts w:ascii="Arial" w:hAnsi="Arial"/>
      <w:spacing w:val="4"/>
    </w:rPr>
  </w:style>
  <w:style w:type="paragraph" w:customStyle="1" w:styleId="Marginal">
    <w:name w:val="Marginal"/>
    <w:basedOn w:val="Standard"/>
    <w:pPr>
      <w:spacing w:line="288" w:lineRule="auto"/>
    </w:pPr>
    <w:rPr>
      <w:rFonts w:ascii="Arial" w:hAnsi="Arial"/>
      <w:spacing w:val="4"/>
      <w:sz w:val="20"/>
    </w:rPr>
  </w:style>
  <w:style w:type="paragraph" w:styleId="Kopfzeile">
    <w:name w:val="header"/>
    <w:basedOn w:val="Standard"/>
    <w:pPr>
      <w:tabs>
        <w:tab w:val="left" w:pos="5103"/>
        <w:tab w:val="left" w:pos="8618"/>
      </w:tabs>
      <w:spacing w:after="120" w:line="360" w:lineRule="auto"/>
    </w:pPr>
    <w:rPr>
      <w:rFonts w:ascii="Arial" w:hAnsi="Arial"/>
      <w:spacing w:val="6"/>
      <w:sz w:val="20"/>
    </w:rPr>
  </w:style>
  <w:style w:type="paragraph" w:styleId="Fuzeile">
    <w:name w:val="footer"/>
    <w:basedOn w:val="Standard"/>
    <w:semiHidden/>
    <w:pPr>
      <w:tabs>
        <w:tab w:val="center" w:pos="4536"/>
        <w:tab w:val="right" w:pos="9072"/>
      </w:tabs>
      <w:spacing w:after="120" w:line="360" w:lineRule="auto"/>
    </w:pPr>
    <w:rPr>
      <w:rFonts w:ascii="Arial" w:hAnsi="Arial"/>
      <w:spacing w:val="4"/>
    </w:rPr>
  </w:style>
  <w:style w:type="character" w:styleId="Seitenzahl">
    <w:name w:val="page number"/>
    <w:basedOn w:val="Absatz-Standardschriftart"/>
  </w:style>
  <w:style w:type="character" w:styleId="Hyperlink">
    <w:name w:val="Hyperlink"/>
    <w:uiPriority w:val="99"/>
    <w:rPr>
      <w:color w:val="auto"/>
      <w:u w:val="none"/>
    </w:rPr>
  </w:style>
  <w:style w:type="paragraph" w:styleId="Sprechblasentext">
    <w:name w:val="Balloon Text"/>
    <w:basedOn w:val="Standard"/>
    <w:link w:val="SprechblasentextZchn"/>
    <w:rPr>
      <w:rFonts w:ascii="Lucida Grande" w:hAnsi="Lucida Grande"/>
      <w:spacing w:val="4"/>
      <w:sz w:val="18"/>
      <w:szCs w:val="18"/>
    </w:rPr>
  </w:style>
  <w:style w:type="character" w:customStyle="1" w:styleId="SprechblasentextZchn">
    <w:name w:val="Sprechblasentext Zchn"/>
    <w:link w:val="Sprechblasentext"/>
    <w:rPr>
      <w:rFonts w:ascii="Lucida Grande" w:hAnsi="Lucida Grande"/>
      <w:spacing w:val="4"/>
      <w:sz w:val="18"/>
      <w:szCs w:val="18"/>
    </w:rPr>
  </w:style>
  <w:style w:type="paragraph" w:styleId="StandardWeb">
    <w:name w:val="Normal (Web)"/>
    <w:basedOn w:val="Standard"/>
    <w:uiPriority w:val="99"/>
    <w:pPr>
      <w:spacing w:before="100" w:beforeAutospacing="1" w:after="100" w:afterAutospacing="1"/>
    </w:pPr>
  </w:style>
  <w:style w:type="character" w:styleId="Fett">
    <w:name w:val="Strong"/>
    <w:qFormat/>
    <w:rPr>
      <w:b/>
      <w:bCs/>
    </w:rPr>
  </w:style>
  <w:style w:type="character" w:customStyle="1" w:styleId="st">
    <w:name w:val="st"/>
    <w:basedOn w:val="Absatz-Standardschriftart"/>
  </w:style>
  <w:style w:type="paragraph" w:styleId="HTMLVorformatiert">
    <w:name w:val="HTML Preformatted"/>
    <w:basedOn w:val="Standard"/>
    <w:link w:val="HTMLVorformatiertZchn"/>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VorformatiertZchn">
    <w:name w:val="HTML Vorformatiert Zchn"/>
    <w:link w:val="HTMLVorformatiert"/>
    <w:uiPriority w:val="99"/>
    <w:rPr>
      <w:rFonts w:ascii="Courier New" w:hAnsi="Courier New" w:cs="Courier New"/>
      <w:color w:val="000000"/>
      <w:sz w:val="18"/>
      <w:szCs w:val="18"/>
    </w:rPr>
  </w:style>
  <w:style w:type="paragraph" w:customStyle="1" w:styleId="MittleresRaster2-Akzent11">
    <w:name w:val="Mittleres Raster 2 - Akzent 11"/>
    <w:uiPriority w:val="1"/>
    <w:qFormat/>
    <w:rPr>
      <w:sz w:val="24"/>
      <w:szCs w:val="24"/>
    </w:rPr>
  </w:style>
  <w:style w:type="paragraph" w:customStyle="1" w:styleId="MittleresRaster21">
    <w:name w:val="Mittleres Raster 21"/>
    <w:uiPriority w:val="1"/>
    <w:qFormat/>
    <w:rPr>
      <w:sz w:val="24"/>
      <w:szCs w:val="24"/>
    </w:rPr>
  </w:style>
  <w:style w:type="paragraph" w:styleId="KeinLeerraum">
    <w:name w:val="No Spacing"/>
    <w:uiPriority w:val="1"/>
    <w:qFormat/>
    <w:rPr>
      <w:sz w:val="24"/>
      <w:szCs w:val="24"/>
    </w:rPr>
  </w:style>
  <w:style w:type="character" w:customStyle="1" w:styleId="berschrift4Zchn">
    <w:name w:val="Überschrift 4 Zchn"/>
    <w:basedOn w:val="Absatz-Standardschriftart"/>
    <w:link w:val="berschrift4"/>
    <w:rPr>
      <w:rFonts w:asciiTheme="majorHAnsi" w:eastAsiaTheme="majorEastAsia" w:hAnsiTheme="majorHAnsi" w:cstheme="majorBidi"/>
      <w:i/>
      <w:iCs/>
      <w:color w:val="2E74B5" w:themeColor="accent1" w:themeShade="BF"/>
      <w:spacing w:val="4"/>
      <w:sz w:val="24"/>
      <w:szCs w:val="24"/>
    </w:rPr>
  </w:style>
  <w:style w:type="character" w:customStyle="1" w:styleId="apple-converted-space">
    <w:name w:val="apple-converted-space"/>
    <w:basedOn w:val="Absatz-Standardschriftart"/>
  </w:style>
  <w:style w:type="character" w:styleId="BesuchterLink">
    <w:name w:val="FollowedHyperlink"/>
    <w:basedOn w:val="Absatz-Standardschriftart"/>
    <w:rPr>
      <w:color w:val="954F72"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Quotations">
    <w:name w:val="Quotations"/>
    <w:basedOn w:val="Standard"/>
    <w:pPr>
      <w:suppressAutoHyphens/>
      <w:autoSpaceDN w:val="0"/>
      <w:spacing w:after="283"/>
      <w:ind w:left="567" w:right="567"/>
      <w:textAlignment w:val="baseline"/>
    </w:pPr>
    <w:rPr>
      <w:rFonts w:ascii="Liberation Serif" w:eastAsia="WenQuanYi Micro Hei" w:hAnsi="Liberation Serif" w:cs="Lohit Devanagari"/>
      <w:kern w:val="3"/>
      <w:lang w:eastAsia="zh-CN" w:bidi="hi-IN"/>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unhideWhenUsed/>
    <w:rPr>
      <w:sz w:val="20"/>
      <w:szCs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rPr>
  </w:style>
  <w:style w:type="character" w:customStyle="1" w:styleId="author-a-l5z72zz73zo4z79zribz87z6e7rz85z">
    <w:name w:val="author-a-l5z72zz73zo4z79zribz87z6e7rz85z"/>
    <w:basedOn w:val="Absatz-Standardschriftart"/>
  </w:style>
  <w:style w:type="character" w:customStyle="1" w:styleId="author-a-6z86zrz75zz66zvz90z5z68zbnz90zz90z8yv">
    <w:name w:val="author-a-6z86zrz75zz66zvz90z5z68zbnz90zz90z8yv"/>
    <w:basedOn w:val="Absatz-Standardschriftart"/>
  </w:style>
  <w:style w:type="character" w:customStyle="1" w:styleId="mxeventtilebody">
    <w:name w:val="mx_eventtile_body"/>
    <w:basedOn w:val="Absatz-Standardschriftart"/>
  </w:style>
  <w:style w:type="paragraph" w:styleId="Listenabsatz">
    <w:name w:val="List Paragraph"/>
    <w:basedOn w:val="Standard"/>
    <w:qFormat/>
    <w:pPr>
      <w:ind w:left="720"/>
      <w:contextualSpacing/>
    </w:p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287">
      <w:bodyDiv w:val="1"/>
      <w:marLeft w:val="0"/>
      <w:marRight w:val="0"/>
      <w:marTop w:val="0"/>
      <w:marBottom w:val="0"/>
      <w:divBdr>
        <w:top w:val="none" w:sz="0" w:space="0" w:color="auto"/>
        <w:left w:val="none" w:sz="0" w:space="0" w:color="auto"/>
        <w:bottom w:val="none" w:sz="0" w:space="0" w:color="auto"/>
        <w:right w:val="none" w:sz="0" w:space="0" w:color="auto"/>
      </w:divBdr>
    </w:div>
    <w:div w:id="146823906">
      <w:bodyDiv w:val="1"/>
      <w:marLeft w:val="0"/>
      <w:marRight w:val="0"/>
      <w:marTop w:val="0"/>
      <w:marBottom w:val="0"/>
      <w:divBdr>
        <w:top w:val="none" w:sz="0" w:space="0" w:color="auto"/>
        <w:left w:val="none" w:sz="0" w:space="0" w:color="auto"/>
        <w:bottom w:val="none" w:sz="0" w:space="0" w:color="auto"/>
        <w:right w:val="none" w:sz="0" w:space="0" w:color="auto"/>
      </w:divBdr>
    </w:div>
    <w:div w:id="645476680">
      <w:bodyDiv w:val="1"/>
      <w:marLeft w:val="0"/>
      <w:marRight w:val="0"/>
      <w:marTop w:val="0"/>
      <w:marBottom w:val="0"/>
      <w:divBdr>
        <w:top w:val="none" w:sz="0" w:space="0" w:color="auto"/>
        <w:left w:val="none" w:sz="0" w:space="0" w:color="auto"/>
        <w:bottom w:val="none" w:sz="0" w:space="0" w:color="auto"/>
        <w:right w:val="none" w:sz="0" w:space="0" w:color="auto"/>
      </w:divBdr>
    </w:div>
    <w:div w:id="665406174">
      <w:bodyDiv w:val="1"/>
      <w:marLeft w:val="0"/>
      <w:marRight w:val="0"/>
      <w:marTop w:val="0"/>
      <w:marBottom w:val="0"/>
      <w:divBdr>
        <w:top w:val="none" w:sz="0" w:space="0" w:color="auto"/>
        <w:left w:val="none" w:sz="0" w:space="0" w:color="auto"/>
        <w:bottom w:val="none" w:sz="0" w:space="0" w:color="auto"/>
        <w:right w:val="none" w:sz="0" w:space="0" w:color="auto"/>
      </w:divBdr>
    </w:div>
    <w:div w:id="687876323">
      <w:bodyDiv w:val="1"/>
      <w:marLeft w:val="0"/>
      <w:marRight w:val="0"/>
      <w:marTop w:val="0"/>
      <w:marBottom w:val="0"/>
      <w:divBdr>
        <w:top w:val="none" w:sz="0" w:space="0" w:color="auto"/>
        <w:left w:val="none" w:sz="0" w:space="0" w:color="auto"/>
        <w:bottom w:val="none" w:sz="0" w:space="0" w:color="auto"/>
        <w:right w:val="none" w:sz="0" w:space="0" w:color="auto"/>
      </w:divBdr>
      <w:divsChild>
        <w:div w:id="129638012">
          <w:marLeft w:val="0"/>
          <w:marRight w:val="0"/>
          <w:marTop w:val="0"/>
          <w:marBottom w:val="225"/>
          <w:divBdr>
            <w:top w:val="none" w:sz="0" w:space="0" w:color="auto"/>
            <w:left w:val="none" w:sz="0" w:space="0" w:color="auto"/>
            <w:bottom w:val="none" w:sz="0" w:space="0" w:color="auto"/>
            <w:right w:val="none" w:sz="0" w:space="0" w:color="auto"/>
          </w:divBdr>
          <w:divsChild>
            <w:div w:id="1805808353">
              <w:marLeft w:val="0"/>
              <w:marRight w:val="0"/>
              <w:marTop w:val="0"/>
              <w:marBottom w:val="0"/>
              <w:divBdr>
                <w:top w:val="none" w:sz="0" w:space="0" w:color="auto"/>
                <w:left w:val="none" w:sz="0" w:space="0" w:color="auto"/>
                <w:bottom w:val="none" w:sz="0" w:space="0" w:color="auto"/>
                <w:right w:val="none" w:sz="0" w:space="0" w:color="auto"/>
              </w:divBdr>
            </w:div>
            <w:div w:id="1200704801">
              <w:marLeft w:val="0"/>
              <w:marRight w:val="0"/>
              <w:marTop w:val="0"/>
              <w:marBottom w:val="150"/>
              <w:divBdr>
                <w:top w:val="none" w:sz="0" w:space="0" w:color="auto"/>
                <w:left w:val="none" w:sz="0" w:space="0" w:color="auto"/>
                <w:bottom w:val="none" w:sz="0" w:space="0" w:color="auto"/>
                <w:right w:val="none" w:sz="0" w:space="0" w:color="auto"/>
              </w:divBdr>
              <w:divsChild>
                <w:div w:id="15027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6072">
          <w:marLeft w:val="0"/>
          <w:marRight w:val="0"/>
          <w:marTop w:val="0"/>
          <w:marBottom w:val="225"/>
          <w:divBdr>
            <w:top w:val="none" w:sz="0" w:space="0" w:color="auto"/>
            <w:left w:val="none" w:sz="0" w:space="0" w:color="auto"/>
            <w:bottom w:val="none" w:sz="0" w:space="0" w:color="auto"/>
            <w:right w:val="none" w:sz="0" w:space="0" w:color="auto"/>
          </w:divBdr>
          <w:divsChild>
            <w:div w:id="363796727">
              <w:marLeft w:val="0"/>
              <w:marRight w:val="0"/>
              <w:marTop w:val="0"/>
              <w:marBottom w:val="0"/>
              <w:divBdr>
                <w:top w:val="none" w:sz="0" w:space="0" w:color="auto"/>
                <w:left w:val="none" w:sz="0" w:space="0" w:color="auto"/>
                <w:bottom w:val="none" w:sz="0" w:space="0" w:color="auto"/>
                <w:right w:val="none" w:sz="0" w:space="0" w:color="auto"/>
              </w:divBdr>
            </w:div>
            <w:div w:id="874535535">
              <w:marLeft w:val="0"/>
              <w:marRight w:val="0"/>
              <w:marTop w:val="0"/>
              <w:marBottom w:val="150"/>
              <w:divBdr>
                <w:top w:val="none" w:sz="0" w:space="0" w:color="auto"/>
                <w:left w:val="none" w:sz="0" w:space="0" w:color="auto"/>
                <w:bottom w:val="none" w:sz="0" w:space="0" w:color="auto"/>
                <w:right w:val="none" w:sz="0" w:space="0" w:color="auto"/>
              </w:divBdr>
              <w:divsChild>
                <w:div w:id="13615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3284">
          <w:marLeft w:val="0"/>
          <w:marRight w:val="0"/>
          <w:marTop w:val="0"/>
          <w:marBottom w:val="225"/>
          <w:divBdr>
            <w:top w:val="none" w:sz="0" w:space="0" w:color="auto"/>
            <w:left w:val="none" w:sz="0" w:space="0" w:color="auto"/>
            <w:bottom w:val="none" w:sz="0" w:space="0" w:color="auto"/>
            <w:right w:val="none" w:sz="0" w:space="0" w:color="auto"/>
          </w:divBdr>
          <w:divsChild>
            <w:div w:id="975331948">
              <w:marLeft w:val="0"/>
              <w:marRight w:val="0"/>
              <w:marTop w:val="0"/>
              <w:marBottom w:val="0"/>
              <w:divBdr>
                <w:top w:val="none" w:sz="0" w:space="0" w:color="auto"/>
                <w:left w:val="none" w:sz="0" w:space="0" w:color="auto"/>
                <w:bottom w:val="none" w:sz="0" w:space="0" w:color="auto"/>
                <w:right w:val="none" w:sz="0" w:space="0" w:color="auto"/>
              </w:divBdr>
            </w:div>
            <w:div w:id="199821975">
              <w:marLeft w:val="0"/>
              <w:marRight w:val="0"/>
              <w:marTop w:val="0"/>
              <w:marBottom w:val="150"/>
              <w:divBdr>
                <w:top w:val="none" w:sz="0" w:space="0" w:color="auto"/>
                <w:left w:val="none" w:sz="0" w:space="0" w:color="auto"/>
                <w:bottom w:val="none" w:sz="0" w:space="0" w:color="auto"/>
                <w:right w:val="none" w:sz="0" w:space="0" w:color="auto"/>
              </w:divBdr>
              <w:divsChild>
                <w:div w:id="20107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5355">
          <w:marLeft w:val="0"/>
          <w:marRight w:val="0"/>
          <w:marTop w:val="0"/>
          <w:marBottom w:val="225"/>
          <w:divBdr>
            <w:top w:val="none" w:sz="0" w:space="0" w:color="auto"/>
            <w:left w:val="none" w:sz="0" w:space="0" w:color="auto"/>
            <w:bottom w:val="none" w:sz="0" w:space="0" w:color="auto"/>
            <w:right w:val="none" w:sz="0" w:space="0" w:color="auto"/>
          </w:divBdr>
          <w:divsChild>
            <w:div w:id="375856878">
              <w:marLeft w:val="0"/>
              <w:marRight w:val="0"/>
              <w:marTop w:val="0"/>
              <w:marBottom w:val="0"/>
              <w:divBdr>
                <w:top w:val="none" w:sz="0" w:space="0" w:color="auto"/>
                <w:left w:val="none" w:sz="0" w:space="0" w:color="auto"/>
                <w:bottom w:val="none" w:sz="0" w:space="0" w:color="auto"/>
                <w:right w:val="none" w:sz="0" w:space="0" w:color="auto"/>
              </w:divBdr>
            </w:div>
            <w:div w:id="1726947635">
              <w:marLeft w:val="0"/>
              <w:marRight w:val="0"/>
              <w:marTop w:val="0"/>
              <w:marBottom w:val="150"/>
              <w:divBdr>
                <w:top w:val="none" w:sz="0" w:space="0" w:color="auto"/>
                <w:left w:val="none" w:sz="0" w:space="0" w:color="auto"/>
                <w:bottom w:val="none" w:sz="0" w:space="0" w:color="auto"/>
                <w:right w:val="none" w:sz="0" w:space="0" w:color="auto"/>
              </w:divBdr>
              <w:divsChild>
                <w:div w:id="3252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9480">
          <w:marLeft w:val="0"/>
          <w:marRight w:val="0"/>
          <w:marTop w:val="0"/>
          <w:marBottom w:val="225"/>
          <w:divBdr>
            <w:top w:val="none" w:sz="0" w:space="0" w:color="auto"/>
            <w:left w:val="none" w:sz="0" w:space="0" w:color="auto"/>
            <w:bottom w:val="none" w:sz="0" w:space="0" w:color="auto"/>
            <w:right w:val="none" w:sz="0" w:space="0" w:color="auto"/>
          </w:divBdr>
          <w:divsChild>
            <w:div w:id="1368480685">
              <w:marLeft w:val="0"/>
              <w:marRight w:val="0"/>
              <w:marTop w:val="0"/>
              <w:marBottom w:val="0"/>
              <w:divBdr>
                <w:top w:val="none" w:sz="0" w:space="0" w:color="auto"/>
                <w:left w:val="none" w:sz="0" w:space="0" w:color="auto"/>
                <w:bottom w:val="none" w:sz="0" w:space="0" w:color="auto"/>
                <w:right w:val="none" w:sz="0" w:space="0" w:color="auto"/>
              </w:divBdr>
            </w:div>
            <w:div w:id="903642871">
              <w:marLeft w:val="0"/>
              <w:marRight w:val="0"/>
              <w:marTop w:val="0"/>
              <w:marBottom w:val="150"/>
              <w:divBdr>
                <w:top w:val="none" w:sz="0" w:space="0" w:color="auto"/>
                <w:left w:val="none" w:sz="0" w:space="0" w:color="auto"/>
                <w:bottom w:val="none" w:sz="0" w:space="0" w:color="auto"/>
                <w:right w:val="none" w:sz="0" w:space="0" w:color="auto"/>
              </w:divBdr>
              <w:divsChild>
                <w:div w:id="3295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0303">
      <w:bodyDiv w:val="1"/>
      <w:marLeft w:val="0"/>
      <w:marRight w:val="0"/>
      <w:marTop w:val="0"/>
      <w:marBottom w:val="0"/>
      <w:divBdr>
        <w:top w:val="none" w:sz="0" w:space="0" w:color="auto"/>
        <w:left w:val="none" w:sz="0" w:space="0" w:color="auto"/>
        <w:bottom w:val="none" w:sz="0" w:space="0" w:color="auto"/>
        <w:right w:val="none" w:sz="0" w:space="0" w:color="auto"/>
      </w:divBdr>
      <w:divsChild>
        <w:div w:id="84542083">
          <w:marLeft w:val="0"/>
          <w:marRight w:val="0"/>
          <w:marTop w:val="0"/>
          <w:marBottom w:val="0"/>
          <w:divBdr>
            <w:top w:val="none" w:sz="0" w:space="0" w:color="auto"/>
            <w:left w:val="none" w:sz="0" w:space="0" w:color="auto"/>
            <w:bottom w:val="none" w:sz="0" w:space="0" w:color="auto"/>
            <w:right w:val="none" w:sz="0" w:space="0" w:color="auto"/>
          </w:divBdr>
        </w:div>
        <w:div w:id="1565991865">
          <w:marLeft w:val="0"/>
          <w:marRight w:val="0"/>
          <w:marTop w:val="0"/>
          <w:marBottom w:val="0"/>
          <w:divBdr>
            <w:top w:val="none" w:sz="0" w:space="0" w:color="auto"/>
            <w:left w:val="none" w:sz="0" w:space="0" w:color="auto"/>
            <w:bottom w:val="none" w:sz="0" w:space="0" w:color="auto"/>
            <w:right w:val="none" w:sz="0" w:space="0" w:color="auto"/>
          </w:divBdr>
        </w:div>
        <w:div w:id="158038175">
          <w:marLeft w:val="0"/>
          <w:marRight w:val="0"/>
          <w:marTop w:val="0"/>
          <w:marBottom w:val="0"/>
          <w:divBdr>
            <w:top w:val="none" w:sz="0" w:space="0" w:color="auto"/>
            <w:left w:val="none" w:sz="0" w:space="0" w:color="auto"/>
            <w:bottom w:val="none" w:sz="0" w:space="0" w:color="auto"/>
            <w:right w:val="none" w:sz="0" w:space="0" w:color="auto"/>
          </w:divBdr>
        </w:div>
        <w:div w:id="581063266">
          <w:marLeft w:val="0"/>
          <w:marRight w:val="0"/>
          <w:marTop w:val="0"/>
          <w:marBottom w:val="0"/>
          <w:divBdr>
            <w:top w:val="none" w:sz="0" w:space="0" w:color="auto"/>
            <w:left w:val="none" w:sz="0" w:space="0" w:color="auto"/>
            <w:bottom w:val="none" w:sz="0" w:space="0" w:color="auto"/>
            <w:right w:val="none" w:sz="0" w:space="0" w:color="auto"/>
          </w:divBdr>
        </w:div>
        <w:div w:id="145976085">
          <w:marLeft w:val="0"/>
          <w:marRight w:val="0"/>
          <w:marTop w:val="0"/>
          <w:marBottom w:val="0"/>
          <w:divBdr>
            <w:top w:val="none" w:sz="0" w:space="0" w:color="auto"/>
            <w:left w:val="none" w:sz="0" w:space="0" w:color="auto"/>
            <w:bottom w:val="none" w:sz="0" w:space="0" w:color="auto"/>
            <w:right w:val="none" w:sz="0" w:space="0" w:color="auto"/>
          </w:divBdr>
        </w:div>
        <w:div w:id="749348837">
          <w:marLeft w:val="0"/>
          <w:marRight w:val="0"/>
          <w:marTop w:val="0"/>
          <w:marBottom w:val="0"/>
          <w:divBdr>
            <w:top w:val="none" w:sz="0" w:space="0" w:color="auto"/>
            <w:left w:val="none" w:sz="0" w:space="0" w:color="auto"/>
            <w:bottom w:val="none" w:sz="0" w:space="0" w:color="auto"/>
            <w:right w:val="none" w:sz="0" w:space="0" w:color="auto"/>
          </w:divBdr>
        </w:div>
        <w:div w:id="544872716">
          <w:marLeft w:val="0"/>
          <w:marRight w:val="0"/>
          <w:marTop w:val="0"/>
          <w:marBottom w:val="0"/>
          <w:divBdr>
            <w:top w:val="none" w:sz="0" w:space="0" w:color="auto"/>
            <w:left w:val="none" w:sz="0" w:space="0" w:color="auto"/>
            <w:bottom w:val="none" w:sz="0" w:space="0" w:color="auto"/>
            <w:right w:val="none" w:sz="0" w:space="0" w:color="auto"/>
          </w:divBdr>
        </w:div>
        <w:div w:id="2093432403">
          <w:marLeft w:val="0"/>
          <w:marRight w:val="0"/>
          <w:marTop w:val="0"/>
          <w:marBottom w:val="0"/>
          <w:divBdr>
            <w:top w:val="none" w:sz="0" w:space="0" w:color="auto"/>
            <w:left w:val="none" w:sz="0" w:space="0" w:color="auto"/>
            <w:bottom w:val="none" w:sz="0" w:space="0" w:color="auto"/>
            <w:right w:val="none" w:sz="0" w:space="0" w:color="auto"/>
          </w:divBdr>
        </w:div>
        <w:div w:id="57480779">
          <w:marLeft w:val="0"/>
          <w:marRight w:val="0"/>
          <w:marTop w:val="0"/>
          <w:marBottom w:val="0"/>
          <w:divBdr>
            <w:top w:val="none" w:sz="0" w:space="0" w:color="auto"/>
            <w:left w:val="none" w:sz="0" w:space="0" w:color="auto"/>
            <w:bottom w:val="none" w:sz="0" w:space="0" w:color="auto"/>
            <w:right w:val="none" w:sz="0" w:space="0" w:color="auto"/>
          </w:divBdr>
        </w:div>
      </w:divsChild>
    </w:div>
    <w:div w:id="1344167745">
      <w:bodyDiv w:val="1"/>
      <w:marLeft w:val="0"/>
      <w:marRight w:val="0"/>
      <w:marTop w:val="0"/>
      <w:marBottom w:val="0"/>
      <w:divBdr>
        <w:top w:val="none" w:sz="0" w:space="0" w:color="auto"/>
        <w:left w:val="none" w:sz="0" w:space="0" w:color="auto"/>
        <w:bottom w:val="none" w:sz="0" w:space="0" w:color="auto"/>
        <w:right w:val="none" w:sz="0" w:space="0" w:color="auto"/>
      </w:divBdr>
    </w:div>
    <w:div w:id="1352995968">
      <w:bodyDiv w:val="1"/>
      <w:marLeft w:val="0"/>
      <w:marRight w:val="0"/>
      <w:marTop w:val="0"/>
      <w:marBottom w:val="0"/>
      <w:divBdr>
        <w:top w:val="none" w:sz="0" w:space="0" w:color="auto"/>
        <w:left w:val="none" w:sz="0" w:space="0" w:color="auto"/>
        <w:bottom w:val="none" w:sz="0" w:space="0" w:color="auto"/>
        <w:right w:val="none" w:sz="0" w:space="0" w:color="auto"/>
      </w:divBdr>
    </w:div>
    <w:div w:id="1543518795">
      <w:bodyDiv w:val="1"/>
      <w:marLeft w:val="0"/>
      <w:marRight w:val="0"/>
      <w:marTop w:val="0"/>
      <w:marBottom w:val="0"/>
      <w:divBdr>
        <w:top w:val="none" w:sz="0" w:space="0" w:color="auto"/>
        <w:left w:val="none" w:sz="0" w:space="0" w:color="auto"/>
        <w:bottom w:val="none" w:sz="0" w:space="0" w:color="auto"/>
        <w:right w:val="none" w:sz="0" w:space="0" w:color="auto"/>
      </w:divBdr>
    </w:div>
    <w:div w:id="1558318427">
      <w:bodyDiv w:val="1"/>
      <w:marLeft w:val="0"/>
      <w:marRight w:val="0"/>
      <w:marTop w:val="0"/>
      <w:marBottom w:val="0"/>
      <w:divBdr>
        <w:top w:val="none" w:sz="0" w:space="0" w:color="auto"/>
        <w:left w:val="none" w:sz="0" w:space="0" w:color="auto"/>
        <w:bottom w:val="none" w:sz="0" w:space="0" w:color="auto"/>
        <w:right w:val="none" w:sz="0" w:space="0" w:color="auto"/>
      </w:divBdr>
    </w:div>
    <w:div w:id="1561594702">
      <w:bodyDiv w:val="1"/>
      <w:marLeft w:val="0"/>
      <w:marRight w:val="0"/>
      <w:marTop w:val="0"/>
      <w:marBottom w:val="0"/>
      <w:divBdr>
        <w:top w:val="none" w:sz="0" w:space="0" w:color="auto"/>
        <w:left w:val="none" w:sz="0" w:space="0" w:color="auto"/>
        <w:bottom w:val="none" w:sz="0" w:space="0" w:color="auto"/>
        <w:right w:val="none" w:sz="0" w:space="0" w:color="auto"/>
      </w:divBdr>
      <w:divsChild>
        <w:div w:id="524295370">
          <w:marLeft w:val="0"/>
          <w:marRight w:val="0"/>
          <w:marTop w:val="0"/>
          <w:marBottom w:val="225"/>
          <w:divBdr>
            <w:top w:val="none" w:sz="0" w:space="0" w:color="auto"/>
            <w:left w:val="none" w:sz="0" w:space="0" w:color="auto"/>
            <w:bottom w:val="none" w:sz="0" w:space="0" w:color="auto"/>
            <w:right w:val="none" w:sz="0" w:space="0" w:color="auto"/>
          </w:divBdr>
          <w:divsChild>
            <w:div w:id="1639645638">
              <w:marLeft w:val="0"/>
              <w:marRight w:val="0"/>
              <w:marTop w:val="0"/>
              <w:marBottom w:val="0"/>
              <w:divBdr>
                <w:top w:val="none" w:sz="0" w:space="0" w:color="auto"/>
                <w:left w:val="none" w:sz="0" w:space="0" w:color="auto"/>
                <w:bottom w:val="none" w:sz="0" w:space="0" w:color="auto"/>
                <w:right w:val="none" w:sz="0" w:space="0" w:color="auto"/>
              </w:divBdr>
            </w:div>
            <w:div w:id="1352337386">
              <w:marLeft w:val="0"/>
              <w:marRight w:val="0"/>
              <w:marTop w:val="0"/>
              <w:marBottom w:val="150"/>
              <w:divBdr>
                <w:top w:val="none" w:sz="0" w:space="0" w:color="auto"/>
                <w:left w:val="none" w:sz="0" w:space="0" w:color="auto"/>
                <w:bottom w:val="none" w:sz="0" w:space="0" w:color="auto"/>
                <w:right w:val="none" w:sz="0" w:space="0" w:color="auto"/>
              </w:divBdr>
              <w:divsChild>
                <w:div w:id="2135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46662">
          <w:marLeft w:val="0"/>
          <w:marRight w:val="0"/>
          <w:marTop w:val="0"/>
          <w:marBottom w:val="225"/>
          <w:divBdr>
            <w:top w:val="none" w:sz="0" w:space="0" w:color="auto"/>
            <w:left w:val="none" w:sz="0" w:space="0" w:color="auto"/>
            <w:bottom w:val="none" w:sz="0" w:space="0" w:color="auto"/>
            <w:right w:val="none" w:sz="0" w:space="0" w:color="auto"/>
          </w:divBdr>
          <w:divsChild>
            <w:div w:id="145979979">
              <w:marLeft w:val="0"/>
              <w:marRight w:val="0"/>
              <w:marTop w:val="0"/>
              <w:marBottom w:val="0"/>
              <w:divBdr>
                <w:top w:val="none" w:sz="0" w:space="0" w:color="auto"/>
                <w:left w:val="none" w:sz="0" w:space="0" w:color="auto"/>
                <w:bottom w:val="none" w:sz="0" w:space="0" w:color="auto"/>
                <w:right w:val="none" w:sz="0" w:space="0" w:color="auto"/>
              </w:divBdr>
            </w:div>
            <w:div w:id="1995179161">
              <w:marLeft w:val="0"/>
              <w:marRight w:val="0"/>
              <w:marTop w:val="0"/>
              <w:marBottom w:val="150"/>
              <w:divBdr>
                <w:top w:val="none" w:sz="0" w:space="0" w:color="auto"/>
                <w:left w:val="none" w:sz="0" w:space="0" w:color="auto"/>
                <w:bottom w:val="none" w:sz="0" w:space="0" w:color="auto"/>
                <w:right w:val="none" w:sz="0" w:space="0" w:color="auto"/>
              </w:divBdr>
              <w:divsChild>
                <w:div w:id="12952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19996">
          <w:marLeft w:val="0"/>
          <w:marRight w:val="0"/>
          <w:marTop w:val="0"/>
          <w:marBottom w:val="225"/>
          <w:divBdr>
            <w:top w:val="none" w:sz="0" w:space="0" w:color="auto"/>
            <w:left w:val="none" w:sz="0" w:space="0" w:color="auto"/>
            <w:bottom w:val="none" w:sz="0" w:space="0" w:color="auto"/>
            <w:right w:val="none" w:sz="0" w:space="0" w:color="auto"/>
          </w:divBdr>
          <w:divsChild>
            <w:div w:id="1083533258">
              <w:marLeft w:val="0"/>
              <w:marRight w:val="0"/>
              <w:marTop w:val="0"/>
              <w:marBottom w:val="0"/>
              <w:divBdr>
                <w:top w:val="none" w:sz="0" w:space="0" w:color="auto"/>
                <w:left w:val="none" w:sz="0" w:space="0" w:color="auto"/>
                <w:bottom w:val="none" w:sz="0" w:space="0" w:color="auto"/>
                <w:right w:val="none" w:sz="0" w:space="0" w:color="auto"/>
              </w:divBdr>
            </w:div>
            <w:div w:id="1404452640">
              <w:marLeft w:val="0"/>
              <w:marRight w:val="0"/>
              <w:marTop w:val="0"/>
              <w:marBottom w:val="150"/>
              <w:divBdr>
                <w:top w:val="none" w:sz="0" w:space="0" w:color="auto"/>
                <w:left w:val="none" w:sz="0" w:space="0" w:color="auto"/>
                <w:bottom w:val="none" w:sz="0" w:space="0" w:color="auto"/>
                <w:right w:val="none" w:sz="0" w:space="0" w:color="auto"/>
              </w:divBdr>
              <w:divsChild>
                <w:div w:id="15939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3426">
          <w:marLeft w:val="0"/>
          <w:marRight w:val="0"/>
          <w:marTop w:val="0"/>
          <w:marBottom w:val="225"/>
          <w:divBdr>
            <w:top w:val="none" w:sz="0" w:space="0" w:color="auto"/>
            <w:left w:val="none" w:sz="0" w:space="0" w:color="auto"/>
            <w:bottom w:val="none" w:sz="0" w:space="0" w:color="auto"/>
            <w:right w:val="none" w:sz="0" w:space="0" w:color="auto"/>
          </w:divBdr>
          <w:divsChild>
            <w:div w:id="363403825">
              <w:marLeft w:val="0"/>
              <w:marRight w:val="0"/>
              <w:marTop w:val="0"/>
              <w:marBottom w:val="0"/>
              <w:divBdr>
                <w:top w:val="none" w:sz="0" w:space="0" w:color="auto"/>
                <w:left w:val="none" w:sz="0" w:space="0" w:color="auto"/>
                <w:bottom w:val="none" w:sz="0" w:space="0" w:color="auto"/>
                <w:right w:val="none" w:sz="0" w:space="0" w:color="auto"/>
              </w:divBdr>
            </w:div>
            <w:div w:id="995182182">
              <w:marLeft w:val="0"/>
              <w:marRight w:val="0"/>
              <w:marTop w:val="0"/>
              <w:marBottom w:val="150"/>
              <w:divBdr>
                <w:top w:val="none" w:sz="0" w:space="0" w:color="auto"/>
                <w:left w:val="none" w:sz="0" w:space="0" w:color="auto"/>
                <w:bottom w:val="none" w:sz="0" w:space="0" w:color="auto"/>
                <w:right w:val="none" w:sz="0" w:space="0" w:color="auto"/>
              </w:divBdr>
              <w:divsChild>
                <w:div w:id="12355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67218">
          <w:marLeft w:val="0"/>
          <w:marRight w:val="0"/>
          <w:marTop w:val="0"/>
          <w:marBottom w:val="225"/>
          <w:divBdr>
            <w:top w:val="none" w:sz="0" w:space="0" w:color="auto"/>
            <w:left w:val="none" w:sz="0" w:space="0" w:color="auto"/>
            <w:bottom w:val="none" w:sz="0" w:space="0" w:color="auto"/>
            <w:right w:val="none" w:sz="0" w:space="0" w:color="auto"/>
          </w:divBdr>
          <w:divsChild>
            <w:div w:id="319624201">
              <w:marLeft w:val="0"/>
              <w:marRight w:val="0"/>
              <w:marTop w:val="0"/>
              <w:marBottom w:val="0"/>
              <w:divBdr>
                <w:top w:val="none" w:sz="0" w:space="0" w:color="auto"/>
                <w:left w:val="none" w:sz="0" w:space="0" w:color="auto"/>
                <w:bottom w:val="none" w:sz="0" w:space="0" w:color="auto"/>
                <w:right w:val="none" w:sz="0" w:space="0" w:color="auto"/>
              </w:divBdr>
            </w:div>
            <w:div w:id="1597592075">
              <w:marLeft w:val="0"/>
              <w:marRight w:val="0"/>
              <w:marTop w:val="0"/>
              <w:marBottom w:val="150"/>
              <w:divBdr>
                <w:top w:val="none" w:sz="0" w:space="0" w:color="auto"/>
                <w:left w:val="none" w:sz="0" w:space="0" w:color="auto"/>
                <w:bottom w:val="none" w:sz="0" w:space="0" w:color="auto"/>
                <w:right w:val="none" w:sz="0" w:space="0" w:color="auto"/>
              </w:divBdr>
              <w:divsChild>
                <w:div w:id="8209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1494">
      <w:bodyDiv w:val="1"/>
      <w:marLeft w:val="0"/>
      <w:marRight w:val="0"/>
      <w:marTop w:val="0"/>
      <w:marBottom w:val="0"/>
      <w:divBdr>
        <w:top w:val="none" w:sz="0" w:space="0" w:color="auto"/>
        <w:left w:val="none" w:sz="0" w:space="0" w:color="auto"/>
        <w:bottom w:val="none" w:sz="0" w:space="0" w:color="auto"/>
        <w:right w:val="none" w:sz="0" w:space="0" w:color="auto"/>
      </w:divBdr>
      <w:divsChild>
        <w:div w:id="1735548895">
          <w:marLeft w:val="0"/>
          <w:marRight w:val="0"/>
          <w:marTop w:val="0"/>
          <w:marBottom w:val="225"/>
          <w:divBdr>
            <w:top w:val="none" w:sz="0" w:space="0" w:color="auto"/>
            <w:left w:val="none" w:sz="0" w:space="0" w:color="auto"/>
            <w:bottom w:val="none" w:sz="0" w:space="0" w:color="auto"/>
            <w:right w:val="none" w:sz="0" w:space="0" w:color="auto"/>
          </w:divBdr>
          <w:divsChild>
            <w:div w:id="1964379210">
              <w:marLeft w:val="0"/>
              <w:marRight w:val="0"/>
              <w:marTop w:val="0"/>
              <w:marBottom w:val="0"/>
              <w:divBdr>
                <w:top w:val="none" w:sz="0" w:space="0" w:color="auto"/>
                <w:left w:val="none" w:sz="0" w:space="0" w:color="auto"/>
                <w:bottom w:val="none" w:sz="0" w:space="0" w:color="auto"/>
                <w:right w:val="none" w:sz="0" w:space="0" w:color="auto"/>
              </w:divBdr>
            </w:div>
            <w:div w:id="1531146898">
              <w:marLeft w:val="0"/>
              <w:marRight w:val="0"/>
              <w:marTop w:val="0"/>
              <w:marBottom w:val="150"/>
              <w:divBdr>
                <w:top w:val="none" w:sz="0" w:space="0" w:color="auto"/>
                <w:left w:val="none" w:sz="0" w:space="0" w:color="auto"/>
                <w:bottom w:val="none" w:sz="0" w:space="0" w:color="auto"/>
                <w:right w:val="none" w:sz="0" w:space="0" w:color="auto"/>
              </w:divBdr>
              <w:divsChild>
                <w:div w:id="1030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2345">
          <w:marLeft w:val="0"/>
          <w:marRight w:val="0"/>
          <w:marTop w:val="0"/>
          <w:marBottom w:val="225"/>
          <w:divBdr>
            <w:top w:val="none" w:sz="0" w:space="0" w:color="auto"/>
            <w:left w:val="none" w:sz="0" w:space="0" w:color="auto"/>
            <w:bottom w:val="none" w:sz="0" w:space="0" w:color="auto"/>
            <w:right w:val="none" w:sz="0" w:space="0" w:color="auto"/>
          </w:divBdr>
          <w:divsChild>
            <w:div w:id="386996570">
              <w:marLeft w:val="0"/>
              <w:marRight w:val="0"/>
              <w:marTop w:val="0"/>
              <w:marBottom w:val="0"/>
              <w:divBdr>
                <w:top w:val="none" w:sz="0" w:space="0" w:color="auto"/>
                <w:left w:val="none" w:sz="0" w:space="0" w:color="auto"/>
                <w:bottom w:val="none" w:sz="0" w:space="0" w:color="auto"/>
                <w:right w:val="none" w:sz="0" w:space="0" w:color="auto"/>
              </w:divBdr>
            </w:div>
            <w:div w:id="222722430">
              <w:marLeft w:val="0"/>
              <w:marRight w:val="0"/>
              <w:marTop w:val="0"/>
              <w:marBottom w:val="150"/>
              <w:divBdr>
                <w:top w:val="none" w:sz="0" w:space="0" w:color="auto"/>
                <w:left w:val="none" w:sz="0" w:space="0" w:color="auto"/>
                <w:bottom w:val="none" w:sz="0" w:space="0" w:color="auto"/>
                <w:right w:val="none" w:sz="0" w:space="0" w:color="auto"/>
              </w:divBdr>
              <w:divsChild>
                <w:div w:id="5925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5511">
          <w:marLeft w:val="0"/>
          <w:marRight w:val="0"/>
          <w:marTop w:val="0"/>
          <w:marBottom w:val="225"/>
          <w:divBdr>
            <w:top w:val="none" w:sz="0" w:space="0" w:color="auto"/>
            <w:left w:val="none" w:sz="0" w:space="0" w:color="auto"/>
            <w:bottom w:val="none" w:sz="0" w:space="0" w:color="auto"/>
            <w:right w:val="none" w:sz="0" w:space="0" w:color="auto"/>
          </w:divBdr>
          <w:divsChild>
            <w:div w:id="393505059">
              <w:marLeft w:val="0"/>
              <w:marRight w:val="0"/>
              <w:marTop w:val="0"/>
              <w:marBottom w:val="0"/>
              <w:divBdr>
                <w:top w:val="none" w:sz="0" w:space="0" w:color="auto"/>
                <w:left w:val="none" w:sz="0" w:space="0" w:color="auto"/>
                <w:bottom w:val="none" w:sz="0" w:space="0" w:color="auto"/>
                <w:right w:val="none" w:sz="0" w:space="0" w:color="auto"/>
              </w:divBdr>
            </w:div>
            <w:div w:id="1211499319">
              <w:marLeft w:val="0"/>
              <w:marRight w:val="0"/>
              <w:marTop w:val="0"/>
              <w:marBottom w:val="150"/>
              <w:divBdr>
                <w:top w:val="none" w:sz="0" w:space="0" w:color="auto"/>
                <w:left w:val="none" w:sz="0" w:space="0" w:color="auto"/>
                <w:bottom w:val="none" w:sz="0" w:space="0" w:color="auto"/>
                <w:right w:val="none" w:sz="0" w:space="0" w:color="auto"/>
              </w:divBdr>
              <w:divsChild>
                <w:div w:id="2973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5463">
          <w:marLeft w:val="0"/>
          <w:marRight w:val="0"/>
          <w:marTop w:val="0"/>
          <w:marBottom w:val="225"/>
          <w:divBdr>
            <w:top w:val="none" w:sz="0" w:space="0" w:color="auto"/>
            <w:left w:val="none" w:sz="0" w:space="0" w:color="auto"/>
            <w:bottom w:val="none" w:sz="0" w:space="0" w:color="auto"/>
            <w:right w:val="none" w:sz="0" w:space="0" w:color="auto"/>
          </w:divBdr>
          <w:divsChild>
            <w:div w:id="31152403">
              <w:marLeft w:val="0"/>
              <w:marRight w:val="0"/>
              <w:marTop w:val="0"/>
              <w:marBottom w:val="0"/>
              <w:divBdr>
                <w:top w:val="none" w:sz="0" w:space="0" w:color="auto"/>
                <w:left w:val="none" w:sz="0" w:space="0" w:color="auto"/>
                <w:bottom w:val="none" w:sz="0" w:space="0" w:color="auto"/>
                <w:right w:val="none" w:sz="0" w:space="0" w:color="auto"/>
              </w:divBdr>
            </w:div>
            <w:div w:id="700398498">
              <w:marLeft w:val="0"/>
              <w:marRight w:val="0"/>
              <w:marTop w:val="0"/>
              <w:marBottom w:val="150"/>
              <w:divBdr>
                <w:top w:val="none" w:sz="0" w:space="0" w:color="auto"/>
                <w:left w:val="none" w:sz="0" w:space="0" w:color="auto"/>
                <w:bottom w:val="none" w:sz="0" w:space="0" w:color="auto"/>
                <w:right w:val="none" w:sz="0" w:space="0" w:color="auto"/>
              </w:divBdr>
              <w:divsChild>
                <w:div w:id="15770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04492">
      <w:bodyDiv w:val="1"/>
      <w:marLeft w:val="0"/>
      <w:marRight w:val="0"/>
      <w:marTop w:val="0"/>
      <w:marBottom w:val="0"/>
      <w:divBdr>
        <w:top w:val="none" w:sz="0" w:space="0" w:color="auto"/>
        <w:left w:val="none" w:sz="0" w:space="0" w:color="auto"/>
        <w:bottom w:val="none" w:sz="0" w:space="0" w:color="auto"/>
        <w:right w:val="none" w:sz="0" w:space="0" w:color="auto"/>
      </w:divBdr>
    </w:div>
    <w:div w:id="1699576591">
      <w:bodyDiv w:val="1"/>
      <w:marLeft w:val="0"/>
      <w:marRight w:val="0"/>
      <w:marTop w:val="0"/>
      <w:marBottom w:val="0"/>
      <w:divBdr>
        <w:top w:val="none" w:sz="0" w:space="0" w:color="auto"/>
        <w:left w:val="none" w:sz="0" w:space="0" w:color="auto"/>
        <w:bottom w:val="none" w:sz="0" w:space="0" w:color="auto"/>
        <w:right w:val="none" w:sz="0" w:space="0" w:color="auto"/>
      </w:divBdr>
    </w:div>
    <w:div w:id="1725179519">
      <w:bodyDiv w:val="1"/>
      <w:marLeft w:val="0"/>
      <w:marRight w:val="0"/>
      <w:marTop w:val="0"/>
      <w:marBottom w:val="0"/>
      <w:divBdr>
        <w:top w:val="none" w:sz="0" w:space="0" w:color="auto"/>
        <w:left w:val="none" w:sz="0" w:space="0" w:color="auto"/>
        <w:bottom w:val="none" w:sz="0" w:space="0" w:color="auto"/>
        <w:right w:val="none" w:sz="0" w:space="0" w:color="auto"/>
      </w:divBdr>
    </w:div>
    <w:div w:id="1850607021">
      <w:bodyDiv w:val="1"/>
      <w:marLeft w:val="0"/>
      <w:marRight w:val="0"/>
      <w:marTop w:val="0"/>
      <w:marBottom w:val="0"/>
      <w:divBdr>
        <w:top w:val="none" w:sz="0" w:space="0" w:color="auto"/>
        <w:left w:val="none" w:sz="0" w:space="0" w:color="auto"/>
        <w:bottom w:val="none" w:sz="0" w:space="0" w:color="auto"/>
        <w:right w:val="none" w:sz="0" w:space="0" w:color="auto"/>
      </w:divBdr>
    </w:div>
    <w:div w:id="1857770265">
      <w:bodyDiv w:val="1"/>
      <w:marLeft w:val="0"/>
      <w:marRight w:val="0"/>
      <w:marTop w:val="0"/>
      <w:marBottom w:val="0"/>
      <w:divBdr>
        <w:top w:val="none" w:sz="0" w:space="0" w:color="auto"/>
        <w:left w:val="none" w:sz="0" w:space="0" w:color="auto"/>
        <w:bottom w:val="none" w:sz="0" w:space="0" w:color="auto"/>
        <w:right w:val="none" w:sz="0" w:space="0" w:color="auto"/>
      </w:divBdr>
    </w:div>
    <w:div w:id="2031443090">
      <w:bodyDiv w:val="1"/>
      <w:marLeft w:val="0"/>
      <w:marRight w:val="0"/>
      <w:marTop w:val="0"/>
      <w:marBottom w:val="0"/>
      <w:divBdr>
        <w:top w:val="none" w:sz="0" w:space="0" w:color="auto"/>
        <w:left w:val="none" w:sz="0" w:space="0" w:color="auto"/>
        <w:bottom w:val="none" w:sz="0" w:space="0" w:color="auto"/>
        <w:right w:val="none" w:sz="0" w:space="0" w:color="auto"/>
      </w:divBdr>
    </w:div>
    <w:div w:id="2039550370">
      <w:bodyDiv w:val="1"/>
      <w:marLeft w:val="0"/>
      <w:marRight w:val="0"/>
      <w:marTop w:val="0"/>
      <w:marBottom w:val="0"/>
      <w:divBdr>
        <w:top w:val="none" w:sz="0" w:space="0" w:color="auto"/>
        <w:left w:val="none" w:sz="0" w:space="0" w:color="auto"/>
        <w:bottom w:val="none" w:sz="0" w:space="0" w:color="auto"/>
        <w:right w:val="none" w:sz="0" w:space="0" w:color="auto"/>
      </w:divBdr>
    </w:div>
    <w:div w:id="2071152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sb-o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5C4B-9702-4E81-945A-5A82ADE1E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2776</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011/2010</vt:lpstr>
      <vt:lpstr>011/2010</vt:lpstr>
    </vt:vector>
  </TitlesOfParts>
  <Company>Universität Osnabrück, Kommunikation und Marketing</Company>
  <LinksUpToDate>false</LinksUpToDate>
  <CharactersWithSpaces>3210</CharactersWithSpaces>
  <SharedDoc>false</SharedDoc>
  <HLinks>
    <vt:vector size="6" baseType="variant">
      <vt:variant>
        <vt:i4>3932236</vt:i4>
      </vt:variant>
      <vt:variant>
        <vt:i4>-1</vt:i4>
      </vt:variant>
      <vt:variant>
        <vt:i4>2050</vt:i4>
      </vt:variant>
      <vt:variant>
        <vt:i4>1</vt:i4>
      </vt:variant>
      <vt:variant>
        <vt:lpwstr>:::01 base:Pressemitteilung_farb_v01_600.png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011/2010</dc:title>
  <dc:subject/>
  <dc:creator>Administrator</dc:creator>
  <cp:keywords/>
  <cp:lastModifiedBy>Westermeyer, Anja</cp:lastModifiedBy>
  <cp:revision>2</cp:revision>
  <cp:lastPrinted>2019-10-01T09:41:00Z</cp:lastPrinted>
  <dcterms:created xsi:type="dcterms:W3CDTF">2025-09-01T11:18:00Z</dcterms:created>
  <dcterms:modified xsi:type="dcterms:W3CDTF">2025-09-01T11:18:00Z</dcterms:modified>
</cp:coreProperties>
</file>