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1897" w14:textId="17391F92" w:rsidR="00E257ED" w:rsidRPr="009D7E0A" w:rsidRDefault="009E49C6" w:rsidP="00E257ED">
      <w:pPr>
        <w:spacing w:after="120"/>
        <w:rPr>
          <w:rFonts w:ascii="Helvetica" w:eastAsia="Calibri" w:hAnsi="Helvetica" w:cs="Helvetica"/>
          <w:b/>
          <w:sz w:val="30"/>
          <w:szCs w:val="30"/>
        </w:rPr>
      </w:pPr>
      <w:bookmarkStart w:id="0" w:name="_Hlk29558033"/>
      <w:r w:rsidRPr="009E49C6">
        <w:rPr>
          <w:rFonts w:ascii="Helvetica" w:eastAsia="Calibri" w:hAnsi="Helvetica" w:cs="Helvetica"/>
          <w:b/>
          <w:sz w:val="30"/>
          <w:szCs w:val="30"/>
        </w:rPr>
        <w:t>Auf einen Kaffee mit Sara Nuru</w:t>
      </w:r>
      <w:r w:rsidR="00871AD7">
        <w:rPr>
          <w:rFonts w:ascii="Helvetica" w:eastAsia="Calibri" w:hAnsi="Helvetica" w:cs="Helvetica"/>
          <w:b/>
          <w:sz w:val="30"/>
          <w:szCs w:val="30"/>
        </w:rPr>
        <w:t xml:space="preserve"> im Deutschen Museum</w:t>
      </w:r>
    </w:p>
    <w:p w14:paraId="133C48F4" w14:textId="25BC9B4C" w:rsidR="00E257ED" w:rsidRPr="000B465C" w:rsidRDefault="009E49C6" w:rsidP="00E257ED">
      <w:pPr>
        <w:spacing w:after="120"/>
        <w:rPr>
          <w:rFonts w:ascii="Helvetica" w:eastAsia="Calibri" w:hAnsi="Helvetica" w:cs="Helvetica"/>
          <w:b/>
          <w:iCs/>
          <w:sz w:val="25"/>
          <w:szCs w:val="25"/>
        </w:rPr>
      </w:pPr>
      <w:r w:rsidRPr="009E49C6">
        <w:rPr>
          <w:rFonts w:ascii="Helvetica" w:eastAsia="Calibri" w:hAnsi="Helvetica" w:cs="Helvetica"/>
          <w:b/>
          <w:iCs/>
          <w:sz w:val="25"/>
          <w:szCs w:val="25"/>
        </w:rPr>
        <w:t xml:space="preserve">Lesung </w:t>
      </w:r>
      <w:r w:rsidR="00871AD7">
        <w:rPr>
          <w:rFonts w:ascii="Helvetica" w:eastAsia="Calibri" w:hAnsi="Helvetica" w:cs="Helvetica"/>
          <w:b/>
          <w:iCs/>
          <w:sz w:val="25"/>
          <w:szCs w:val="25"/>
        </w:rPr>
        <w:t xml:space="preserve">mit </w:t>
      </w:r>
      <w:r w:rsidRPr="009E49C6">
        <w:rPr>
          <w:rFonts w:ascii="Helvetica" w:eastAsia="Calibri" w:hAnsi="Helvetica" w:cs="Helvetica"/>
          <w:b/>
          <w:iCs/>
          <w:sz w:val="25"/>
          <w:szCs w:val="25"/>
        </w:rPr>
        <w:t>äthiopische</w:t>
      </w:r>
      <w:r w:rsidR="00871AD7">
        <w:rPr>
          <w:rFonts w:ascii="Helvetica" w:eastAsia="Calibri" w:hAnsi="Helvetica" w:cs="Helvetica"/>
          <w:b/>
          <w:iCs/>
          <w:sz w:val="25"/>
          <w:szCs w:val="25"/>
        </w:rPr>
        <w:t>r</w:t>
      </w:r>
      <w:r w:rsidRPr="009E49C6">
        <w:rPr>
          <w:rFonts w:ascii="Helvetica" w:eastAsia="Calibri" w:hAnsi="Helvetica" w:cs="Helvetica"/>
          <w:b/>
          <w:iCs/>
          <w:sz w:val="25"/>
          <w:szCs w:val="25"/>
        </w:rPr>
        <w:t xml:space="preserve"> Kaffeezeremonie </w:t>
      </w:r>
      <w:r w:rsidR="00871AD7">
        <w:rPr>
          <w:rFonts w:ascii="Helvetica" w:eastAsia="Calibri" w:hAnsi="Helvetica" w:cs="Helvetica"/>
          <w:b/>
          <w:iCs/>
          <w:sz w:val="25"/>
          <w:szCs w:val="25"/>
        </w:rPr>
        <w:t>und Ausstellungsbesuch</w:t>
      </w:r>
    </w:p>
    <w:bookmarkEnd w:id="0"/>
    <w:p w14:paraId="3234554D" w14:textId="77777777" w:rsidR="00CC66D7" w:rsidRPr="00CC66D7" w:rsidRDefault="00CC66D7" w:rsidP="00CC66D7">
      <w:pPr>
        <w:rPr>
          <w:rFonts w:ascii="Helvetica" w:eastAsia="Calibri" w:hAnsi="Helvetica" w:cs="Helvetica"/>
        </w:rPr>
      </w:pPr>
    </w:p>
    <w:p w14:paraId="0529175A" w14:textId="269411A5" w:rsidR="00FB3ED3" w:rsidRPr="00CC66D7" w:rsidRDefault="009E49C6" w:rsidP="00CC66D7">
      <w:pPr>
        <w:rPr>
          <w:rFonts w:ascii="Helvetica" w:eastAsia="Calibri" w:hAnsi="Helvetica" w:cs="Helvetica"/>
        </w:rPr>
      </w:pPr>
      <w:r w:rsidRPr="009E49C6">
        <w:rPr>
          <w:rFonts w:ascii="Helvetica" w:eastAsia="Calibri" w:hAnsi="Helvetica" w:cs="Helvetica"/>
          <w:b/>
        </w:rPr>
        <w:t>Kaffee mit allen Sinnen erleben</w:t>
      </w:r>
      <w:r w:rsidR="00871AD7">
        <w:rPr>
          <w:rFonts w:ascii="Helvetica" w:eastAsia="Calibri" w:hAnsi="Helvetica" w:cs="Helvetica"/>
          <w:b/>
        </w:rPr>
        <w:t xml:space="preserve"> – </w:t>
      </w:r>
      <w:r w:rsidR="002D789B">
        <w:rPr>
          <w:rFonts w:ascii="Helvetica" w:eastAsia="Calibri" w:hAnsi="Helvetica" w:cs="Helvetica"/>
          <w:b/>
        </w:rPr>
        <w:t xml:space="preserve">dazu lädt </w:t>
      </w:r>
      <w:r w:rsidR="002D789B" w:rsidRPr="00FB7641">
        <w:rPr>
          <w:rFonts w:ascii="Helvetica" w:eastAsia="Calibri" w:hAnsi="Helvetica" w:cs="Helvetica"/>
          <w:b/>
          <w:i/>
        </w:rPr>
        <w:t>Menschen für Menschen</w:t>
      </w:r>
      <w:r w:rsidR="002D789B">
        <w:rPr>
          <w:rFonts w:ascii="Helvetica" w:eastAsia="Calibri" w:hAnsi="Helvetica" w:cs="Helvetica"/>
          <w:b/>
        </w:rPr>
        <w:t xml:space="preserve"> </w:t>
      </w:r>
      <w:r w:rsidRPr="009E49C6">
        <w:rPr>
          <w:rFonts w:ascii="Helvetica" w:eastAsia="Calibri" w:hAnsi="Helvetica" w:cs="Helvetica"/>
          <w:b/>
        </w:rPr>
        <w:t xml:space="preserve">Kaffeefreunde am Sonntag, den 1. März, ab 11 Uhr, </w:t>
      </w:r>
      <w:r w:rsidR="002D789B">
        <w:rPr>
          <w:rFonts w:ascii="Helvetica" w:eastAsia="Calibri" w:hAnsi="Helvetica" w:cs="Helvetica"/>
          <w:b/>
        </w:rPr>
        <w:t xml:space="preserve">ins </w:t>
      </w:r>
      <w:r w:rsidRPr="009E49C6">
        <w:rPr>
          <w:rFonts w:ascii="Helvetica" w:eastAsia="Calibri" w:hAnsi="Helvetica" w:cs="Helvetica"/>
          <w:b/>
        </w:rPr>
        <w:t>Deutschen Museum</w:t>
      </w:r>
      <w:r w:rsidR="002D789B">
        <w:rPr>
          <w:rFonts w:ascii="Helvetica" w:eastAsia="Calibri" w:hAnsi="Helvetica" w:cs="Helvetica"/>
          <w:b/>
        </w:rPr>
        <w:t xml:space="preserve"> ein</w:t>
      </w:r>
      <w:r w:rsidR="00871AD7">
        <w:rPr>
          <w:rFonts w:ascii="Helvetica" w:eastAsia="Calibri" w:hAnsi="Helvetica" w:cs="Helvetica"/>
          <w:b/>
        </w:rPr>
        <w:t>:</w:t>
      </w:r>
      <w:r w:rsidRPr="009E49C6">
        <w:rPr>
          <w:rFonts w:ascii="Helvetica" w:eastAsia="Calibri" w:hAnsi="Helvetica" w:cs="Helvetica"/>
          <w:b/>
        </w:rPr>
        <w:t xml:space="preserve"> Sara Nuru liest aus ihrem Buch „Roots</w:t>
      </w:r>
      <w:r w:rsidR="00871AD7">
        <w:rPr>
          <w:rFonts w:ascii="Helvetica" w:eastAsia="Calibri" w:hAnsi="Helvetica" w:cs="Helvetica"/>
          <w:b/>
        </w:rPr>
        <w:t xml:space="preserve"> – W</w:t>
      </w:r>
      <w:r w:rsidRPr="009E49C6">
        <w:rPr>
          <w:rFonts w:ascii="Helvetica" w:eastAsia="Calibri" w:hAnsi="Helvetica" w:cs="Helvetica"/>
          <w:b/>
        </w:rPr>
        <w:t>ie ich meine Wurzeln fand und der Kaffee mein Leben veränderte“</w:t>
      </w:r>
      <w:r w:rsidR="00871AD7">
        <w:rPr>
          <w:rFonts w:ascii="Helvetica" w:eastAsia="Calibri" w:hAnsi="Helvetica" w:cs="Helvetica"/>
          <w:b/>
        </w:rPr>
        <w:t>.</w:t>
      </w:r>
      <w:r w:rsidRPr="009E49C6">
        <w:rPr>
          <w:rFonts w:ascii="Helvetica" w:eastAsia="Calibri" w:hAnsi="Helvetica" w:cs="Helvetica"/>
          <w:b/>
        </w:rPr>
        <w:t xml:space="preserve"> Die Lesung wird </w:t>
      </w:r>
      <w:r w:rsidR="00DE7E4D">
        <w:rPr>
          <w:rFonts w:ascii="Helvetica" w:eastAsia="Calibri" w:hAnsi="Helvetica" w:cs="Helvetica"/>
          <w:b/>
        </w:rPr>
        <w:t>begleitet</w:t>
      </w:r>
      <w:r w:rsidR="00DE7E4D" w:rsidRPr="009E49C6">
        <w:rPr>
          <w:rFonts w:ascii="Helvetica" w:eastAsia="Calibri" w:hAnsi="Helvetica" w:cs="Helvetica"/>
          <w:b/>
        </w:rPr>
        <w:t xml:space="preserve"> </w:t>
      </w:r>
      <w:r w:rsidRPr="009E49C6">
        <w:rPr>
          <w:rFonts w:ascii="Helvetica" w:eastAsia="Calibri" w:hAnsi="Helvetica" w:cs="Helvetica"/>
          <w:b/>
        </w:rPr>
        <w:t>von einer traditionellen äthiopischen Kaffeezeremonie. Zudem stehen Führungen durch die aktuelle Sonderausstellung „Kosmos Kaffee“ auf dem Programm.</w:t>
      </w:r>
    </w:p>
    <w:p w14:paraId="25464904" w14:textId="3ACBF3C4" w:rsidR="00CC66D7" w:rsidRDefault="00CC66D7" w:rsidP="00CC66D7">
      <w:pPr>
        <w:rPr>
          <w:rFonts w:ascii="Helvetica" w:eastAsia="Calibri" w:hAnsi="Helvetica" w:cs="Helvetica"/>
        </w:rPr>
      </w:pPr>
    </w:p>
    <w:p w14:paraId="5AEBAD4B" w14:textId="27AB37A7" w:rsidR="003C14E6" w:rsidRDefault="009E49C6" w:rsidP="003C14E6">
      <w:pPr>
        <w:rPr>
          <w:rFonts w:ascii="Helvetica" w:eastAsia="Calibri" w:hAnsi="Helvetica" w:cs="Helvetica"/>
        </w:rPr>
      </w:pPr>
      <w:r w:rsidRPr="009E49C6">
        <w:rPr>
          <w:rFonts w:ascii="Helvetica" w:eastAsia="Calibri" w:hAnsi="Helvetica" w:cs="Helvetica"/>
        </w:rPr>
        <w:t xml:space="preserve">Sie ist </w:t>
      </w:r>
      <w:r w:rsidR="003C14E6">
        <w:rPr>
          <w:rFonts w:ascii="Helvetica" w:eastAsia="Calibri" w:hAnsi="Helvetica" w:cs="Helvetica"/>
        </w:rPr>
        <w:t>Sozial-</w:t>
      </w:r>
      <w:r w:rsidRPr="009E49C6">
        <w:rPr>
          <w:rFonts w:ascii="Helvetica" w:eastAsia="Calibri" w:hAnsi="Helvetica" w:cs="Helvetica"/>
        </w:rPr>
        <w:t>Unternehmerin, Model</w:t>
      </w:r>
      <w:r w:rsidR="00FB7641">
        <w:rPr>
          <w:rFonts w:ascii="Helvetica" w:eastAsia="Calibri" w:hAnsi="Helvetica" w:cs="Helvetica"/>
        </w:rPr>
        <w:t xml:space="preserve"> und Bucha</w:t>
      </w:r>
      <w:r w:rsidRPr="009E49C6">
        <w:rPr>
          <w:rFonts w:ascii="Helvetica" w:eastAsia="Calibri" w:hAnsi="Helvetica" w:cs="Helvetica"/>
        </w:rPr>
        <w:t>utorin</w:t>
      </w:r>
      <w:r w:rsidR="00FB7641">
        <w:rPr>
          <w:rFonts w:ascii="Helvetica" w:eastAsia="Calibri" w:hAnsi="Helvetica" w:cs="Helvetica"/>
        </w:rPr>
        <w:t>,</w:t>
      </w:r>
      <w:r w:rsidRPr="009E49C6">
        <w:rPr>
          <w:rFonts w:ascii="Helvetica" w:eastAsia="Calibri" w:hAnsi="Helvetica" w:cs="Helvetica"/>
        </w:rPr>
        <w:t xml:space="preserve"> wurde vom Bundesministerium für wirtschaftliche Zusammenarbeit zur Botschafterin für fairen Handel ernannt</w:t>
      </w:r>
      <w:r w:rsidR="00FB7641">
        <w:rPr>
          <w:rFonts w:ascii="Helvetica" w:eastAsia="Calibri" w:hAnsi="Helvetica" w:cs="Helvetica"/>
        </w:rPr>
        <w:t xml:space="preserve"> und engagiert sich bereits seit vielen Jahren für die Stiftung Menschen für Menschen – Karlheinz Böhms Äthiopienhilfe</w:t>
      </w:r>
      <w:r w:rsidRPr="009E49C6">
        <w:rPr>
          <w:rFonts w:ascii="Helvetica" w:eastAsia="Calibri" w:hAnsi="Helvetica" w:cs="Helvetica"/>
        </w:rPr>
        <w:t xml:space="preserve">: Sara Nuru. </w:t>
      </w:r>
      <w:r w:rsidR="003C14E6">
        <w:rPr>
          <w:rFonts w:ascii="Helvetica" w:eastAsia="Calibri" w:hAnsi="Helvetica" w:cs="Helvetica"/>
        </w:rPr>
        <w:t xml:space="preserve">Als die Tochter </w:t>
      </w:r>
      <w:r w:rsidR="003C14E6" w:rsidRPr="003C14E6">
        <w:rPr>
          <w:rFonts w:ascii="Helvetica" w:eastAsia="Calibri" w:hAnsi="Helvetica" w:cs="Helvetica"/>
        </w:rPr>
        <w:t>äthiopischer Einwanderer</w:t>
      </w:r>
      <w:r w:rsidR="003C14E6">
        <w:rPr>
          <w:rFonts w:ascii="Helvetica" w:eastAsia="Calibri" w:hAnsi="Helvetica" w:cs="Helvetica"/>
        </w:rPr>
        <w:t xml:space="preserve"> </w:t>
      </w:r>
      <w:r w:rsidR="003C14E6" w:rsidRPr="003C14E6">
        <w:rPr>
          <w:rFonts w:ascii="Helvetica" w:eastAsia="Calibri" w:hAnsi="Helvetica" w:cs="Helvetica"/>
        </w:rPr>
        <w:t xml:space="preserve">mit 19 Jahren als erste Person </w:t>
      </w:r>
      <w:proofErr w:type="spellStart"/>
      <w:r w:rsidR="003C14E6" w:rsidRPr="003C14E6">
        <w:rPr>
          <w:rFonts w:ascii="Helvetica" w:eastAsia="Calibri" w:hAnsi="Helvetica" w:cs="Helvetica"/>
        </w:rPr>
        <w:t>of</w:t>
      </w:r>
      <w:proofErr w:type="spellEnd"/>
      <w:r w:rsidR="003C14E6" w:rsidRPr="003C14E6">
        <w:rPr>
          <w:rFonts w:ascii="Helvetica" w:eastAsia="Calibri" w:hAnsi="Helvetica" w:cs="Helvetica"/>
        </w:rPr>
        <w:t xml:space="preserve"> Color die Castingshow »</w:t>
      </w:r>
      <w:proofErr w:type="spellStart"/>
      <w:r w:rsidR="003C14E6" w:rsidRPr="003C14E6">
        <w:rPr>
          <w:rFonts w:ascii="Helvetica" w:eastAsia="Calibri" w:hAnsi="Helvetica" w:cs="Helvetica"/>
        </w:rPr>
        <w:t>Germany's</w:t>
      </w:r>
      <w:proofErr w:type="spellEnd"/>
      <w:r w:rsidR="003C14E6" w:rsidRPr="003C14E6">
        <w:rPr>
          <w:rFonts w:ascii="Helvetica" w:eastAsia="Calibri" w:hAnsi="Helvetica" w:cs="Helvetica"/>
        </w:rPr>
        <w:t xml:space="preserve"> Next Topmodel« gewinnt, steht sie plötzlich im Scheinwerferlicht. Es folgen Jobangebote und Reisen um den Globus. Sara </w:t>
      </w:r>
      <w:r w:rsidR="003C14E6">
        <w:rPr>
          <w:rFonts w:ascii="Helvetica" w:eastAsia="Calibri" w:hAnsi="Helvetica" w:cs="Helvetica"/>
        </w:rPr>
        <w:t xml:space="preserve">Nuru </w:t>
      </w:r>
      <w:r w:rsidR="003C14E6" w:rsidRPr="003C14E6">
        <w:rPr>
          <w:rFonts w:ascii="Helvetica" w:eastAsia="Calibri" w:hAnsi="Helvetica" w:cs="Helvetica"/>
        </w:rPr>
        <w:t>ist dankbar für die Chancen und den Erfolg, doch nach einige</w:t>
      </w:r>
      <w:r w:rsidR="003C14E6">
        <w:rPr>
          <w:rFonts w:ascii="Helvetica" w:eastAsia="Calibri" w:hAnsi="Helvetica" w:cs="Helvetica"/>
        </w:rPr>
        <w:t>r Zeit</w:t>
      </w:r>
      <w:r w:rsidR="003C14E6" w:rsidRPr="003C14E6">
        <w:rPr>
          <w:rFonts w:ascii="Helvetica" w:eastAsia="Calibri" w:hAnsi="Helvetica" w:cs="Helvetica"/>
        </w:rPr>
        <w:t xml:space="preserve"> beginnt </w:t>
      </w:r>
      <w:r w:rsidR="003C14E6">
        <w:rPr>
          <w:rFonts w:ascii="Helvetica" w:eastAsia="Calibri" w:hAnsi="Helvetica" w:cs="Helvetica"/>
        </w:rPr>
        <w:t>s</w:t>
      </w:r>
      <w:r w:rsidR="003C14E6" w:rsidRPr="003C14E6">
        <w:rPr>
          <w:rFonts w:ascii="Helvetica" w:eastAsia="Calibri" w:hAnsi="Helvetica" w:cs="Helvetica"/>
        </w:rPr>
        <w:t xml:space="preserve">ie ihren Weg zu hinterfragen. Die Suche nach ihren Wurzeln </w:t>
      </w:r>
      <w:r w:rsidR="003B3335">
        <w:rPr>
          <w:rFonts w:ascii="Helvetica" w:eastAsia="Calibri" w:hAnsi="Helvetica" w:cs="Helvetica"/>
        </w:rPr>
        <w:t xml:space="preserve">und ihr Engagement als Botschafterin für </w:t>
      </w:r>
      <w:r w:rsidR="003B3335" w:rsidRPr="003B3335">
        <w:rPr>
          <w:rFonts w:ascii="Helvetica" w:eastAsia="Calibri" w:hAnsi="Helvetica" w:cs="Helvetica"/>
          <w:i/>
        </w:rPr>
        <w:t>Menschen für Menschen</w:t>
      </w:r>
      <w:r w:rsidR="003B3335">
        <w:rPr>
          <w:rFonts w:ascii="Helvetica" w:eastAsia="Calibri" w:hAnsi="Helvetica" w:cs="Helvetica"/>
        </w:rPr>
        <w:t xml:space="preserve"> führen </w:t>
      </w:r>
      <w:r w:rsidR="003C14E6" w:rsidRPr="003C14E6">
        <w:rPr>
          <w:rFonts w:ascii="Helvetica" w:eastAsia="Calibri" w:hAnsi="Helvetica" w:cs="Helvetica"/>
        </w:rPr>
        <w:t xml:space="preserve">sie immer wieder nach Äthiopien. Die Gespräche mit den vielen starken Frauen dort </w:t>
      </w:r>
      <w:r w:rsidR="003C14E6">
        <w:rPr>
          <w:rFonts w:ascii="Helvetica" w:eastAsia="Calibri" w:hAnsi="Helvetica" w:cs="Helvetica"/>
        </w:rPr>
        <w:t>bestärken sie schließlich</w:t>
      </w:r>
      <w:r w:rsidR="003C14E6" w:rsidRPr="003C14E6">
        <w:rPr>
          <w:rFonts w:ascii="Helvetica" w:eastAsia="Calibri" w:hAnsi="Helvetica" w:cs="Helvetica"/>
        </w:rPr>
        <w:t xml:space="preserve">, </w:t>
      </w:r>
      <w:r w:rsidR="003B3335">
        <w:rPr>
          <w:rFonts w:ascii="Helvetica" w:eastAsia="Calibri" w:hAnsi="Helvetica" w:cs="Helvetica"/>
        </w:rPr>
        <w:t xml:space="preserve">sich von den Erwartungen anderer zu befreien und </w:t>
      </w:r>
      <w:r w:rsidR="003C14E6" w:rsidRPr="003C14E6">
        <w:rPr>
          <w:rFonts w:ascii="Helvetica" w:eastAsia="Calibri" w:hAnsi="Helvetica" w:cs="Helvetica"/>
        </w:rPr>
        <w:t>ihren eigenen Weg zu gehen.</w:t>
      </w:r>
      <w:r w:rsidR="003C14E6">
        <w:rPr>
          <w:rFonts w:ascii="Helvetica" w:eastAsia="Calibri" w:hAnsi="Helvetica" w:cs="Helvetica"/>
        </w:rPr>
        <w:t xml:space="preserve"> M</w:t>
      </w:r>
      <w:r w:rsidR="003C14E6" w:rsidRPr="003C14E6">
        <w:rPr>
          <w:rFonts w:ascii="Helvetica" w:eastAsia="Calibri" w:hAnsi="Helvetica" w:cs="Helvetica"/>
        </w:rPr>
        <w:t xml:space="preserve">it ihrer Schwester Sali </w:t>
      </w:r>
      <w:r w:rsidR="003C14E6">
        <w:rPr>
          <w:rFonts w:ascii="Helvetica" w:eastAsia="Calibri" w:hAnsi="Helvetica" w:cs="Helvetica"/>
        </w:rPr>
        <w:t xml:space="preserve">gründet sie </w:t>
      </w:r>
      <w:r w:rsidR="003C14E6" w:rsidRPr="003C14E6">
        <w:rPr>
          <w:rFonts w:ascii="Helvetica" w:eastAsia="Calibri" w:hAnsi="Helvetica" w:cs="Helvetica"/>
        </w:rPr>
        <w:t xml:space="preserve">ein Food Start-Up, nuruCoffee, und einen Verein, </w:t>
      </w:r>
      <w:proofErr w:type="spellStart"/>
      <w:r w:rsidR="003C14E6" w:rsidRPr="003C14E6">
        <w:rPr>
          <w:rFonts w:ascii="Helvetica" w:eastAsia="Calibri" w:hAnsi="Helvetica" w:cs="Helvetica"/>
        </w:rPr>
        <w:t>nuruWomen</w:t>
      </w:r>
      <w:proofErr w:type="spellEnd"/>
      <w:r w:rsidR="00293EA0">
        <w:rPr>
          <w:rFonts w:ascii="Helvetica" w:eastAsia="Calibri" w:hAnsi="Helvetica" w:cs="Helvetica"/>
        </w:rPr>
        <w:t>,</w:t>
      </w:r>
      <w:r w:rsidR="003B3335">
        <w:rPr>
          <w:rFonts w:ascii="Helvetica" w:eastAsia="Calibri" w:hAnsi="Helvetica" w:cs="Helvetica"/>
        </w:rPr>
        <w:t xml:space="preserve"> und </w:t>
      </w:r>
      <w:r w:rsidR="00B00014">
        <w:rPr>
          <w:rFonts w:ascii="Helvetica" w:eastAsia="Calibri" w:hAnsi="Helvetica" w:cs="Helvetica"/>
        </w:rPr>
        <w:t xml:space="preserve">unterstützt </w:t>
      </w:r>
      <w:r w:rsidR="003C14E6" w:rsidRPr="003C14E6">
        <w:rPr>
          <w:rFonts w:ascii="Helvetica" w:eastAsia="Calibri" w:hAnsi="Helvetica" w:cs="Helvetica"/>
        </w:rPr>
        <w:t xml:space="preserve">äthiopische Frauen </w:t>
      </w:r>
      <w:r w:rsidR="003B3335">
        <w:rPr>
          <w:rFonts w:ascii="Helvetica" w:eastAsia="Calibri" w:hAnsi="Helvetica" w:cs="Helvetica"/>
        </w:rPr>
        <w:t xml:space="preserve">mit Mikrokrediten </w:t>
      </w:r>
      <w:r w:rsidR="00B00014">
        <w:rPr>
          <w:rFonts w:ascii="Helvetica" w:eastAsia="Calibri" w:hAnsi="Helvetica" w:cs="Helvetica"/>
        </w:rPr>
        <w:t xml:space="preserve">dabei, ein </w:t>
      </w:r>
      <w:r w:rsidR="003C14E6" w:rsidRPr="003C14E6">
        <w:rPr>
          <w:rFonts w:ascii="Helvetica" w:eastAsia="Calibri" w:hAnsi="Helvetica" w:cs="Helvetica"/>
        </w:rPr>
        <w:t>selbstbestimmtes Leben</w:t>
      </w:r>
      <w:r w:rsidR="00B00014">
        <w:rPr>
          <w:rFonts w:ascii="Helvetica" w:eastAsia="Calibri" w:hAnsi="Helvetica" w:cs="Helvetica"/>
        </w:rPr>
        <w:t xml:space="preserve"> zu führen</w:t>
      </w:r>
      <w:r w:rsidR="003B3335">
        <w:rPr>
          <w:rFonts w:ascii="Helvetica" w:eastAsia="Calibri" w:hAnsi="Helvetica" w:cs="Helvetica"/>
        </w:rPr>
        <w:t>.</w:t>
      </w:r>
    </w:p>
    <w:p w14:paraId="2D8197DE" w14:textId="77777777" w:rsidR="002D789B" w:rsidRDefault="002D789B" w:rsidP="003C14E6">
      <w:pPr>
        <w:rPr>
          <w:rFonts w:ascii="Helvetica" w:eastAsia="Calibri" w:hAnsi="Helvetica" w:cs="Helvetica"/>
        </w:rPr>
      </w:pPr>
    </w:p>
    <w:p w14:paraId="60D48EFF" w14:textId="1975B4A5" w:rsidR="00B30B57" w:rsidRDefault="00B00014" w:rsidP="002D789B">
      <w:pPr>
        <w:rPr>
          <w:rFonts w:ascii="Helvetica" w:eastAsia="Calibri" w:hAnsi="Helvetica" w:cs="Helvetica"/>
        </w:rPr>
      </w:pPr>
      <w:r>
        <w:rPr>
          <w:rFonts w:ascii="Helvetica" w:eastAsia="Calibri" w:hAnsi="Helvetica" w:cs="Helvetica"/>
        </w:rPr>
        <w:t xml:space="preserve">Die gebürtige Münchnerin </w:t>
      </w:r>
      <w:r w:rsidR="003C14E6" w:rsidRPr="003C14E6">
        <w:rPr>
          <w:rFonts w:ascii="Helvetica" w:eastAsia="Calibri" w:hAnsi="Helvetica" w:cs="Helvetica"/>
        </w:rPr>
        <w:t>gilt als vielschichtige,</w:t>
      </w:r>
      <w:r w:rsidR="004B73DD">
        <w:rPr>
          <w:rFonts w:ascii="Helvetica" w:eastAsia="Calibri" w:hAnsi="Helvetica" w:cs="Helvetica"/>
        </w:rPr>
        <w:t xml:space="preserve"> </w:t>
      </w:r>
      <w:r w:rsidR="003C14E6" w:rsidRPr="003C14E6">
        <w:rPr>
          <w:rFonts w:ascii="Helvetica" w:eastAsia="Calibri" w:hAnsi="Helvetica" w:cs="Helvetica"/>
        </w:rPr>
        <w:t xml:space="preserve">mutige, junge Frau mit einer enormen Strahlkraft. Sie folgt schon immer ihrem Herzen – ob als Model in einer globalen Kampagne mit Hollywoodstars oder in die Heimat ihrer Eltern. Mit ihrem Mut </w:t>
      </w:r>
      <w:r>
        <w:rPr>
          <w:rFonts w:ascii="Helvetica" w:eastAsia="Calibri" w:hAnsi="Helvetica" w:cs="Helvetica"/>
        </w:rPr>
        <w:t xml:space="preserve">bringt Sara Nuru </w:t>
      </w:r>
      <w:r w:rsidR="003C14E6" w:rsidRPr="003C14E6">
        <w:rPr>
          <w:rFonts w:ascii="Helvetica" w:eastAsia="Calibri" w:hAnsi="Helvetica" w:cs="Helvetica"/>
        </w:rPr>
        <w:t>Dinge</w:t>
      </w:r>
      <w:r>
        <w:rPr>
          <w:rFonts w:ascii="Helvetica" w:eastAsia="Calibri" w:hAnsi="Helvetica" w:cs="Helvetica"/>
        </w:rPr>
        <w:t xml:space="preserve"> in Bewegung</w:t>
      </w:r>
      <w:r w:rsidR="003C14E6" w:rsidRPr="003C14E6">
        <w:rPr>
          <w:rFonts w:ascii="Helvetica" w:eastAsia="Calibri" w:hAnsi="Helvetica" w:cs="Helvetica"/>
        </w:rPr>
        <w:t xml:space="preserve">: Sie verändert das Leben von Menschen in Äthiopien und gleichzeitig den Blick, den wir möglicherweise auf das Land haben. Sie berührt die Menschen, die ihr begegnen und inspiriert Mädchen und Frauen weltweit, auf ihre innere Stärke zu vertrauen und ihren Weg zu gehen. </w:t>
      </w:r>
      <w:r w:rsidR="002D789B" w:rsidRPr="009E49C6">
        <w:rPr>
          <w:rFonts w:ascii="Helvetica" w:eastAsia="Calibri" w:hAnsi="Helvetica" w:cs="Helvetica"/>
        </w:rPr>
        <w:t xml:space="preserve">In </w:t>
      </w:r>
      <w:r w:rsidR="00B30B57">
        <w:rPr>
          <w:rFonts w:ascii="Helvetica" w:eastAsia="Calibri" w:hAnsi="Helvetica" w:cs="Helvetica"/>
        </w:rPr>
        <w:t xml:space="preserve">ihrem Buch </w:t>
      </w:r>
      <w:r w:rsidR="00B30B57" w:rsidRPr="00B30B57">
        <w:rPr>
          <w:rFonts w:ascii="Helvetica" w:eastAsia="Calibri" w:hAnsi="Helvetica" w:cs="Helvetica"/>
        </w:rPr>
        <w:t>„Roots – Wie ich meine Wurzeln fand und der Kaffee mein Leben veränderte“</w:t>
      </w:r>
      <w:r w:rsidR="002D789B" w:rsidRPr="009E49C6">
        <w:rPr>
          <w:rFonts w:ascii="Helvetica" w:eastAsia="Calibri" w:hAnsi="Helvetica" w:cs="Helvetica"/>
        </w:rPr>
        <w:t xml:space="preserve"> erzählt Nuru ihre persönliche Geschichte</w:t>
      </w:r>
      <w:r w:rsidR="003C14E6" w:rsidRPr="003C14E6">
        <w:rPr>
          <w:rFonts w:ascii="Helvetica" w:eastAsia="Calibri" w:hAnsi="Helvetica" w:cs="Helvetica"/>
        </w:rPr>
        <w:t xml:space="preserve">. </w:t>
      </w:r>
      <w:r w:rsidR="00B30B57">
        <w:rPr>
          <w:rFonts w:ascii="Helvetica" w:eastAsia="Calibri" w:hAnsi="Helvetica" w:cs="Helvetica"/>
        </w:rPr>
        <w:t xml:space="preserve">„Roots“ </w:t>
      </w:r>
      <w:r w:rsidR="003C14E6" w:rsidRPr="003C14E6">
        <w:rPr>
          <w:rFonts w:ascii="Helvetica" w:eastAsia="Calibri" w:hAnsi="Helvetica" w:cs="Helvetica"/>
        </w:rPr>
        <w:t xml:space="preserve">landete </w:t>
      </w:r>
      <w:r w:rsidR="00293EA0">
        <w:rPr>
          <w:rFonts w:ascii="Helvetica" w:eastAsia="Calibri" w:hAnsi="Helvetica" w:cs="Helvetica"/>
        </w:rPr>
        <w:t xml:space="preserve">sofort </w:t>
      </w:r>
      <w:r w:rsidR="003C14E6" w:rsidRPr="003C14E6">
        <w:rPr>
          <w:rFonts w:ascii="Helvetica" w:eastAsia="Calibri" w:hAnsi="Helvetica" w:cs="Helvetica"/>
        </w:rPr>
        <w:t>in den Top 20 der Spiegel Bestsellerliste.</w:t>
      </w:r>
      <w:r w:rsidR="00B30B57">
        <w:rPr>
          <w:rFonts w:ascii="Helvetica" w:eastAsia="Calibri" w:hAnsi="Helvetica" w:cs="Helvetica"/>
        </w:rPr>
        <w:t xml:space="preserve"> </w:t>
      </w:r>
    </w:p>
    <w:p w14:paraId="7897130A" w14:textId="77777777" w:rsidR="00B30B57" w:rsidRDefault="00B30B57" w:rsidP="002D789B">
      <w:pPr>
        <w:rPr>
          <w:rFonts w:ascii="Helvetica" w:eastAsia="Calibri" w:hAnsi="Helvetica" w:cs="Helvetica"/>
        </w:rPr>
      </w:pPr>
    </w:p>
    <w:p w14:paraId="291D527D" w14:textId="02A37EAA" w:rsidR="00B30B57" w:rsidRDefault="00B30B57">
      <w:pPr>
        <w:rPr>
          <w:rFonts w:ascii="Helvetica" w:eastAsia="Calibri" w:hAnsi="Helvetica" w:cs="Helvetica"/>
        </w:rPr>
      </w:pPr>
      <w:r>
        <w:rPr>
          <w:rFonts w:ascii="Helvetica" w:eastAsia="Calibri" w:hAnsi="Helvetica" w:cs="Helvetica"/>
        </w:rPr>
        <w:t xml:space="preserve">Im Rahmen der Lesung besteht die Möglichkeit, sich das Buch von Sara Nuru signieren zu lassen. Begleitend </w:t>
      </w:r>
      <w:r w:rsidR="00293EA0">
        <w:rPr>
          <w:rFonts w:ascii="Helvetica" w:eastAsia="Calibri" w:hAnsi="Helvetica" w:cs="Helvetica"/>
        </w:rPr>
        <w:t>lässt e</w:t>
      </w:r>
      <w:r w:rsidR="002D789B" w:rsidRPr="009E49C6">
        <w:rPr>
          <w:rFonts w:ascii="Helvetica" w:eastAsia="Calibri" w:hAnsi="Helvetica" w:cs="Helvetica"/>
        </w:rPr>
        <w:t xml:space="preserve">ine </w:t>
      </w:r>
      <w:r w:rsidR="00293EA0">
        <w:rPr>
          <w:rFonts w:ascii="Helvetica" w:eastAsia="Calibri" w:hAnsi="Helvetica" w:cs="Helvetica"/>
        </w:rPr>
        <w:t xml:space="preserve">traditionelle </w:t>
      </w:r>
      <w:r w:rsidR="002D789B" w:rsidRPr="009E49C6">
        <w:rPr>
          <w:rFonts w:ascii="Helvetica" w:eastAsia="Calibri" w:hAnsi="Helvetica" w:cs="Helvetica"/>
        </w:rPr>
        <w:t xml:space="preserve">äthiopische Kaffeezeremonie die Gäste </w:t>
      </w:r>
      <w:r w:rsidR="00293EA0">
        <w:rPr>
          <w:rFonts w:ascii="Helvetica" w:eastAsia="Calibri" w:hAnsi="Helvetica" w:cs="Helvetica"/>
        </w:rPr>
        <w:t xml:space="preserve">auch </w:t>
      </w:r>
      <w:r w:rsidR="002D789B" w:rsidRPr="009E49C6">
        <w:rPr>
          <w:rFonts w:ascii="Helvetica" w:eastAsia="Calibri" w:hAnsi="Helvetica" w:cs="Helvetica"/>
        </w:rPr>
        <w:t>atmosphärisch und geschmacklich in das ostafrikanische Land eintauchen. Den frisch gebrühten Kaffee aus dem klassischen Tongefäß „</w:t>
      </w:r>
      <w:proofErr w:type="spellStart"/>
      <w:r w:rsidR="002D789B" w:rsidRPr="009E49C6">
        <w:rPr>
          <w:rFonts w:ascii="Helvetica" w:eastAsia="Calibri" w:hAnsi="Helvetica" w:cs="Helvetica"/>
        </w:rPr>
        <w:t>Jabana</w:t>
      </w:r>
      <w:proofErr w:type="spellEnd"/>
      <w:r w:rsidR="002D789B" w:rsidRPr="009E49C6">
        <w:rPr>
          <w:rFonts w:ascii="Helvetica" w:eastAsia="Calibri" w:hAnsi="Helvetica" w:cs="Helvetica"/>
        </w:rPr>
        <w:t xml:space="preserve">“ können Interessierte kosten. </w:t>
      </w:r>
    </w:p>
    <w:p w14:paraId="482B91DE" w14:textId="77777777" w:rsidR="009E49C6" w:rsidRPr="009E49C6" w:rsidRDefault="009E49C6" w:rsidP="009E49C6">
      <w:pPr>
        <w:rPr>
          <w:rFonts w:ascii="Helvetica" w:eastAsia="Calibri" w:hAnsi="Helvetica" w:cs="Helvetica"/>
        </w:rPr>
      </w:pPr>
    </w:p>
    <w:p w14:paraId="4A87C38B" w14:textId="77777777" w:rsidR="009E49C6" w:rsidRPr="009E49C6" w:rsidRDefault="009E49C6" w:rsidP="009E49C6">
      <w:pPr>
        <w:rPr>
          <w:rFonts w:ascii="Helvetica" w:eastAsia="Calibri" w:hAnsi="Helvetica" w:cs="Helvetica"/>
        </w:rPr>
      </w:pPr>
      <w:r w:rsidRPr="009E49C6">
        <w:rPr>
          <w:rFonts w:ascii="Helvetica" w:eastAsia="Calibri" w:hAnsi="Helvetica" w:cs="Helvetica"/>
        </w:rPr>
        <w:lastRenderedPageBreak/>
        <w:t>Wer mehr über das Lieblingsgetränk der Deutschen erfahren möchte, kann nach der Lesung an einer Führung durch „Kosmos Kaffee“ teilnehmen. Auf 800 Quadratmetern präsentiert die Sonderausstellung alles über die Biologie, Chemie, Technik und Ökonomie bis hin zu Kult und Kultur rund um die begehrte Bohne. Mit über 250 000 Besuchern ist die Sonderausstellung schon jetzt eine der erfolgreichsten im Deutschen Museum.</w:t>
      </w:r>
    </w:p>
    <w:p w14:paraId="556599CA" w14:textId="77777777" w:rsidR="009E49C6" w:rsidRPr="009E49C6" w:rsidRDefault="009E49C6" w:rsidP="009E49C6">
      <w:pPr>
        <w:rPr>
          <w:rFonts w:ascii="Helvetica" w:eastAsia="Calibri" w:hAnsi="Helvetica" w:cs="Helvetica"/>
        </w:rPr>
      </w:pPr>
    </w:p>
    <w:p w14:paraId="3D538C7B" w14:textId="765DA4B1" w:rsidR="009E49C6" w:rsidRDefault="009E49C6" w:rsidP="00513A42">
      <w:pPr>
        <w:rPr>
          <w:rFonts w:ascii="Helvetica" w:eastAsia="Calibri" w:hAnsi="Helvetica" w:cs="Helvetica"/>
        </w:rPr>
      </w:pPr>
      <w:r w:rsidRPr="009E49C6">
        <w:rPr>
          <w:rFonts w:ascii="Helvetica" w:eastAsia="Calibri" w:hAnsi="Helvetica" w:cs="Helvetica"/>
        </w:rPr>
        <w:t xml:space="preserve">Lesung, Kaffeezeremonie und Führung sind im Museumseintritt enthalten. </w:t>
      </w:r>
      <w:r w:rsidR="00513A42">
        <w:rPr>
          <w:rFonts w:ascii="Helvetica" w:eastAsia="Calibri" w:hAnsi="Helvetica" w:cs="Helvetica"/>
        </w:rPr>
        <w:t xml:space="preserve">Besucher können sich bis zum </w:t>
      </w:r>
      <w:r w:rsidRPr="009E49C6">
        <w:rPr>
          <w:rFonts w:ascii="Helvetica" w:eastAsia="Calibri" w:hAnsi="Helvetica" w:cs="Helvetica"/>
        </w:rPr>
        <w:t xml:space="preserve">28. Februar </w:t>
      </w:r>
      <w:r w:rsidR="00513A42">
        <w:rPr>
          <w:rFonts w:ascii="Helvetica" w:eastAsia="Calibri" w:hAnsi="Helvetica" w:cs="Helvetica"/>
        </w:rPr>
        <w:t xml:space="preserve">anmelden </w:t>
      </w:r>
      <w:r w:rsidRPr="009E49C6">
        <w:rPr>
          <w:rFonts w:ascii="Helvetica" w:eastAsia="Calibri" w:hAnsi="Helvetica" w:cs="Helvetica"/>
        </w:rPr>
        <w:t>unter: anmeldung@menschenfuermenschen.org</w:t>
      </w:r>
    </w:p>
    <w:p w14:paraId="1BF3E5FD" w14:textId="15A215AF" w:rsidR="009E49C6" w:rsidRDefault="009E49C6" w:rsidP="00CC66D7">
      <w:pPr>
        <w:rPr>
          <w:rFonts w:ascii="Helvetica" w:eastAsia="Calibri" w:hAnsi="Helvetica" w:cs="Helvetica"/>
        </w:rPr>
      </w:pPr>
    </w:p>
    <w:p w14:paraId="062696E5" w14:textId="77777777" w:rsidR="00513A42" w:rsidRDefault="00513A42" w:rsidP="00CC66D7">
      <w:pPr>
        <w:rPr>
          <w:rFonts w:ascii="Helvetica" w:eastAsia="Calibri" w:hAnsi="Helvetica" w:cs="Helvetica"/>
        </w:rPr>
      </w:pPr>
    </w:p>
    <w:p w14:paraId="6A264347" w14:textId="3C409E4D" w:rsidR="009E49C6" w:rsidRPr="009E49C6" w:rsidRDefault="009E49C6" w:rsidP="009E49C6">
      <w:pPr>
        <w:rPr>
          <w:rFonts w:ascii="Helvetica" w:eastAsia="Calibri" w:hAnsi="Helvetica" w:cs="Helvetica"/>
          <w:b/>
          <w:i/>
          <w:sz w:val="20"/>
          <w:szCs w:val="20"/>
        </w:rPr>
      </w:pPr>
      <w:r w:rsidRPr="009E49C6">
        <w:rPr>
          <w:rFonts w:ascii="Helvetica" w:eastAsia="Calibri" w:hAnsi="Helvetica" w:cs="Helvetica"/>
          <w:b/>
          <w:i/>
          <w:sz w:val="20"/>
          <w:szCs w:val="20"/>
        </w:rPr>
        <w:t>Über das Deutsche Museum</w:t>
      </w:r>
    </w:p>
    <w:p w14:paraId="5DA73A46" w14:textId="58EFDA40" w:rsidR="009E49C6" w:rsidRPr="009E49C6" w:rsidRDefault="009E49C6" w:rsidP="009E49C6">
      <w:pPr>
        <w:rPr>
          <w:rFonts w:ascii="Helvetica" w:eastAsia="Calibri" w:hAnsi="Helvetica" w:cs="Helvetica"/>
          <w:i/>
          <w:sz w:val="20"/>
          <w:szCs w:val="20"/>
        </w:rPr>
      </w:pPr>
      <w:r w:rsidRPr="009E49C6">
        <w:rPr>
          <w:rFonts w:ascii="Helvetica" w:eastAsia="Calibri" w:hAnsi="Helvetica" w:cs="Helvetica"/>
          <w:i/>
          <w:sz w:val="20"/>
          <w:szCs w:val="20"/>
        </w:rPr>
        <w:t xml:space="preserve">Das Deutsche Museum ist eines der größten, bedeutendsten und traditionsreichsten naturwissenschaftlich-technischen Museen der Erde. Es wurde 1903 gegründet, 1925 wurde das Ausstellungsgebäude auf der Museumsinsel eröffnet. Seitdem sind drei weitere Standorte dazugekommen: die Flugwerft </w:t>
      </w:r>
      <w:proofErr w:type="spellStart"/>
      <w:r w:rsidRPr="009E49C6">
        <w:rPr>
          <w:rFonts w:ascii="Helvetica" w:eastAsia="Calibri" w:hAnsi="Helvetica" w:cs="Helvetica"/>
          <w:i/>
          <w:sz w:val="20"/>
          <w:szCs w:val="20"/>
        </w:rPr>
        <w:t>Schleißheim</w:t>
      </w:r>
      <w:proofErr w:type="spellEnd"/>
      <w:r w:rsidRPr="009E49C6">
        <w:rPr>
          <w:rFonts w:ascii="Helvetica" w:eastAsia="Calibri" w:hAnsi="Helvetica" w:cs="Helvetica"/>
          <w:i/>
          <w:sz w:val="20"/>
          <w:szCs w:val="20"/>
        </w:rPr>
        <w:t>, das Verkehrszentrum und das Deutsche Museum Bonn. Sie werden von rund 1,5 Millionen Menschen pro Jahr besucht. Ende 2020 kommt auch noch das Deutsche Museum Nürnberg - das Zukunftsmuseum - hinzu. Die einmalige Sammlung des Deutschen Museums besteht aus rund 125 000 Objekten und reicht von den ersten Computern und Flugzeugen, dem ersten Dieselmotor und dem ersten Benzinauto bis zu den ersten Mikroskopen und riesigen Schiffen.</w:t>
      </w:r>
    </w:p>
    <w:p w14:paraId="145A1145" w14:textId="4A7F2B10" w:rsidR="009E49C6" w:rsidRDefault="009E49C6" w:rsidP="00CC66D7">
      <w:pPr>
        <w:rPr>
          <w:rFonts w:ascii="Helvetica" w:eastAsia="Calibri" w:hAnsi="Helvetica" w:cs="Helvetica"/>
          <w:i/>
          <w:sz w:val="20"/>
          <w:szCs w:val="20"/>
        </w:rPr>
      </w:pPr>
    </w:p>
    <w:p w14:paraId="0BA3D9B6" w14:textId="7D8D2C20" w:rsidR="009E49C6" w:rsidRPr="009E49C6" w:rsidRDefault="009E49C6" w:rsidP="00CC66D7">
      <w:pPr>
        <w:rPr>
          <w:rFonts w:ascii="Helvetica" w:eastAsia="Calibri" w:hAnsi="Helvetica" w:cs="Helvetica"/>
          <w:b/>
          <w:i/>
          <w:sz w:val="20"/>
          <w:szCs w:val="20"/>
        </w:rPr>
      </w:pPr>
      <w:r w:rsidRPr="009E49C6">
        <w:rPr>
          <w:rFonts w:ascii="Helvetica" w:eastAsia="Calibri" w:hAnsi="Helvetica" w:cs="Helvetica"/>
          <w:b/>
          <w:i/>
          <w:sz w:val="20"/>
          <w:szCs w:val="20"/>
        </w:rPr>
        <w:t xml:space="preserve">Über </w:t>
      </w:r>
      <w:proofErr w:type="spellStart"/>
      <w:r w:rsidRPr="009E49C6">
        <w:rPr>
          <w:rFonts w:ascii="Helvetica" w:eastAsia="Calibri" w:hAnsi="Helvetica" w:cs="Helvetica"/>
          <w:b/>
          <w:i/>
          <w:sz w:val="20"/>
          <w:szCs w:val="20"/>
        </w:rPr>
        <w:t>nuruWomen</w:t>
      </w:r>
      <w:proofErr w:type="spellEnd"/>
      <w:r w:rsidRPr="009E49C6">
        <w:rPr>
          <w:rFonts w:ascii="Helvetica" w:eastAsia="Calibri" w:hAnsi="Helvetica" w:cs="Helvetica"/>
          <w:b/>
          <w:i/>
          <w:sz w:val="20"/>
          <w:szCs w:val="20"/>
        </w:rPr>
        <w:t xml:space="preserve"> e. V.</w:t>
      </w:r>
    </w:p>
    <w:p w14:paraId="08968646" w14:textId="1964C563" w:rsidR="009E49C6" w:rsidRPr="009E49C6" w:rsidRDefault="009E49C6" w:rsidP="00CC66D7">
      <w:pPr>
        <w:rPr>
          <w:rFonts w:ascii="Helvetica" w:eastAsia="Calibri" w:hAnsi="Helvetica" w:cs="Helvetica"/>
          <w:i/>
          <w:sz w:val="20"/>
          <w:szCs w:val="20"/>
        </w:rPr>
      </w:pPr>
      <w:proofErr w:type="spellStart"/>
      <w:r w:rsidRPr="009E49C6">
        <w:rPr>
          <w:rFonts w:ascii="Helvetica" w:eastAsia="Calibri" w:hAnsi="Helvetica" w:cs="Helvetica"/>
          <w:i/>
          <w:sz w:val="20"/>
          <w:szCs w:val="20"/>
        </w:rPr>
        <w:t>nuruWomen</w:t>
      </w:r>
      <w:proofErr w:type="spellEnd"/>
      <w:r w:rsidRPr="009E49C6">
        <w:rPr>
          <w:rFonts w:ascii="Helvetica" w:eastAsia="Calibri" w:hAnsi="Helvetica" w:cs="Helvetica"/>
          <w:i/>
          <w:sz w:val="20"/>
          <w:szCs w:val="20"/>
        </w:rPr>
        <w:t xml:space="preserve"> e.V. ist ein gemeinnütziger Verein, der 2018 in Berlin von Sara und Sali Nuru gegründet wurde. Zweck des Vereins ist die Förderung von Frauen in Schwellenländern, insbesondere in Äthiopien. Durchgeführt wird dies mittels Aufklärungs- und Bildungsarbeit, der Organisation von Trainingskursen für Mikrokreditteilnehmer sowie der Vergabe von Mikrokrediten. Finanziert werden die Projekte durch die Einkünfte des Kaffee-Start </w:t>
      </w:r>
      <w:proofErr w:type="spellStart"/>
      <w:r w:rsidRPr="009E49C6">
        <w:rPr>
          <w:rFonts w:ascii="Helvetica" w:eastAsia="Calibri" w:hAnsi="Helvetica" w:cs="Helvetica"/>
          <w:i/>
          <w:sz w:val="20"/>
          <w:szCs w:val="20"/>
        </w:rPr>
        <w:t>up</w:t>
      </w:r>
      <w:proofErr w:type="spellEnd"/>
      <w:r w:rsidRPr="009E49C6">
        <w:rPr>
          <w:rFonts w:ascii="Helvetica" w:eastAsia="Calibri" w:hAnsi="Helvetica" w:cs="Helvetica"/>
          <w:i/>
          <w:sz w:val="20"/>
          <w:szCs w:val="20"/>
        </w:rPr>
        <w:t xml:space="preserve"> </w:t>
      </w:r>
      <w:proofErr w:type="spellStart"/>
      <w:r w:rsidRPr="009E49C6">
        <w:rPr>
          <w:rFonts w:ascii="Helvetica" w:eastAsia="Calibri" w:hAnsi="Helvetica" w:cs="Helvetica"/>
          <w:i/>
          <w:sz w:val="20"/>
          <w:szCs w:val="20"/>
        </w:rPr>
        <w:t>nuruCoffee</w:t>
      </w:r>
      <w:proofErr w:type="spellEnd"/>
      <w:r w:rsidRPr="009E49C6">
        <w:rPr>
          <w:rFonts w:ascii="Helvetica" w:eastAsia="Calibri" w:hAnsi="Helvetica" w:cs="Helvetica"/>
          <w:i/>
          <w:sz w:val="20"/>
          <w:szCs w:val="20"/>
        </w:rPr>
        <w:t xml:space="preserve"> sowie durch Spenden von Unternehmen und Privatpersonen.</w:t>
      </w:r>
    </w:p>
    <w:p w14:paraId="288B2788" w14:textId="77777777" w:rsidR="00CC66D7" w:rsidRPr="009E49C6" w:rsidRDefault="00CC66D7" w:rsidP="00CC66D7">
      <w:pPr>
        <w:rPr>
          <w:rFonts w:ascii="Helvetica" w:eastAsia="Calibri" w:hAnsi="Helvetica" w:cs="Helvetica"/>
          <w:i/>
          <w:sz w:val="20"/>
          <w:szCs w:val="20"/>
        </w:rPr>
      </w:pPr>
    </w:p>
    <w:p w14:paraId="0AEC7F1F" w14:textId="77777777" w:rsidR="00CC66D7" w:rsidRPr="00D1675F" w:rsidRDefault="00CC66D7" w:rsidP="00CC66D7">
      <w:pPr>
        <w:rPr>
          <w:rFonts w:ascii="Helvetica" w:eastAsia="Calibri" w:hAnsi="Helvetica" w:cs="Helvetica"/>
          <w:b/>
          <w:i/>
          <w:sz w:val="20"/>
          <w:szCs w:val="20"/>
        </w:rPr>
      </w:pPr>
      <w:r w:rsidRPr="00D1675F">
        <w:rPr>
          <w:rFonts w:ascii="Helvetica" w:eastAsia="Calibri" w:hAnsi="Helvetica" w:cs="Helvetica"/>
          <w:b/>
          <w:i/>
          <w:sz w:val="20"/>
          <w:szCs w:val="20"/>
        </w:rPr>
        <w:t>Über Menschen für Menschen</w:t>
      </w:r>
    </w:p>
    <w:p w14:paraId="2DD56EDA" w14:textId="77777777" w:rsidR="009E6B1F" w:rsidRPr="00D1675F" w:rsidRDefault="009E6B1F" w:rsidP="009E6B1F">
      <w:pPr>
        <w:rPr>
          <w:rFonts w:ascii="Helvetica" w:eastAsia="Calibri" w:hAnsi="Helvetica" w:cs="Helvetica"/>
          <w:i/>
          <w:sz w:val="20"/>
          <w:szCs w:val="20"/>
        </w:rPr>
      </w:pPr>
      <w:r w:rsidRPr="00D1675F">
        <w:rPr>
          <w:rFonts w:ascii="Helvetica" w:eastAsia="Calibri" w:hAnsi="Helvetica" w:cs="Helvetica"/>
          <w:i/>
          <w:sz w:val="20"/>
          <w:szCs w:val="20"/>
        </w:rPr>
        <w:t>Die Stiftung Menschen für Menschen leistet seit fast 40 Jahren nachhaltige Entwicklungszu</w:t>
      </w:r>
      <w:r w:rsidRPr="00D1675F">
        <w:rPr>
          <w:rFonts w:ascii="Helvetica" w:eastAsia="Calibri" w:hAnsi="Helvetica" w:cs="Helvetica"/>
          <w:i/>
          <w:sz w:val="20"/>
          <w:szCs w:val="20"/>
        </w:rPr>
        <w:softHyphen/>
        <w:t xml:space="preserve">sammenarbeit in Äthiopien. In aktuell elf Projektregionen setzen rund 640 fest angestellte und fast ausschließlich äthiopische Mitarbeiter gemeinsam mit der Bevölkerung die integrierten ländlichen Entwicklungsprojekte um. Dabei verzahnt die NGO rund 380 Maßnahmen in den Bereichen Landwirtschaft, Wasser, Bildung, Gesundheit und Einkommen miteinander und befähigt die Menschen, ihre Lebensumstände aus eigener Kraft zu verbessern. Den Grundstein für die Stiftung legte 1981 der Schauspieler Karlheinz Böhm (gest. 2014) in der Sendung „Wetten, </w:t>
      </w:r>
      <w:proofErr w:type="spellStart"/>
      <w:r w:rsidRPr="00D1675F">
        <w:rPr>
          <w:rFonts w:ascii="Helvetica" w:eastAsia="Calibri" w:hAnsi="Helvetica" w:cs="Helvetica"/>
          <w:i/>
          <w:sz w:val="20"/>
          <w:szCs w:val="20"/>
        </w:rPr>
        <w:t>dass.</w:t>
      </w:r>
      <w:proofErr w:type="spellEnd"/>
      <w:r w:rsidRPr="00D1675F">
        <w:rPr>
          <w:rFonts w:ascii="Helvetica" w:eastAsia="Calibri" w:hAnsi="Helvetica" w:cs="Helvetica"/>
          <w:i/>
          <w:sz w:val="20"/>
          <w:szCs w:val="20"/>
        </w:rPr>
        <w:t xml:space="preserve">..?“. </w:t>
      </w:r>
      <w:r w:rsidRPr="00D1675F">
        <w:rPr>
          <w:rFonts w:ascii="Helvetica" w:eastAsia="Calibri" w:hAnsi="Helvetica" w:cs="Helvetica"/>
          <w:sz w:val="20"/>
          <w:szCs w:val="20"/>
        </w:rPr>
        <w:t>Menschen für Menschen</w:t>
      </w:r>
      <w:r w:rsidRPr="00D1675F">
        <w:rPr>
          <w:rFonts w:ascii="Helvetica" w:eastAsia="Calibri" w:hAnsi="Helvetica" w:cs="Helvetica"/>
          <w:i/>
          <w:sz w:val="20"/>
          <w:szCs w:val="20"/>
        </w:rPr>
        <w:t xml:space="preserve"> trägt durchgehend seit 1993 das Spendensiegel des Deutschen Zentralinstituts für soziale Fragen (DZI).</w:t>
      </w:r>
    </w:p>
    <w:p w14:paraId="700A6993" w14:textId="75CCCFDD" w:rsidR="009E6B1F" w:rsidRDefault="009E6B1F" w:rsidP="00CC66D7">
      <w:pPr>
        <w:rPr>
          <w:rFonts w:ascii="Helvetica" w:eastAsia="Calibri" w:hAnsi="Helvetica" w:cs="Helvetica"/>
          <w:sz w:val="20"/>
          <w:szCs w:val="20"/>
        </w:rPr>
      </w:pPr>
    </w:p>
    <w:p w14:paraId="4D4F462C" w14:textId="77777777" w:rsidR="00494D5F" w:rsidRDefault="00494D5F" w:rsidP="00CC66D7">
      <w:pPr>
        <w:rPr>
          <w:rFonts w:ascii="Helvetica" w:eastAsia="Calibri" w:hAnsi="Helvetica" w:cs="Helvetica"/>
          <w:sz w:val="20"/>
          <w:szCs w:val="20"/>
        </w:rPr>
      </w:pPr>
      <w:bookmarkStart w:id="1" w:name="_GoBack"/>
      <w:bookmarkEnd w:id="1"/>
    </w:p>
    <w:p w14:paraId="5A811813" w14:textId="1857DA01" w:rsidR="00550F53" w:rsidRPr="00D1675F" w:rsidRDefault="00550F53" w:rsidP="00CC66D7">
      <w:pPr>
        <w:rPr>
          <w:rFonts w:ascii="Helvetica" w:eastAsia="Calibri" w:hAnsi="Helvetica" w:cs="Helvetica"/>
          <w:b/>
          <w:sz w:val="20"/>
          <w:szCs w:val="20"/>
        </w:rPr>
      </w:pPr>
      <w:r w:rsidRPr="00D1675F">
        <w:rPr>
          <w:rFonts w:ascii="Helvetica" w:eastAsia="Calibri" w:hAnsi="Helvetica" w:cs="Helvetica"/>
          <w:b/>
          <w:sz w:val="20"/>
          <w:szCs w:val="20"/>
        </w:rPr>
        <w:t>Pressekontakt</w:t>
      </w:r>
    </w:p>
    <w:p w14:paraId="0C3C9F8C" w14:textId="77777777" w:rsidR="00513A42" w:rsidRDefault="00550F53" w:rsidP="00362D7C">
      <w:pPr>
        <w:rPr>
          <w:rFonts w:ascii="Helvetica" w:eastAsia="Calibri" w:hAnsi="Helvetica" w:cs="Helvetica"/>
          <w:sz w:val="20"/>
          <w:szCs w:val="20"/>
        </w:rPr>
      </w:pPr>
      <w:r w:rsidRPr="00D1675F">
        <w:rPr>
          <w:rFonts w:ascii="Helvetica" w:eastAsia="Calibri" w:hAnsi="Helvetica" w:cs="Helvetica"/>
          <w:sz w:val="20"/>
          <w:szCs w:val="20"/>
        </w:rPr>
        <w:t>Stiftung Menschen für Menschen</w:t>
      </w:r>
    </w:p>
    <w:p w14:paraId="0A798B68" w14:textId="165C614B" w:rsidR="00C4361B" w:rsidRPr="00D1675F" w:rsidRDefault="00C4361B" w:rsidP="00362D7C">
      <w:pPr>
        <w:rPr>
          <w:rFonts w:ascii="Helvetica" w:eastAsia="Calibri" w:hAnsi="Helvetica" w:cs="Helvetica"/>
          <w:sz w:val="20"/>
          <w:szCs w:val="20"/>
        </w:rPr>
      </w:pPr>
      <w:r w:rsidRPr="00D1675F">
        <w:rPr>
          <w:rFonts w:ascii="Helvetica" w:eastAsia="Calibri" w:hAnsi="Helvetica" w:cs="Helvetica"/>
          <w:sz w:val="20"/>
          <w:szCs w:val="20"/>
        </w:rPr>
        <w:t>Andrea Hegener</w:t>
      </w:r>
    </w:p>
    <w:p w14:paraId="73E5C4F5" w14:textId="24886263" w:rsidR="00550F53" w:rsidRPr="00D1675F" w:rsidRDefault="00550F53" w:rsidP="00CC66D7">
      <w:pPr>
        <w:rPr>
          <w:rFonts w:ascii="Helvetica" w:eastAsia="Calibri" w:hAnsi="Helvetica" w:cs="Helvetica"/>
          <w:sz w:val="20"/>
          <w:szCs w:val="20"/>
        </w:rPr>
      </w:pPr>
      <w:proofErr w:type="spellStart"/>
      <w:r w:rsidRPr="00D1675F">
        <w:rPr>
          <w:rFonts w:ascii="Helvetica" w:eastAsia="Calibri" w:hAnsi="Helvetica" w:cs="Helvetica"/>
          <w:sz w:val="20"/>
          <w:szCs w:val="20"/>
        </w:rPr>
        <w:t>Brienner</w:t>
      </w:r>
      <w:proofErr w:type="spellEnd"/>
      <w:r w:rsidRPr="00D1675F">
        <w:rPr>
          <w:rFonts w:ascii="Helvetica" w:eastAsia="Calibri" w:hAnsi="Helvetica" w:cs="Helvetica"/>
          <w:sz w:val="20"/>
          <w:szCs w:val="20"/>
        </w:rPr>
        <w:t xml:space="preserve"> Straße 46</w:t>
      </w:r>
      <w:r w:rsidR="00C4361B" w:rsidRPr="00D1675F">
        <w:rPr>
          <w:rFonts w:ascii="Helvetica" w:eastAsia="Calibri" w:hAnsi="Helvetica" w:cs="Helvetica"/>
          <w:sz w:val="20"/>
          <w:szCs w:val="20"/>
        </w:rPr>
        <w:t xml:space="preserve">, </w:t>
      </w:r>
      <w:r w:rsidRPr="00D1675F">
        <w:rPr>
          <w:rFonts w:ascii="Helvetica" w:eastAsia="Calibri" w:hAnsi="Helvetica" w:cs="Helvetica"/>
          <w:sz w:val="20"/>
          <w:szCs w:val="20"/>
        </w:rPr>
        <w:t>80333 München</w:t>
      </w:r>
    </w:p>
    <w:p w14:paraId="50C1E357" w14:textId="481C6031" w:rsidR="00362D7C" w:rsidRPr="00D1675F" w:rsidRDefault="00362D7C" w:rsidP="00362D7C">
      <w:pPr>
        <w:rPr>
          <w:rFonts w:ascii="Helvetica" w:eastAsia="Calibri" w:hAnsi="Helvetica" w:cs="Helvetica"/>
          <w:sz w:val="20"/>
          <w:szCs w:val="20"/>
        </w:rPr>
      </w:pPr>
      <w:r w:rsidRPr="00D1675F">
        <w:rPr>
          <w:rFonts w:ascii="Helvetica" w:eastAsia="Calibri" w:hAnsi="Helvetica" w:cs="Helvetica"/>
          <w:sz w:val="20"/>
          <w:szCs w:val="20"/>
        </w:rPr>
        <w:t>Tel.: +49 / 89 / 383979-97</w:t>
      </w:r>
    </w:p>
    <w:p w14:paraId="393B4FA8" w14:textId="41539BE6" w:rsidR="00362D7C" w:rsidRPr="00D1675F" w:rsidRDefault="00550F53" w:rsidP="00B30B57">
      <w:pPr>
        <w:ind w:left="4950" w:hanging="4950"/>
        <w:rPr>
          <w:rFonts w:ascii="Helvetica" w:hAnsi="Helvetica" w:cs="Helvetica"/>
          <w:sz w:val="20"/>
          <w:szCs w:val="20"/>
        </w:rPr>
      </w:pPr>
      <w:r w:rsidRPr="00D1675F">
        <w:rPr>
          <w:rFonts w:ascii="Helvetica" w:eastAsia="Calibri" w:hAnsi="Helvetica" w:cs="Helvetica"/>
          <w:sz w:val="20"/>
          <w:szCs w:val="20"/>
        </w:rPr>
        <w:t xml:space="preserve">E-Mail: </w:t>
      </w:r>
      <w:hyperlink r:id="rId9" w:history="1">
        <w:r w:rsidR="008A0B9E" w:rsidRPr="00D1675F">
          <w:rPr>
            <w:rStyle w:val="Hyperlink"/>
            <w:rFonts w:ascii="Helvetica" w:eastAsia="Calibri" w:hAnsi="Helvetica" w:cs="Helvetica"/>
            <w:color w:val="auto"/>
            <w:sz w:val="20"/>
            <w:szCs w:val="20"/>
            <w:u w:val="none"/>
          </w:rPr>
          <w:t>presse@menschenfuermenschen.org</w:t>
        </w:r>
      </w:hyperlink>
    </w:p>
    <w:sectPr w:rsidR="00362D7C" w:rsidRPr="00D1675F" w:rsidSect="00C4361B">
      <w:headerReference w:type="default" r:id="rId10"/>
      <w:footerReference w:type="default" r:id="rId11"/>
      <w:pgSz w:w="11906" w:h="16838" w:code="9"/>
      <w:pgMar w:top="3969" w:right="1134" w:bottom="2268" w:left="1418" w:header="0" w:footer="2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AB75" w14:textId="77777777" w:rsidR="00277FB0" w:rsidRDefault="00277FB0" w:rsidP="00A95897">
      <w:r>
        <w:separator/>
      </w:r>
    </w:p>
  </w:endnote>
  <w:endnote w:type="continuationSeparator" w:id="0">
    <w:p w14:paraId="5F0874D4" w14:textId="77777777" w:rsidR="00277FB0" w:rsidRDefault="00277FB0" w:rsidP="00A9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Pro Condensed">
    <w:altName w:val="Arial Narrow"/>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D1AD" w14:textId="77777777" w:rsidR="00A448CD" w:rsidRDefault="00C4361B">
    <w:pPr>
      <w:pStyle w:val="Fuzeile"/>
    </w:pPr>
    <w:r>
      <w:rPr>
        <w:noProof/>
      </w:rPr>
      <w:drawing>
        <wp:anchor distT="0" distB="0" distL="114300" distR="114300" simplePos="0" relativeHeight="251660287" behindDoc="0" locked="0" layoutInCell="1" allowOverlap="1" wp14:anchorId="5A1BC310" wp14:editId="7617185F">
          <wp:simplePos x="0" y="0"/>
          <wp:positionH relativeFrom="column">
            <wp:posOffset>5618954</wp:posOffset>
          </wp:positionH>
          <wp:positionV relativeFrom="paragraph">
            <wp:posOffset>197485</wp:posOffset>
          </wp:positionV>
          <wp:extent cx="532765" cy="810895"/>
          <wp:effectExtent l="0" t="0" r="63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n-Siegel 2011-s-w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765" cy="810895"/>
                  </a:xfrm>
                  <a:prstGeom prst="rect">
                    <a:avLst/>
                  </a:prstGeom>
                </pic:spPr>
              </pic:pic>
            </a:graphicData>
          </a:graphic>
          <wp14:sizeRelH relativeFrom="page">
            <wp14:pctWidth>0</wp14:pctWidth>
          </wp14:sizeRelH>
          <wp14:sizeRelV relativeFrom="page">
            <wp14:pctHeight>0</wp14:pctHeight>
          </wp14:sizeRelV>
        </wp:anchor>
      </w:drawing>
    </w:r>
    <w:r w:rsidR="00CC66D7">
      <w:rPr>
        <w:noProof/>
      </w:rPr>
      <mc:AlternateContent>
        <mc:Choice Requires="wps">
          <w:drawing>
            <wp:anchor distT="0" distB="0" distL="114300" distR="114300" simplePos="0" relativeHeight="251661312" behindDoc="0" locked="0" layoutInCell="1" allowOverlap="1" wp14:anchorId="6F0EF35D" wp14:editId="2B9B248F">
              <wp:simplePos x="0" y="0"/>
              <wp:positionH relativeFrom="margin">
                <wp:posOffset>0</wp:posOffset>
              </wp:positionH>
              <wp:positionV relativeFrom="page">
                <wp:posOffset>9569289</wp:posOffset>
              </wp:positionV>
              <wp:extent cx="5192973" cy="723332"/>
              <wp:effectExtent l="0" t="0" r="825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973" cy="723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34E8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 Menschen für Menschen</w:t>
                          </w:r>
                          <w:r w:rsidRPr="00CC66D7">
                            <w:rPr>
                              <w:rFonts w:ascii="Helvetica LT Pro Condensed" w:hAnsi="Helvetica LT Pro Condensed"/>
                              <w:color w:val="0069B5"/>
                              <w:spacing w:val="3"/>
                              <w:sz w:val="14"/>
                              <w:szCs w:val="14"/>
                            </w:rPr>
                            <w:t xml:space="preserve"> – Karlheinz Böhms Äthiopienhilfe | </w:t>
                          </w:r>
                          <w:proofErr w:type="spellStart"/>
                          <w:r w:rsidRPr="00CC66D7">
                            <w:rPr>
                              <w:rFonts w:ascii="Helvetica LT Pro Condensed" w:hAnsi="Helvetica LT Pro Condensed"/>
                              <w:color w:val="0069B5"/>
                              <w:spacing w:val="3"/>
                              <w:sz w:val="14"/>
                              <w:szCs w:val="14"/>
                            </w:rPr>
                            <w:t>Brienner</w:t>
                          </w:r>
                          <w:proofErr w:type="spellEnd"/>
                          <w:r w:rsidRPr="00CC66D7">
                            <w:rPr>
                              <w:rFonts w:ascii="Helvetica LT Pro Condensed" w:hAnsi="Helvetica LT Pro Condensed"/>
                              <w:color w:val="0069B5"/>
                              <w:spacing w:val="3"/>
                              <w:sz w:val="14"/>
                              <w:szCs w:val="14"/>
                            </w:rPr>
                            <w:t xml:space="preserve"> Straße 46 | 80333 München</w:t>
                          </w:r>
                        </w:p>
                        <w:p w14:paraId="680959A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color w:val="0069B5"/>
                              <w:spacing w:val="3"/>
                              <w:sz w:val="14"/>
                              <w:szCs w:val="14"/>
                            </w:rPr>
                            <w:t xml:space="preserve">Tel.: (089) 38 39 79-0 | Fax: (089) 38 39 79-70 | info@menschenfuermenschen.org | www.menschenfuermenschen.de | </w:t>
                          </w:r>
                          <w:proofErr w:type="spellStart"/>
                          <w:r w:rsidRPr="00CC66D7">
                            <w:rPr>
                              <w:rFonts w:ascii="Helvetica LT Pro Condensed" w:hAnsi="Helvetica LT Pro Condensed"/>
                              <w:color w:val="0069B5"/>
                              <w:spacing w:val="3"/>
                              <w:sz w:val="14"/>
                              <w:szCs w:val="14"/>
                            </w:rPr>
                            <w:t>Ust-IdNr</w:t>
                          </w:r>
                          <w:proofErr w:type="spellEnd"/>
                          <w:r w:rsidRPr="00CC66D7">
                            <w:rPr>
                              <w:rFonts w:ascii="Helvetica LT Pro Condensed" w:hAnsi="Helvetica LT Pro Condensed"/>
                              <w:color w:val="0069B5"/>
                              <w:spacing w:val="3"/>
                              <w:sz w:val="14"/>
                              <w:szCs w:val="14"/>
                            </w:rPr>
                            <w:t>.: DE234432381</w:t>
                          </w:r>
                        </w:p>
                        <w:p w14:paraId="49C2359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Spendenkonto:</w:t>
                          </w:r>
                          <w:r w:rsidRPr="00CC66D7">
                            <w:rPr>
                              <w:rFonts w:ascii="Helvetica LT Pro Condensed" w:hAnsi="Helvetica LT Pro Condensed"/>
                              <w:color w:val="0069B5"/>
                              <w:spacing w:val="3"/>
                              <w:sz w:val="14"/>
                              <w:szCs w:val="14"/>
                            </w:rPr>
                            <w:t xml:space="preserve"> Stadtsparkasse München | IBAN: DE64 7015 0000 0018 1800 18 | BIC: SSKMDEMM | Spenderbetreuung Tel.: (089) 38 39 79-79</w:t>
                          </w:r>
                        </w:p>
                        <w:p w14:paraId="3A8F93D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Stiftungsvorstand:</w:t>
                          </w:r>
                          <w:r w:rsidRPr="00CC66D7">
                            <w:rPr>
                              <w:rFonts w:ascii="Helvetica LT Pro Condensed" w:hAnsi="Helvetica LT Pro Condensed"/>
                              <w:color w:val="0069B5"/>
                              <w:spacing w:val="3"/>
                              <w:sz w:val="14"/>
                              <w:szCs w:val="14"/>
                            </w:rPr>
                            <w:t xml:space="preserve"> Dr. Sebastian Brandis | Dr. Martin Hintermayer | Peter Renner</w:t>
                          </w:r>
                        </w:p>
                        <w:p w14:paraId="3128583B" w14:textId="77777777" w:rsidR="00944E1B"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Stiftungsrat:</w:t>
                          </w:r>
                          <w:r w:rsidRPr="00CC66D7">
                            <w:rPr>
                              <w:rFonts w:ascii="Helvetica LT Pro Condensed" w:hAnsi="Helvetica LT Pro Condensed"/>
                              <w:color w:val="0069B5"/>
                              <w:spacing w:val="3"/>
                              <w:sz w:val="14"/>
                              <w:szCs w:val="14"/>
                            </w:rPr>
                            <w:t xml:space="preserve"> Christian Ude (Vorsitzender)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EF35D" id="_x0000_t202" coordsize="21600,21600" o:spt="202" path="m,l,21600r21600,l21600,xe">
              <v:stroke joinstyle="miter"/>
              <v:path gradientshapeok="t" o:connecttype="rect"/>
            </v:shapetype>
            <v:shape id="Text Box 2" o:spid="_x0000_s1027" type="#_x0000_t202" style="position:absolute;margin-left:0;margin-top:753.5pt;width:408.9pt;height:5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" stroked="f">
              <v:textbox inset="0,0,0,0">
                <w:txbxContent>
                  <w:p w14:paraId="64A34E8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 Menschen für Menschen</w:t>
                    </w:r>
                    <w:r w:rsidRPr="00CC66D7">
                      <w:rPr>
                        <w:rFonts w:ascii="Helvetica LT Pro Condensed" w:hAnsi="Helvetica LT Pro Condensed"/>
                        <w:color w:val="0069B5"/>
                        <w:spacing w:val="3"/>
                        <w:sz w:val="14"/>
                        <w:szCs w:val="14"/>
                      </w:rPr>
                      <w:t xml:space="preserve"> – Karlheinz Böhms Äthiopienhilfe | </w:t>
                    </w:r>
                    <w:proofErr w:type="spellStart"/>
                    <w:r w:rsidRPr="00CC66D7">
                      <w:rPr>
                        <w:rFonts w:ascii="Helvetica LT Pro Condensed" w:hAnsi="Helvetica LT Pro Condensed"/>
                        <w:color w:val="0069B5"/>
                        <w:spacing w:val="3"/>
                        <w:sz w:val="14"/>
                        <w:szCs w:val="14"/>
                      </w:rPr>
                      <w:t>Brienner</w:t>
                    </w:r>
                    <w:proofErr w:type="spellEnd"/>
                    <w:r w:rsidRPr="00CC66D7">
                      <w:rPr>
                        <w:rFonts w:ascii="Helvetica LT Pro Condensed" w:hAnsi="Helvetica LT Pro Condensed"/>
                        <w:color w:val="0069B5"/>
                        <w:spacing w:val="3"/>
                        <w:sz w:val="14"/>
                        <w:szCs w:val="14"/>
                      </w:rPr>
                      <w:t xml:space="preserve"> Straße 46 | 80333 München</w:t>
                    </w:r>
                  </w:p>
                  <w:p w14:paraId="680959A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color w:val="0069B5"/>
                        <w:spacing w:val="3"/>
                        <w:sz w:val="14"/>
                        <w:szCs w:val="14"/>
                      </w:rPr>
                      <w:t xml:space="preserve">Tel.: (089) 38 39 79-0 | Fax: (089) 38 39 79-70 | info@menschenfuermenschen.org | www.menschenfuermenschen.de | </w:t>
                    </w:r>
                    <w:proofErr w:type="spellStart"/>
                    <w:r w:rsidRPr="00CC66D7">
                      <w:rPr>
                        <w:rFonts w:ascii="Helvetica LT Pro Condensed" w:hAnsi="Helvetica LT Pro Condensed"/>
                        <w:color w:val="0069B5"/>
                        <w:spacing w:val="3"/>
                        <w:sz w:val="14"/>
                        <w:szCs w:val="14"/>
                      </w:rPr>
                      <w:t>Ust-IdNr</w:t>
                    </w:r>
                    <w:proofErr w:type="spellEnd"/>
                    <w:r w:rsidRPr="00CC66D7">
                      <w:rPr>
                        <w:rFonts w:ascii="Helvetica LT Pro Condensed" w:hAnsi="Helvetica LT Pro Condensed"/>
                        <w:color w:val="0069B5"/>
                        <w:spacing w:val="3"/>
                        <w:sz w:val="14"/>
                        <w:szCs w:val="14"/>
                      </w:rPr>
                      <w:t>.: DE234432381</w:t>
                    </w:r>
                  </w:p>
                  <w:p w14:paraId="49C2359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Spendenkonto:</w:t>
                    </w:r>
                    <w:r w:rsidRPr="00CC66D7">
                      <w:rPr>
                        <w:rFonts w:ascii="Helvetica LT Pro Condensed" w:hAnsi="Helvetica LT Pro Condensed"/>
                        <w:color w:val="0069B5"/>
                        <w:spacing w:val="3"/>
                        <w:sz w:val="14"/>
                        <w:szCs w:val="14"/>
                      </w:rPr>
                      <w:t xml:space="preserve"> Stadtsparkasse München | IBAN: DE64 7015 0000 0018 1800 18 | BIC: SSKMDEMM | Spenderbetreuung Tel.: (089) 38 39 79-79</w:t>
                    </w:r>
                  </w:p>
                  <w:p w14:paraId="3A8F93DD" w14:textId="77777777" w:rsidR="00801585"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Stiftungsvorstand:</w:t>
                    </w:r>
                    <w:r w:rsidRPr="00CC66D7">
                      <w:rPr>
                        <w:rFonts w:ascii="Helvetica LT Pro Condensed" w:hAnsi="Helvetica LT Pro Condensed"/>
                        <w:color w:val="0069B5"/>
                        <w:spacing w:val="3"/>
                        <w:sz w:val="14"/>
                        <w:szCs w:val="14"/>
                      </w:rPr>
                      <w:t xml:space="preserve"> Dr. Sebastian Brandis | Dr. Martin Hintermayer | Peter Renner</w:t>
                    </w:r>
                  </w:p>
                  <w:p w14:paraId="3128583B" w14:textId="77777777" w:rsidR="00944E1B" w:rsidRPr="00CC66D7" w:rsidRDefault="00801585" w:rsidP="00CC66D7">
                    <w:pPr>
                      <w:spacing w:line="200" w:lineRule="atLeast"/>
                      <w:rPr>
                        <w:rFonts w:ascii="Helvetica LT Pro Condensed" w:hAnsi="Helvetica LT Pro Condensed"/>
                        <w:color w:val="0069B5"/>
                        <w:spacing w:val="3"/>
                        <w:sz w:val="14"/>
                        <w:szCs w:val="14"/>
                      </w:rPr>
                    </w:pPr>
                    <w:r w:rsidRPr="00CC66D7">
                      <w:rPr>
                        <w:rFonts w:ascii="Helvetica LT Pro Condensed" w:hAnsi="Helvetica LT Pro Condensed"/>
                        <w:b/>
                        <w:color w:val="0069B5"/>
                        <w:spacing w:val="4"/>
                        <w:sz w:val="14"/>
                        <w:szCs w:val="14"/>
                      </w:rPr>
                      <w:t>Stiftungsrat:</w:t>
                    </w:r>
                    <w:r w:rsidRPr="00CC66D7">
                      <w:rPr>
                        <w:rFonts w:ascii="Helvetica LT Pro Condensed" w:hAnsi="Helvetica LT Pro Condensed"/>
                        <w:color w:val="0069B5"/>
                        <w:spacing w:val="3"/>
                        <w:sz w:val="14"/>
                        <w:szCs w:val="14"/>
                      </w:rPr>
                      <w:t xml:space="preserve"> Christian Ude (Vorsitzender)</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7E25" w14:textId="77777777" w:rsidR="00277FB0" w:rsidRDefault="00277FB0" w:rsidP="00A95897">
      <w:r>
        <w:separator/>
      </w:r>
    </w:p>
  </w:footnote>
  <w:footnote w:type="continuationSeparator" w:id="0">
    <w:p w14:paraId="6D21FD8F" w14:textId="77777777" w:rsidR="00277FB0" w:rsidRDefault="00277FB0" w:rsidP="00A95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3D5D" w14:textId="77777777" w:rsidR="00550F53" w:rsidRDefault="00550F53" w:rsidP="00D0143D">
    <w:pPr>
      <w:pStyle w:val="Kopfzeile"/>
      <w:tabs>
        <w:tab w:val="left" w:pos="3630"/>
      </w:tabs>
      <w:ind w:right="-227"/>
    </w:pPr>
    <w:r>
      <w:rPr>
        <w:noProof/>
      </w:rPr>
      <mc:AlternateContent>
        <mc:Choice Requires="wps">
          <w:drawing>
            <wp:anchor distT="0" distB="0" distL="114300" distR="114300" simplePos="0" relativeHeight="251664384" behindDoc="0" locked="0" layoutInCell="1" allowOverlap="1" wp14:anchorId="2BA74DC3" wp14:editId="4C5EF3A1">
              <wp:simplePos x="0" y="0"/>
              <wp:positionH relativeFrom="column">
                <wp:posOffset>635</wp:posOffset>
              </wp:positionH>
              <wp:positionV relativeFrom="line">
                <wp:posOffset>1165225</wp:posOffset>
              </wp:positionV>
              <wp:extent cx="4114800" cy="5346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63978" w14:textId="77777777" w:rsidR="00550F53" w:rsidRPr="00726BFF" w:rsidRDefault="00550F53" w:rsidP="00A90612">
                          <w:pPr>
                            <w:ind w:left="-142"/>
                            <w:rPr>
                              <w:rFonts w:ascii="Helvetica" w:hAnsi="Helvetica"/>
                              <w:sz w:val="68"/>
                              <w:szCs w:val="68"/>
                            </w:rPr>
                          </w:pPr>
                          <w:r w:rsidRPr="00726BFF">
                            <w:rPr>
                              <w:rFonts w:ascii="Helvetica" w:hAnsi="Helvetica"/>
                              <w:sz w:val="68"/>
                              <w:szCs w:val="68"/>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74DC3" id="_x0000_t202" coordsize="21600,21600" o:spt="202" path="m,l,21600r21600,l21600,xe">
              <v:stroke joinstyle="miter"/>
              <v:path gradientshapeok="t" o:connecttype="rect"/>
            </v:shapetype>
            <v:shape id="Text Box 10" o:spid="_x0000_s1026" type="#_x0000_t202" style="position:absolute;margin-left:.05pt;margin-top:91.75pt;width:324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m7hA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" stroked="f">
              <v:textbox>
                <w:txbxContent>
                  <w:p w14:paraId="79D63978" w14:textId="77777777" w:rsidR="00550F53" w:rsidRPr="00726BFF" w:rsidRDefault="00550F53" w:rsidP="00A90612">
                    <w:pPr>
                      <w:ind w:left="-142"/>
                      <w:rPr>
                        <w:rFonts w:ascii="Helvetica" w:hAnsi="Helvetica"/>
                        <w:sz w:val="68"/>
                        <w:szCs w:val="68"/>
                      </w:rPr>
                    </w:pPr>
                    <w:r w:rsidRPr="00726BFF">
                      <w:rPr>
                        <w:rFonts w:ascii="Helvetica" w:hAnsi="Helvetica"/>
                        <w:sz w:val="68"/>
                        <w:szCs w:val="68"/>
                      </w:rPr>
                      <w:t>Presseinformation</w:t>
                    </w:r>
                  </w:p>
                </w:txbxContent>
              </v:textbox>
              <w10:wrap anchory="line"/>
            </v:shape>
          </w:pict>
        </mc:Fallback>
      </mc:AlternateContent>
    </w:r>
    <w:r>
      <w:tab/>
    </w:r>
    <w:r>
      <w:tab/>
    </w:r>
    <w:r>
      <w:tab/>
    </w:r>
    <w:r w:rsidR="00D0143D">
      <w:t xml:space="preserve">      </w:t>
    </w:r>
    <w:r w:rsidR="00D0143D">
      <w:rPr>
        <w:noProof/>
      </w:rPr>
      <w:drawing>
        <wp:anchor distT="0" distB="0" distL="114300" distR="114300" simplePos="0" relativeHeight="251666432" behindDoc="1" locked="1" layoutInCell="1" allowOverlap="1" wp14:anchorId="71B538E5" wp14:editId="5054A3C6">
          <wp:simplePos x="0" y="0"/>
          <wp:positionH relativeFrom="page">
            <wp:posOffset>0</wp:posOffset>
          </wp:positionH>
          <wp:positionV relativeFrom="page">
            <wp:posOffset>-8255</wp:posOffset>
          </wp:positionV>
          <wp:extent cx="7549515" cy="2162175"/>
          <wp:effectExtent l="0" t="0" r="0" b="9525"/>
          <wp:wrapNone/>
          <wp:docPr id="7" name="Bild 7" descr="MfM_Briefpapier_kop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M_Briefpapier_kopf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1621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12"/>
    <w:rsid w:val="000021FA"/>
    <w:rsid w:val="00003491"/>
    <w:rsid w:val="000061AA"/>
    <w:rsid w:val="000102E4"/>
    <w:rsid w:val="0001434C"/>
    <w:rsid w:val="000179DF"/>
    <w:rsid w:val="00027940"/>
    <w:rsid w:val="00027C3B"/>
    <w:rsid w:val="000340F0"/>
    <w:rsid w:val="00042A1F"/>
    <w:rsid w:val="000566C4"/>
    <w:rsid w:val="000574B0"/>
    <w:rsid w:val="00061756"/>
    <w:rsid w:val="00061E99"/>
    <w:rsid w:val="00062A34"/>
    <w:rsid w:val="00065CA9"/>
    <w:rsid w:val="00067458"/>
    <w:rsid w:val="000811E4"/>
    <w:rsid w:val="0009776E"/>
    <w:rsid w:val="00097AD4"/>
    <w:rsid w:val="000A07B7"/>
    <w:rsid w:val="000B01E5"/>
    <w:rsid w:val="000B465C"/>
    <w:rsid w:val="000D288C"/>
    <w:rsid w:val="000E0A96"/>
    <w:rsid w:val="000E7C48"/>
    <w:rsid w:val="000F007A"/>
    <w:rsid w:val="000F33E6"/>
    <w:rsid w:val="00144132"/>
    <w:rsid w:val="00167010"/>
    <w:rsid w:val="00182CE8"/>
    <w:rsid w:val="001911E1"/>
    <w:rsid w:val="0019799E"/>
    <w:rsid w:val="001B1462"/>
    <w:rsid w:val="001B3338"/>
    <w:rsid w:val="001B489F"/>
    <w:rsid w:val="001C3C5E"/>
    <w:rsid w:val="001C708F"/>
    <w:rsid w:val="001D0930"/>
    <w:rsid w:val="001D513D"/>
    <w:rsid w:val="001E62A4"/>
    <w:rsid w:val="00200815"/>
    <w:rsid w:val="002140DB"/>
    <w:rsid w:val="002166BB"/>
    <w:rsid w:val="00225302"/>
    <w:rsid w:val="00254AD0"/>
    <w:rsid w:val="00277FB0"/>
    <w:rsid w:val="0028137E"/>
    <w:rsid w:val="00293EA0"/>
    <w:rsid w:val="002A49A6"/>
    <w:rsid w:val="002A5875"/>
    <w:rsid w:val="002B2514"/>
    <w:rsid w:val="002C13B6"/>
    <w:rsid w:val="002C6453"/>
    <w:rsid w:val="002C796F"/>
    <w:rsid w:val="002D6AFD"/>
    <w:rsid w:val="002D789B"/>
    <w:rsid w:val="002E04BB"/>
    <w:rsid w:val="002E1DAD"/>
    <w:rsid w:val="002F7AC2"/>
    <w:rsid w:val="00300E2B"/>
    <w:rsid w:val="00307DF1"/>
    <w:rsid w:val="00317BAD"/>
    <w:rsid w:val="003274E5"/>
    <w:rsid w:val="00334A63"/>
    <w:rsid w:val="0033775F"/>
    <w:rsid w:val="003400F6"/>
    <w:rsid w:val="00340638"/>
    <w:rsid w:val="003547A9"/>
    <w:rsid w:val="00357238"/>
    <w:rsid w:val="00362D7C"/>
    <w:rsid w:val="00363CC0"/>
    <w:rsid w:val="00371D96"/>
    <w:rsid w:val="003B3335"/>
    <w:rsid w:val="003C0864"/>
    <w:rsid w:val="003C14E6"/>
    <w:rsid w:val="003D5DD0"/>
    <w:rsid w:val="003D6002"/>
    <w:rsid w:val="003E0622"/>
    <w:rsid w:val="003E668C"/>
    <w:rsid w:val="003E70EF"/>
    <w:rsid w:val="003F4232"/>
    <w:rsid w:val="004065CC"/>
    <w:rsid w:val="00410E16"/>
    <w:rsid w:val="0041374C"/>
    <w:rsid w:val="00433533"/>
    <w:rsid w:val="00437698"/>
    <w:rsid w:val="00442B10"/>
    <w:rsid w:val="0044342E"/>
    <w:rsid w:val="00462285"/>
    <w:rsid w:val="00464721"/>
    <w:rsid w:val="004774E3"/>
    <w:rsid w:val="00494D5F"/>
    <w:rsid w:val="004A0DB1"/>
    <w:rsid w:val="004B3271"/>
    <w:rsid w:val="004B73DD"/>
    <w:rsid w:val="004C2BDA"/>
    <w:rsid w:val="004E2546"/>
    <w:rsid w:val="004F4840"/>
    <w:rsid w:val="004F57E1"/>
    <w:rsid w:val="005006F6"/>
    <w:rsid w:val="00512921"/>
    <w:rsid w:val="00513A42"/>
    <w:rsid w:val="00517AF0"/>
    <w:rsid w:val="0052533E"/>
    <w:rsid w:val="005436B6"/>
    <w:rsid w:val="005464FB"/>
    <w:rsid w:val="00550F53"/>
    <w:rsid w:val="00555514"/>
    <w:rsid w:val="00555BA2"/>
    <w:rsid w:val="00557AA3"/>
    <w:rsid w:val="00567528"/>
    <w:rsid w:val="00571177"/>
    <w:rsid w:val="00572B53"/>
    <w:rsid w:val="00590787"/>
    <w:rsid w:val="00591782"/>
    <w:rsid w:val="0059563A"/>
    <w:rsid w:val="005A6C52"/>
    <w:rsid w:val="005D039D"/>
    <w:rsid w:val="005D1A3C"/>
    <w:rsid w:val="005E4057"/>
    <w:rsid w:val="005E6FCB"/>
    <w:rsid w:val="0060325D"/>
    <w:rsid w:val="00606F44"/>
    <w:rsid w:val="006118A0"/>
    <w:rsid w:val="00613182"/>
    <w:rsid w:val="00615C2F"/>
    <w:rsid w:val="00621DC7"/>
    <w:rsid w:val="00622789"/>
    <w:rsid w:val="00627644"/>
    <w:rsid w:val="0063737B"/>
    <w:rsid w:val="00641E7A"/>
    <w:rsid w:val="00676342"/>
    <w:rsid w:val="00695011"/>
    <w:rsid w:val="00695FC8"/>
    <w:rsid w:val="006A0668"/>
    <w:rsid w:val="006A2692"/>
    <w:rsid w:val="006B1F5B"/>
    <w:rsid w:val="006D648C"/>
    <w:rsid w:val="00711157"/>
    <w:rsid w:val="0071243B"/>
    <w:rsid w:val="00726BFF"/>
    <w:rsid w:val="0073202D"/>
    <w:rsid w:val="007327D4"/>
    <w:rsid w:val="00733B40"/>
    <w:rsid w:val="00747DE5"/>
    <w:rsid w:val="00766B51"/>
    <w:rsid w:val="00770E7E"/>
    <w:rsid w:val="00771745"/>
    <w:rsid w:val="00784DD4"/>
    <w:rsid w:val="00785148"/>
    <w:rsid w:val="007A0599"/>
    <w:rsid w:val="007A1009"/>
    <w:rsid w:val="007A2445"/>
    <w:rsid w:val="007B6B5E"/>
    <w:rsid w:val="007D192C"/>
    <w:rsid w:val="007D3B6B"/>
    <w:rsid w:val="007D4918"/>
    <w:rsid w:val="007E1205"/>
    <w:rsid w:val="007E616C"/>
    <w:rsid w:val="007F69DE"/>
    <w:rsid w:val="00801585"/>
    <w:rsid w:val="0080536D"/>
    <w:rsid w:val="008073BA"/>
    <w:rsid w:val="0082494E"/>
    <w:rsid w:val="00831C31"/>
    <w:rsid w:val="00834AD3"/>
    <w:rsid w:val="0083752A"/>
    <w:rsid w:val="00840F12"/>
    <w:rsid w:val="00844CB8"/>
    <w:rsid w:val="00850CE6"/>
    <w:rsid w:val="00852D50"/>
    <w:rsid w:val="00870FC5"/>
    <w:rsid w:val="00871AD7"/>
    <w:rsid w:val="00884549"/>
    <w:rsid w:val="00884658"/>
    <w:rsid w:val="00886524"/>
    <w:rsid w:val="00886C66"/>
    <w:rsid w:val="008956D8"/>
    <w:rsid w:val="008A0B9E"/>
    <w:rsid w:val="008A630F"/>
    <w:rsid w:val="008B04D8"/>
    <w:rsid w:val="008B28B5"/>
    <w:rsid w:val="008C297F"/>
    <w:rsid w:val="008C6275"/>
    <w:rsid w:val="008E5CC5"/>
    <w:rsid w:val="008E7BA9"/>
    <w:rsid w:val="008F5B25"/>
    <w:rsid w:val="008F5E04"/>
    <w:rsid w:val="00920376"/>
    <w:rsid w:val="00924B9F"/>
    <w:rsid w:val="0092577B"/>
    <w:rsid w:val="009323A0"/>
    <w:rsid w:val="00940672"/>
    <w:rsid w:val="00944E1B"/>
    <w:rsid w:val="00950B29"/>
    <w:rsid w:val="0096043E"/>
    <w:rsid w:val="009615C7"/>
    <w:rsid w:val="00967D13"/>
    <w:rsid w:val="00973363"/>
    <w:rsid w:val="00986185"/>
    <w:rsid w:val="009918F0"/>
    <w:rsid w:val="009B1390"/>
    <w:rsid w:val="009B3F9E"/>
    <w:rsid w:val="009C02E2"/>
    <w:rsid w:val="009D4141"/>
    <w:rsid w:val="009D6E5C"/>
    <w:rsid w:val="009D7E0A"/>
    <w:rsid w:val="009E49C6"/>
    <w:rsid w:val="009E6B1F"/>
    <w:rsid w:val="009F5F3D"/>
    <w:rsid w:val="00A068DD"/>
    <w:rsid w:val="00A16082"/>
    <w:rsid w:val="00A3286A"/>
    <w:rsid w:val="00A41756"/>
    <w:rsid w:val="00A448CD"/>
    <w:rsid w:val="00A8687C"/>
    <w:rsid w:val="00A90612"/>
    <w:rsid w:val="00A95897"/>
    <w:rsid w:val="00AA156B"/>
    <w:rsid w:val="00AA2AB2"/>
    <w:rsid w:val="00AC10D6"/>
    <w:rsid w:val="00AF5F68"/>
    <w:rsid w:val="00B00014"/>
    <w:rsid w:val="00B042D6"/>
    <w:rsid w:val="00B30B57"/>
    <w:rsid w:val="00B540B3"/>
    <w:rsid w:val="00B5412E"/>
    <w:rsid w:val="00B63719"/>
    <w:rsid w:val="00B641C9"/>
    <w:rsid w:val="00B72833"/>
    <w:rsid w:val="00B75E2C"/>
    <w:rsid w:val="00B8507C"/>
    <w:rsid w:val="00B875EC"/>
    <w:rsid w:val="00B91365"/>
    <w:rsid w:val="00B923F8"/>
    <w:rsid w:val="00BA4A23"/>
    <w:rsid w:val="00BC3103"/>
    <w:rsid w:val="00BC4CE9"/>
    <w:rsid w:val="00BD4A2B"/>
    <w:rsid w:val="00BD4AAE"/>
    <w:rsid w:val="00BE3640"/>
    <w:rsid w:val="00BE766B"/>
    <w:rsid w:val="00BF4AD9"/>
    <w:rsid w:val="00C02B88"/>
    <w:rsid w:val="00C02F77"/>
    <w:rsid w:val="00C237D3"/>
    <w:rsid w:val="00C31EB9"/>
    <w:rsid w:val="00C34552"/>
    <w:rsid w:val="00C4361B"/>
    <w:rsid w:val="00C44EBA"/>
    <w:rsid w:val="00C458E4"/>
    <w:rsid w:val="00C47511"/>
    <w:rsid w:val="00C80C52"/>
    <w:rsid w:val="00C8513B"/>
    <w:rsid w:val="00CA1040"/>
    <w:rsid w:val="00CA6B91"/>
    <w:rsid w:val="00CB2B34"/>
    <w:rsid w:val="00CB6FCB"/>
    <w:rsid w:val="00CC24A7"/>
    <w:rsid w:val="00CC66D7"/>
    <w:rsid w:val="00CE2D8A"/>
    <w:rsid w:val="00CE3A8F"/>
    <w:rsid w:val="00CF2775"/>
    <w:rsid w:val="00CF3BCB"/>
    <w:rsid w:val="00CF5B77"/>
    <w:rsid w:val="00D0143D"/>
    <w:rsid w:val="00D01790"/>
    <w:rsid w:val="00D05FBF"/>
    <w:rsid w:val="00D1675F"/>
    <w:rsid w:val="00D21151"/>
    <w:rsid w:val="00D23BD9"/>
    <w:rsid w:val="00D23DAB"/>
    <w:rsid w:val="00D2729B"/>
    <w:rsid w:val="00D31D04"/>
    <w:rsid w:val="00D427B4"/>
    <w:rsid w:val="00D7734A"/>
    <w:rsid w:val="00D84882"/>
    <w:rsid w:val="00D911BB"/>
    <w:rsid w:val="00DA2A7D"/>
    <w:rsid w:val="00DA67BB"/>
    <w:rsid w:val="00DB3AAA"/>
    <w:rsid w:val="00DD489B"/>
    <w:rsid w:val="00DD55CB"/>
    <w:rsid w:val="00DE7878"/>
    <w:rsid w:val="00DE7E4D"/>
    <w:rsid w:val="00DF2691"/>
    <w:rsid w:val="00E257ED"/>
    <w:rsid w:val="00E32FDC"/>
    <w:rsid w:val="00E33615"/>
    <w:rsid w:val="00E40252"/>
    <w:rsid w:val="00E41372"/>
    <w:rsid w:val="00E55370"/>
    <w:rsid w:val="00E67387"/>
    <w:rsid w:val="00E74D7E"/>
    <w:rsid w:val="00E827BB"/>
    <w:rsid w:val="00E91ABF"/>
    <w:rsid w:val="00EA5625"/>
    <w:rsid w:val="00EA662C"/>
    <w:rsid w:val="00EC3E99"/>
    <w:rsid w:val="00EC6174"/>
    <w:rsid w:val="00EE4C6A"/>
    <w:rsid w:val="00F06E0E"/>
    <w:rsid w:val="00F27EA9"/>
    <w:rsid w:val="00F6600A"/>
    <w:rsid w:val="00F71933"/>
    <w:rsid w:val="00F82529"/>
    <w:rsid w:val="00FB3ED3"/>
    <w:rsid w:val="00FB5CE9"/>
    <w:rsid w:val="00FB7641"/>
    <w:rsid w:val="00FC649A"/>
    <w:rsid w:val="00FD59A5"/>
    <w:rsid w:val="00FD7B7F"/>
    <w:rsid w:val="00FF5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C551C0"/>
  <w15:docId w15:val="{4005D88B-4A7C-43B2-A1A9-EAAF018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BAD"/>
    <w:rPr>
      <w:color w:val="808080"/>
    </w:rPr>
  </w:style>
  <w:style w:type="paragraph" w:styleId="Sprechblasentext">
    <w:name w:val="Balloon Text"/>
    <w:basedOn w:val="Standard"/>
    <w:link w:val="SprechblasentextZchn"/>
    <w:uiPriority w:val="99"/>
    <w:semiHidden/>
    <w:unhideWhenUsed/>
    <w:rsid w:val="00317B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BAD"/>
    <w:rPr>
      <w:rFonts w:ascii="Tahoma" w:hAnsi="Tahoma" w:cs="Tahoma"/>
      <w:sz w:val="16"/>
      <w:szCs w:val="16"/>
    </w:rPr>
  </w:style>
  <w:style w:type="paragraph" w:styleId="Kopfzeile">
    <w:name w:val="header"/>
    <w:basedOn w:val="Standard"/>
    <w:link w:val="KopfzeileZchn"/>
    <w:uiPriority w:val="99"/>
    <w:unhideWhenUsed/>
    <w:rsid w:val="00A95897"/>
    <w:pPr>
      <w:tabs>
        <w:tab w:val="center" w:pos="4536"/>
        <w:tab w:val="right" w:pos="9072"/>
      </w:tabs>
    </w:pPr>
  </w:style>
  <w:style w:type="character" w:customStyle="1" w:styleId="KopfzeileZchn">
    <w:name w:val="Kopfzeile Zchn"/>
    <w:basedOn w:val="Absatz-Standardschriftart"/>
    <w:link w:val="Kopfzeile"/>
    <w:uiPriority w:val="99"/>
    <w:rsid w:val="00A95897"/>
  </w:style>
  <w:style w:type="paragraph" w:styleId="Fuzeile">
    <w:name w:val="footer"/>
    <w:basedOn w:val="Standard"/>
    <w:link w:val="FuzeileZchn"/>
    <w:uiPriority w:val="99"/>
    <w:unhideWhenUsed/>
    <w:rsid w:val="00A95897"/>
    <w:pPr>
      <w:tabs>
        <w:tab w:val="center" w:pos="4536"/>
        <w:tab w:val="right" w:pos="9072"/>
      </w:tabs>
    </w:pPr>
  </w:style>
  <w:style w:type="character" w:customStyle="1" w:styleId="FuzeileZchn">
    <w:name w:val="Fußzeile Zchn"/>
    <w:basedOn w:val="Absatz-Standardschriftart"/>
    <w:link w:val="Fuzeile"/>
    <w:uiPriority w:val="99"/>
    <w:rsid w:val="00A95897"/>
  </w:style>
  <w:style w:type="character" w:styleId="Hyperlink">
    <w:name w:val="Hyperlink"/>
    <w:basedOn w:val="Absatz-Standardschriftart"/>
    <w:unhideWhenUsed/>
    <w:rsid w:val="000061AA"/>
    <w:rPr>
      <w:color w:val="0000FF" w:themeColor="hyperlink"/>
      <w:u w:val="single"/>
    </w:rPr>
  </w:style>
  <w:style w:type="character" w:styleId="Hervorhebung">
    <w:name w:val="Emphasis"/>
    <w:uiPriority w:val="20"/>
    <w:qFormat/>
    <w:rsid w:val="00550F53"/>
    <w:rPr>
      <w:i/>
      <w:iCs/>
    </w:rPr>
  </w:style>
  <w:style w:type="character" w:customStyle="1" w:styleId="apple-converted-space">
    <w:name w:val="apple-converted-space"/>
    <w:basedOn w:val="Absatz-Standardschriftart"/>
    <w:rsid w:val="00550F53"/>
  </w:style>
  <w:style w:type="character" w:customStyle="1" w:styleId="cmpparseddate">
    <w:name w:val="cmp_parsed_date"/>
    <w:basedOn w:val="Absatz-Standardschriftart"/>
    <w:rsid w:val="00550F53"/>
  </w:style>
  <w:style w:type="paragraph" w:styleId="Textkrper">
    <w:name w:val="Body Text"/>
    <w:basedOn w:val="Standard"/>
    <w:link w:val="TextkrperZchn"/>
    <w:uiPriority w:val="1"/>
    <w:semiHidden/>
    <w:unhideWhenUsed/>
    <w:qFormat/>
    <w:rsid w:val="008073B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semiHidden/>
    <w:rsid w:val="008073BA"/>
    <w:rPr>
      <w:rFonts w:ascii="Arial" w:eastAsia="Arial" w:hAnsi="Arial" w:cs="Arial"/>
      <w:lang w:val="en-US" w:eastAsia="en-US"/>
    </w:rPr>
  </w:style>
  <w:style w:type="character" w:styleId="BesuchterLink">
    <w:name w:val="FollowedHyperlink"/>
    <w:basedOn w:val="Absatz-Standardschriftart"/>
    <w:uiPriority w:val="99"/>
    <w:semiHidden/>
    <w:unhideWhenUsed/>
    <w:rsid w:val="00362D7C"/>
    <w:rPr>
      <w:color w:val="800080" w:themeColor="followedHyperlink"/>
      <w:u w:val="single"/>
    </w:rPr>
  </w:style>
  <w:style w:type="character" w:styleId="Kommentarzeichen">
    <w:name w:val="annotation reference"/>
    <w:basedOn w:val="Absatz-Standardschriftart"/>
    <w:uiPriority w:val="99"/>
    <w:semiHidden/>
    <w:unhideWhenUsed/>
    <w:rsid w:val="00E257ED"/>
    <w:rPr>
      <w:sz w:val="16"/>
      <w:szCs w:val="16"/>
    </w:rPr>
  </w:style>
  <w:style w:type="paragraph" w:styleId="Kommentartext">
    <w:name w:val="annotation text"/>
    <w:basedOn w:val="Standard"/>
    <w:link w:val="KommentartextZchn"/>
    <w:uiPriority w:val="99"/>
    <w:semiHidden/>
    <w:unhideWhenUsed/>
    <w:rsid w:val="00E257ED"/>
    <w:rPr>
      <w:sz w:val="20"/>
      <w:szCs w:val="20"/>
    </w:rPr>
  </w:style>
  <w:style w:type="character" w:customStyle="1" w:styleId="KommentartextZchn">
    <w:name w:val="Kommentartext Zchn"/>
    <w:basedOn w:val="Absatz-Standardschriftart"/>
    <w:link w:val="Kommentartext"/>
    <w:uiPriority w:val="99"/>
    <w:semiHidden/>
    <w:rsid w:val="00E257ED"/>
    <w:rPr>
      <w:sz w:val="20"/>
      <w:szCs w:val="20"/>
    </w:rPr>
  </w:style>
  <w:style w:type="paragraph" w:styleId="Kommentarthema">
    <w:name w:val="annotation subject"/>
    <w:basedOn w:val="Kommentartext"/>
    <w:next w:val="Kommentartext"/>
    <w:link w:val="KommentarthemaZchn"/>
    <w:uiPriority w:val="99"/>
    <w:semiHidden/>
    <w:unhideWhenUsed/>
    <w:rsid w:val="00E257ED"/>
    <w:rPr>
      <w:b/>
      <w:bCs/>
    </w:rPr>
  </w:style>
  <w:style w:type="character" w:customStyle="1" w:styleId="KommentarthemaZchn">
    <w:name w:val="Kommentarthema Zchn"/>
    <w:basedOn w:val="KommentartextZchn"/>
    <w:link w:val="Kommentarthema"/>
    <w:uiPriority w:val="99"/>
    <w:semiHidden/>
    <w:rsid w:val="00E257ED"/>
    <w:rPr>
      <w:b/>
      <w:bCs/>
      <w:sz w:val="20"/>
      <w:szCs w:val="20"/>
    </w:rPr>
  </w:style>
  <w:style w:type="character" w:customStyle="1" w:styleId="UnresolvedMention">
    <w:name w:val="Unresolved Mention"/>
    <w:basedOn w:val="Absatz-Standardschriftart"/>
    <w:uiPriority w:val="99"/>
    <w:semiHidden/>
    <w:unhideWhenUsed/>
    <w:rsid w:val="00D16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99363">
      <w:bodyDiv w:val="1"/>
      <w:marLeft w:val="0"/>
      <w:marRight w:val="0"/>
      <w:marTop w:val="0"/>
      <w:marBottom w:val="0"/>
      <w:divBdr>
        <w:top w:val="none" w:sz="0" w:space="0" w:color="auto"/>
        <w:left w:val="none" w:sz="0" w:space="0" w:color="auto"/>
        <w:bottom w:val="none" w:sz="0" w:space="0" w:color="auto"/>
        <w:right w:val="none" w:sz="0" w:space="0" w:color="auto"/>
      </w:divBdr>
    </w:div>
    <w:div w:id="559177367">
      <w:bodyDiv w:val="1"/>
      <w:marLeft w:val="0"/>
      <w:marRight w:val="0"/>
      <w:marTop w:val="0"/>
      <w:marBottom w:val="0"/>
      <w:divBdr>
        <w:top w:val="none" w:sz="0" w:space="0" w:color="auto"/>
        <w:left w:val="none" w:sz="0" w:space="0" w:color="auto"/>
        <w:bottom w:val="none" w:sz="0" w:space="0" w:color="auto"/>
        <w:right w:val="none" w:sz="0" w:space="0" w:color="auto"/>
      </w:divBdr>
    </w:div>
    <w:div w:id="1001394474">
      <w:bodyDiv w:val="1"/>
      <w:marLeft w:val="0"/>
      <w:marRight w:val="0"/>
      <w:marTop w:val="0"/>
      <w:marBottom w:val="0"/>
      <w:divBdr>
        <w:top w:val="none" w:sz="0" w:space="0" w:color="auto"/>
        <w:left w:val="none" w:sz="0" w:space="0" w:color="auto"/>
        <w:bottom w:val="none" w:sz="0" w:space="0" w:color="auto"/>
        <w:right w:val="none" w:sz="0" w:space="0" w:color="auto"/>
      </w:divBdr>
    </w:div>
    <w:div w:id="1479565274">
      <w:bodyDiv w:val="1"/>
      <w:marLeft w:val="0"/>
      <w:marRight w:val="0"/>
      <w:marTop w:val="0"/>
      <w:marBottom w:val="0"/>
      <w:divBdr>
        <w:top w:val="none" w:sz="0" w:space="0" w:color="auto"/>
        <w:left w:val="none" w:sz="0" w:space="0" w:color="auto"/>
        <w:bottom w:val="none" w:sz="0" w:space="0" w:color="auto"/>
        <w:right w:val="none" w:sz="0" w:space="0" w:color="auto"/>
      </w:divBdr>
    </w:div>
    <w:div w:id="1576012271">
      <w:bodyDiv w:val="1"/>
      <w:marLeft w:val="0"/>
      <w:marRight w:val="0"/>
      <w:marTop w:val="0"/>
      <w:marBottom w:val="0"/>
      <w:divBdr>
        <w:top w:val="none" w:sz="0" w:space="0" w:color="auto"/>
        <w:left w:val="none" w:sz="0" w:space="0" w:color="auto"/>
        <w:bottom w:val="none" w:sz="0" w:space="0" w:color="auto"/>
        <w:right w:val="none" w:sz="0" w:space="0" w:color="auto"/>
      </w:divBdr>
    </w:div>
    <w:div w:id="212572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menschenfuermensch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xt:DataDef xmlns:sxt="http://www.ant-informatik.ch/sextant-net/docmgmt" Name="fielddefinition" RoleSet="Payment" SxVersion="6.15.2.1029">
  <sxt:FieldDefs>
    <sxt:FieldDef sxt:Order="1" sxt:ColumnWidth="0" sxt:AllowEmptyValue="True" sxt:Id="73949212" sxt:RefreshOnPrint="False">
      <sxt:PropertyPath>Recipient.LetterSalutation</sxt:PropertyPath>
      <sxt:MemberPathDisplayName>Empfänger.Briefanrede</sxt:MemberPathDisplayName>
      <sxt:DocumentMemberTreeNode/>
      <sxt:ReturnTypes>
        <sxt:ReturnType sxt:MemberPosition="1"/>
      </sxt:ReturnTypes>
      <sxt:Parameters/>
      <sxt:Properties>
        <sxt:Property sxt:PropertyDisplayName="Briefanrede" sxt:MemberPosition="1">LetterSalutation</sxt:Property>
      </sxt:Properties>
      <sxt:DataFormat/>
      <sxt:DataType>STRING</sxt:DataType>
      <sxt:HeaderText>Briefanrede</sxt:HeaderText>
      <sxt:FormulaField/>
    </sxt:FieldDef>
    <sxt:FieldDef sxt:Order="2" sxt:ColumnWidth="0" sxt:AllowEmptyValue="True" sxt:Id="2702964640" sxt:RefreshOnPrint="False">
      <sxt:PropertyPath>RecipientLabel.FullLabel</sxt:PropertyPath>
      <sxt:MemberPathDisplayName>Empfänger Adresslabel.Adresslabel</sxt:MemberPathDisplayName>
      <sxt:DocumentMemberTreeNode/>
      <sxt:ReturnTypes>
        <sxt:ReturnType sxt:MemberPosition="1"/>
      </sxt:ReturnTypes>
      <sxt:Parameters/>
      <sxt:Properties>
        <sxt:Property sxt:PropertyDisplayName="Adresslabel" sxt:MemberPosition="1">FullLabel</sxt:Property>
      </sxt:Properties>
      <sxt:DataFormat/>
      <sxt:DataType>STRING</sxt:DataType>
      <sxt:HeaderText>Adresslabel</sxt:HeaderText>
      <sxt:FormulaField/>
    </sxt:FieldDef>
    <sxt:FieldDef sxt:Order="3" sxt:ColumnWidth="0" sxt:AllowEmptyValue="True" sxt:Id="502478398" sxt:RefreshOnPrint="False">
      <sxt:PropertyPath>Signer1.StudyDegreeFirstNameName</sxt:PropertyPath>
      <sxt:MemberPathDisplayName>Unterzeichner 1.Akad. Titel + Vorname + Name</sxt:MemberPathDisplayName>
      <sxt:DocumentMemberTreeNode/>
      <sxt:ReturnTypes>
        <sxt:ReturnType sxt:MemberPosition="1"/>
      </sxt:ReturnTypes>
      <sxt:Parameters/>
      <sxt:Properties>
        <sxt:Property sxt:PropertyDisplayName="Akad. Titel + Vorname + Name" sxt:MemberPosition="1">StudyDegreeFirstNameName</sxt:Property>
      </sxt:Properties>
      <sxt:DataFormat/>
      <sxt:DataType>STRING</sxt:DataType>
      <sxt:HeaderText> Titel + Vorname + Name</sxt:HeaderText>
      <sxt:FormulaField/>
    </sxt:FieldDef>
    <sxt:FieldDef sxt:Order="4" sxt:ColumnWidth="0" sxt:AllowEmptyValue="True" sxt:Id="4097576191" sxt:RefreshOnPrint="False">
      <sxt:PropertyPath>Signer1.NameExtension</sxt:PropertyPath>
      <sxt:MemberPathDisplayName>Unterzeichner 1.Namenserweiterung</sxt:MemberPathDisplayName>
      <sxt:DocumentMemberTreeNode/>
      <sxt:ReturnTypes>
        <sxt:ReturnType sxt:MemberPosition="1"/>
      </sxt:ReturnTypes>
      <sxt:Parameters/>
      <sxt:Properties>
        <sxt:Property sxt:PropertyDisplayName="Namenserweiterung" sxt:MemberPosition="1">NameExtension</sxt:Property>
      </sxt:Properties>
      <sxt:DataFormat/>
      <sxt:DataType>STRING</sxt:DataType>
      <sxt:HeaderText>Namenserweiterung</sxt:HeaderText>
      <sxt:FormulaField/>
    </sxt:FieldDef>
    <sxt:FieldDef sxt:Order="5" sxt:ColumnWidth="0" sxt:AllowEmptyValue="True" sxt:Id="2704116680" sxt:RefreshOnPrint="False">
      <sxt:PropertyPath>Signer2.StudyDegreeFirstNameName</sxt:PropertyPath>
      <sxt:MemberPathDisplayName>Unterzeichner 2.Akad. Titel + Vorname + Name</sxt:MemberPathDisplayName>
      <sxt:DocumentMemberTreeNode/>
      <sxt:ReturnTypes>
        <sxt:ReturnType sxt:MemberPosition="1"/>
      </sxt:ReturnTypes>
      <sxt:Parameters/>
      <sxt:Properties>
        <sxt:Property sxt:PropertyDisplayName="Akad. Titel + Vorname + Name" sxt:MemberPosition="1">StudyDegreeFirstNameName</sxt:Property>
      </sxt:Properties>
      <sxt:DataFormat/>
      <sxt:DataType>STRING</sxt:DataType>
      <sxt:HeaderText> Titel + Vorname + Name</sxt:HeaderText>
      <sxt:FormulaField/>
    </sxt:FieldDef>
    <sxt:FieldDef sxt:Order="6" sxt:ColumnWidth="0" sxt:AllowEmptyValue="True" sxt:Id="4176893131" sxt:RefreshOnPrint="False">
      <sxt:PropertyPath>Signer2.NameExtension</sxt:PropertyPath>
      <sxt:MemberPathDisplayName>Unterzeichner 2.Namenserweiterung</sxt:MemberPathDisplayName>
      <sxt:DocumentMemberTreeNode/>
      <sxt:ReturnTypes>
        <sxt:ReturnType sxt:MemberPosition="1"/>
      </sxt:ReturnTypes>
      <sxt:Parameters/>
      <sxt:Properties>
        <sxt:Property sxt:PropertyDisplayName="Namenserweiterung" sxt:MemberPosition="1">NameExtension</sxt:Property>
      </sxt:Properties>
      <sxt:DataFormat/>
      <sxt:DataType>STRING</sxt:DataType>
      <sxt:HeaderText>Namenserweiterung</sxt:HeaderText>
      <sxt:FormulaField/>
    </sxt:FieldDef>
    <sxt:FieldDef sxt:Order="7" sxt:ColumnWidth="0" sxt:AllowEmptyValue="True" sxt:Id="1599682079" sxt:RefreshOnPrint="False">
      <sxt:PropertyPath>DocumentContact.Contact.ExecutionDate</sxt:PropertyPath>
      <sxt:MemberPathDisplayName>Dokumentkontakt.Kontakt.Ausführungsdatum</sxt:MemberPathDisplayName>
      <sxt:DocumentMemberTreeNode/>
      <sxt:ReturnTypes>
        <sxt:ReturnType sxt:MemberPosition="1"/>
        <sxt:ReturnType sxt:MemberPosition="2"/>
      </sxt:ReturnTypes>
      <sxt:Parameters/>
      <sxt:Properties>
        <sxt:Property sxt:PropertyDisplayName="Kontakt" sxt:MemberPosition="1">Contact</sxt:Property>
        <sxt:Property sxt:PropertyDisplayName="Ausführungsdatum" sxt:MemberPosition="2">ExecutionDate</sxt:Property>
      </sxt:Properties>
      <sxt:DataFormat>dd.MM.yyyy</sxt:DataFormat>
      <sxt:DataType>DATETIME</sxt:DataType>
      <sxt:HeaderText>Ausführungsdatum</sxt:HeaderText>
      <sxt:FormulaField/>
    </sxt:FieldDef>
    <sxt:FieldDef sxt:Order="8" sxt:ColumnWidth="" sxt:AllowEmptyValue="True" sxt:Id="649254120" sxt:RefreshOnPrint="False">
      <sxt:PropertyPath>DocumentContact.Document.PaperType.Value</sxt:PropertyPath>
      <sxt:MemberPathDisplayName>Dokumentkontakt.Dokument.Papiertyp.Wert</sxt:MemberPathDisplayName>
      <sxt:DocumentMemberTreeNode/>
      <sxt:ReturnTypes>
        <sxt:ReturnType sxt:MemberPosition="1">sx.business.document.Document, sx.business</sxt:ReturnType>
        <sxt:ReturnType sxt:MemberPosition="2">sx.business.codetable.PaperTypeCode, sx.business</sxt:ReturnType>
        <sxt:ReturnType sxt:MemberPosition="3">System.Int16, mscorlib</sxt:ReturnType>
      </sxt:ReturnTypes>
      <sxt:Parameters/>
      <sxt:Properties>
        <sxt:Property sxt:PropertyDisplayName="Dokument" sxt:MemberPosition="1">Document</sxt:Property>
        <sxt:Property sxt:PropertyDisplayName="Papiertyp" sxt:MemberPosition="2">PaperType</sxt:Property>
        <sxt:Property sxt:PropertyDisplayName="Wert" sxt:MemberPosition="3">Value</sxt:Property>
      </sxt:Properties>
      <sxt:DataFormat/>
      <sxt:DataType>NUMERIC</sxt:DataType>
      <sxt:HeaderText>Papiertyp_Code</sxt:HeaderText>
      <sxt:FormulaField/>
    </sxt:FieldDef>
    <sxt:FieldDef sxt:Order="9" sxt:ColumnWidth="" sxt:AllowEmptyValue="True" sxt:Id="2170596769" sxt:RefreshOnPrint="False">
      <sxt:PropertyPath>DocumentContact.Document.PaperType.Value</sxt:PropertyPath>
      <sxt:MemberPathDisplayName>Dokumentkontakt.Dokument.Papiertyp.Wert</sxt:MemberPathDisplayName>
      <sxt:DocumentMemberTreeNode/>
      <sxt:ReturnTypes>
        <sxt:ReturnType sxt:MemberPosition="1">sx.business.document.Document, sx.business</sxt:ReturnType>
        <sxt:ReturnType sxt:MemberPosition="2">sx.business.codetable.PaperTypeCode, sx.business</sxt:ReturnType>
        <sxt:ReturnType sxt:MemberPosition="3">System.Int16, mscorlib</sxt:ReturnType>
      </sxt:ReturnTypes>
      <sxt:Parameters/>
      <sxt:Properties>
        <sxt:Property sxt:PropertyDisplayName="Dokument" sxt:MemberPosition="1">Document</sxt:Property>
        <sxt:Property sxt:PropertyDisplayName="Papiertyp" sxt:MemberPosition="2">PaperType</sxt:Property>
        <sxt:Property sxt:PropertyDisplayName="Wert" sxt:MemberPosition="3">Value</sxt:Property>
      </sxt:Properties>
      <sxt:DataFormat/>
      <sxt:DataType>NUMERIC</sxt:DataType>
      <sxt:HeaderText>Papiertyp_Code</sxt:HeaderText>
      <sxt:FormulaField/>
    </sxt:FieldDef>
  </sxt:FieldDefs>
</sxt:DataDef>
</file>

<file path=customXml/item2.xml><?xml version="1.0" encoding="utf-8"?>
<Payment xmlns="http://www.ant-informatik.ch/sextant-net/docmgmt" Name="contentcontrols" SxVersion="6.15.2.1029">
  <DocumentContact>
    <Contact.ExecutionDate_1599682079>Ausführungsdatum</Contact.ExecutionDate_1599682079>
    <Document.PaperType.Value_649254120>Papiertyp_Code</Document.PaperType.Value_649254120>
    <Document.PaperType.Value_2170596769>Papiertyp_Code</Document.PaperType.Value_2170596769>
  </DocumentContact>
  <Recipient>
    <LetterSalutation_73949212>Briefanrede</LetterSalutation_73949212>
  </Recipient>
  <Signer1>
    <StudyDegreeFirstNameName_502478398>Titel + Vorname + Name</StudyDegreeFirstNameName_502478398>
    <NameExtension_4097576191>Namenserweiterung</NameExtension_4097576191>
  </Signer1>
  <Signer2>
    <StudyDegreeFirstNameName_2704116680>Titel + Vorname + Name</StudyDegreeFirstNameName_2704116680>
    <NameExtension_4176893131>Namenserweiterung</NameExtension_4176893131>
  </Signer2>
  <RecipientLabel>
    <FullLabel_2702964640>Adresslabel</FullLabel_2702964640>
  </RecipientLabel>
</Paymen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8AE0-9A0B-4D42-B9C5-46CCBA6CEFFF}">
  <ds:schemaRefs>
    <ds:schemaRef ds:uri="http://www.ant-informatik.ch/sextant-net/docmgmt"/>
  </ds:schemaRefs>
</ds:datastoreItem>
</file>

<file path=customXml/itemProps2.xml><?xml version="1.0" encoding="utf-8"?>
<ds:datastoreItem xmlns:ds="http://schemas.openxmlformats.org/officeDocument/2006/customXml" ds:itemID="{D3B20250-BB58-48D9-9509-D9F2C25B7B4B}">
  <ds:schemaRefs>
    <ds:schemaRef ds:uri="http://www.ant-informatik.ch/sextant-net/docmgmt"/>
  </ds:schemaRefs>
</ds:datastoreItem>
</file>

<file path=customXml/itemProps3.xml><?xml version="1.0" encoding="utf-8"?>
<ds:datastoreItem xmlns:ds="http://schemas.openxmlformats.org/officeDocument/2006/customXml" ds:itemID="{107B457F-2199-4356-8FF4-43A35327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Kerscher | MfM</dc:creator>
  <cp:lastModifiedBy>Andrea Hegener | MfM</cp:lastModifiedBy>
  <cp:revision>4</cp:revision>
  <cp:lastPrinted>2020-02-13T13:47:00Z</cp:lastPrinted>
  <dcterms:created xsi:type="dcterms:W3CDTF">2020-02-13T14:37:00Z</dcterms:created>
  <dcterms:modified xsi:type="dcterms:W3CDTF">2020-02-17T15:34:00Z</dcterms:modified>
</cp:coreProperties>
</file>