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28EE5F18" w:rsidR="009B5293" w:rsidRDefault="00740303" w:rsidP="009B5293">
      <w:pPr>
        <w:spacing w:line="276" w:lineRule="auto"/>
        <w:rPr>
          <w:rFonts w:ascii="Verdana" w:hAnsi="Verdana"/>
          <w:b/>
          <w:bCs/>
          <w:color w:val="000000"/>
          <w:sz w:val="28"/>
          <w:szCs w:val="28"/>
        </w:rPr>
      </w:pPr>
      <w:r>
        <w:rPr>
          <w:rFonts w:ascii="Verdana" w:hAnsi="Verdana"/>
          <w:b/>
          <w:bCs/>
          <w:color w:val="000000"/>
          <w:sz w:val="28"/>
          <w:szCs w:val="28"/>
        </w:rPr>
        <w:t>Rückrunde: VCW empfängt Meister</w:t>
      </w:r>
      <w:r w:rsidR="00B15CEB">
        <w:rPr>
          <w:rFonts w:ascii="Verdana" w:hAnsi="Verdana"/>
          <w:b/>
          <w:bCs/>
          <w:color w:val="000000"/>
          <w:sz w:val="28"/>
          <w:szCs w:val="28"/>
        </w:rPr>
        <w:t xml:space="preserve"> Stuttgart</w:t>
      </w:r>
    </w:p>
    <w:p w14:paraId="066883EE" w14:textId="77777777" w:rsidR="005463D5" w:rsidRPr="00E6479D" w:rsidRDefault="005463D5" w:rsidP="009B5293">
      <w:pPr>
        <w:spacing w:line="276" w:lineRule="auto"/>
        <w:rPr>
          <w:rFonts w:ascii="Verdana" w:hAnsi="Verdana"/>
          <w:b/>
          <w:bCs/>
          <w:color w:val="000000"/>
          <w:sz w:val="28"/>
          <w:szCs w:val="28"/>
        </w:rPr>
      </w:pPr>
    </w:p>
    <w:p w14:paraId="7321ED38" w14:textId="1A21B452" w:rsidR="00740303" w:rsidRDefault="00D3797C" w:rsidP="008C657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740303">
        <w:rPr>
          <w:rFonts w:ascii="Verdana" w:hAnsi="Verdana"/>
          <w:color w:val="1C232C"/>
        </w:rPr>
        <w:t>15</w:t>
      </w:r>
      <w:r w:rsidR="008014CA" w:rsidRPr="00B445F1">
        <w:rPr>
          <w:rFonts w:ascii="Verdana" w:hAnsi="Verdana"/>
          <w:color w:val="1C232C"/>
        </w:rPr>
        <w:t>.</w:t>
      </w:r>
      <w:r w:rsidR="009B3A37">
        <w:rPr>
          <w:rFonts w:ascii="Verdana" w:hAnsi="Verdana"/>
          <w:color w:val="1C232C"/>
        </w:rPr>
        <w:t>1</w:t>
      </w:r>
      <w:r w:rsidR="00740303">
        <w:rPr>
          <w:rFonts w:ascii="Verdana" w:hAnsi="Verdana"/>
          <w:color w:val="1C232C"/>
        </w:rPr>
        <w:t>2</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740303">
        <w:rPr>
          <w:rFonts w:ascii="Verdana" w:hAnsi="Verdana"/>
          <w:color w:val="1C232C"/>
        </w:rPr>
        <w:t xml:space="preserve">Drittes Heimspiel für den VCW in Serie: Nach Galatasaray Daikin Istanbul und dem VfB Suhl Lotto Thüringen stellt sich am Samstag (16. Dezember, 19:00 Uhr) zum Start der Rückrunde der amtierende </w:t>
      </w:r>
      <w:r w:rsidR="00150FB3">
        <w:rPr>
          <w:rFonts w:ascii="Verdana" w:hAnsi="Verdana"/>
          <w:color w:val="1C232C"/>
        </w:rPr>
        <w:t>D</w:t>
      </w:r>
      <w:r w:rsidR="00740303">
        <w:rPr>
          <w:rFonts w:ascii="Verdana" w:hAnsi="Verdana"/>
          <w:color w:val="1C232C"/>
        </w:rPr>
        <w:t xml:space="preserve">eutsche Meister der 1. Volleyball Bundesliga Frauen </w:t>
      </w:r>
      <w:r w:rsidR="00150FB3" w:rsidRPr="00EB0EC6">
        <w:rPr>
          <w:rFonts w:ascii="Verdana" w:hAnsi="Verdana"/>
          <w:b/>
          <w:bCs/>
          <w:color w:val="1C232C"/>
        </w:rPr>
        <w:t>Allianz MTV Stuttgart</w:t>
      </w:r>
      <w:r w:rsidR="00150FB3">
        <w:rPr>
          <w:rFonts w:ascii="Verdana" w:hAnsi="Verdana"/>
          <w:color w:val="1C232C"/>
        </w:rPr>
        <w:t xml:space="preserve"> </w:t>
      </w:r>
      <w:r w:rsidR="00740303">
        <w:rPr>
          <w:rFonts w:ascii="Verdana" w:hAnsi="Verdana"/>
          <w:color w:val="1C232C"/>
        </w:rPr>
        <w:t xml:space="preserve">in der Wiesbadener Sporthalle am Platz der Deutschen Einheit vor. </w:t>
      </w:r>
    </w:p>
    <w:p w14:paraId="6A6068C7" w14:textId="259E2B1C" w:rsidR="002F19C4" w:rsidRDefault="00150FB3" w:rsidP="00150FB3">
      <w:pPr>
        <w:spacing w:line="276" w:lineRule="auto"/>
        <w:jc w:val="both"/>
        <w:rPr>
          <w:rFonts w:ascii="Verdana" w:hAnsi="Verdana"/>
          <w:color w:val="1C232C"/>
        </w:rPr>
      </w:pPr>
      <w:r>
        <w:rPr>
          <w:rFonts w:ascii="Verdana" w:hAnsi="Verdana"/>
          <w:color w:val="1C232C"/>
        </w:rPr>
        <w:t xml:space="preserve">Dabei darf aus Gründen der Motivation durchaus zurückgeblickt werden: Am 6. Oktober </w:t>
      </w:r>
      <w:r w:rsidR="00E168F6">
        <w:rPr>
          <w:rFonts w:ascii="Verdana" w:hAnsi="Verdana"/>
          <w:color w:val="1C232C"/>
        </w:rPr>
        <w:t xml:space="preserve">lieferten sich </w:t>
      </w:r>
      <w:r>
        <w:rPr>
          <w:rFonts w:ascii="Verdana" w:hAnsi="Verdana"/>
          <w:color w:val="1C232C"/>
        </w:rPr>
        <w:t xml:space="preserve">beide Clubs </w:t>
      </w:r>
      <w:r w:rsidR="00DC1C2F">
        <w:rPr>
          <w:rFonts w:ascii="Verdana" w:hAnsi="Verdana"/>
          <w:color w:val="1C232C"/>
        </w:rPr>
        <w:t xml:space="preserve">in der </w:t>
      </w:r>
      <w:r w:rsidR="0096022F">
        <w:rPr>
          <w:rFonts w:ascii="Verdana" w:hAnsi="Verdana"/>
          <w:color w:val="1C232C"/>
        </w:rPr>
        <w:t xml:space="preserve">Stuttgarter </w:t>
      </w:r>
      <w:r w:rsidR="00DC1C2F">
        <w:rPr>
          <w:rFonts w:ascii="Verdana" w:hAnsi="Verdana"/>
          <w:color w:val="1C232C"/>
        </w:rPr>
        <w:t xml:space="preserve">SCHARRena </w:t>
      </w:r>
      <w:r w:rsidR="009C18A3">
        <w:rPr>
          <w:rFonts w:ascii="Verdana" w:hAnsi="Verdana"/>
          <w:color w:val="1C232C"/>
        </w:rPr>
        <w:t xml:space="preserve">vor knapp 2.000 Zuschauern </w:t>
      </w:r>
      <w:r>
        <w:rPr>
          <w:rFonts w:ascii="Verdana" w:hAnsi="Verdana"/>
          <w:color w:val="1C232C"/>
        </w:rPr>
        <w:t xml:space="preserve">nämlich ein </w:t>
      </w:r>
      <w:r w:rsidR="00E168F6">
        <w:rPr>
          <w:rFonts w:ascii="Verdana" w:hAnsi="Verdana"/>
          <w:color w:val="1C232C"/>
        </w:rPr>
        <w:t xml:space="preserve">Match, bei dem der Underdog aus Hessen </w:t>
      </w:r>
      <w:r>
        <w:rPr>
          <w:rFonts w:ascii="Verdana" w:hAnsi="Verdana"/>
          <w:color w:val="1C232C"/>
        </w:rPr>
        <w:t xml:space="preserve">zeitweise überlegen agierte und </w:t>
      </w:r>
      <w:r w:rsidR="00E168F6">
        <w:rPr>
          <w:rFonts w:ascii="Verdana" w:hAnsi="Verdana"/>
          <w:color w:val="1C232C"/>
        </w:rPr>
        <w:t xml:space="preserve">im Tiebreak einen Matchball </w:t>
      </w:r>
      <w:r w:rsidR="005E705D">
        <w:rPr>
          <w:rFonts w:ascii="Verdana" w:hAnsi="Verdana"/>
          <w:color w:val="1C232C"/>
        </w:rPr>
        <w:t>vergab</w:t>
      </w:r>
      <w:r w:rsidR="00E168F6">
        <w:rPr>
          <w:rFonts w:ascii="Verdana" w:hAnsi="Verdana"/>
          <w:color w:val="1C232C"/>
        </w:rPr>
        <w:t xml:space="preserve">. </w:t>
      </w:r>
      <w:r>
        <w:rPr>
          <w:rFonts w:ascii="Verdana" w:hAnsi="Verdana"/>
          <w:color w:val="1C232C"/>
        </w:rPr>
        <w:t xml:space="preserve">Am Ende sicherte sich </w:t>
      </w:r>
      <w:r w:rsidR="003C27D7">
        <w:rPr>
          <w:rFonts w:ascii="Verdana" w:hAnsi="Verdana"/>
          <w:color w:val="1C232C"/>
        </w:rPr>
        <w:t>der VCW bei</w:t>
      </w:r>
      <w:r w:rsidR="0096022F">
        <w:rPr>
          <w:rFonts w:ascii="Verdana" w:hAnsi="Verdana"/>
          <w:color w:val="1C232C"/>
        </w:rPr>
        <w:t xml:space="preserve"> der </w:t>
      </w:r>
      <w:r w:rsidR="003C27D7">
        <w:rPr>
          <w:rFonts w:ascii="Verdana" w:hAnsi="Verdana"/>
          <w:color w:val="1C232C"/>
        </w:rPr>
        <w:t>knappen 2:3</w:t>
      </w:r>
      <w:r w:rsidR="0096022F">
        <w:rPr>
          <w:rFonts w:ascii="Verdana" w:hAnsi="Verdana"/>
          <w:color w:val="1C232C"/>
        </w:rPr>
        <w:t>-Niederlage</w:t>
      </w:r>
      <w:r w:rsidR="003C27D7">
        <w:rPr>
          <w:rFonts w:ascii="Verdana" w:hAnsi="Verdana"/>
          <w:color w:val="1C232C"/>
        </w:rPr>
        <w:t xml:space="preserve"> aber</w:t>
      </w:r>
      <w:r>
        <w:rPr>
          <w:rFonts w:ascii="Verdana" w:hAnsi="Verdana"/>
          <w:color w:val="1C232C"/>
        </w:rPr>
        <w:t xml:space="preserve"> </w:t>
      </w:r>
      <w:r w:rsidR="003C27D7">
        <w:rPr>
          <w:rFonts w:ascii="Verdana" w:hAnsi="Verdana"/>
          <w:color w:val="1C232C"/>
        </w:rPr>
        <w:t>immerhin</w:t>
      </w:r>
      <w:r>
        <w:rPr>
          <w:rFonts w:ascii="Verdana" w:hAnsi="Verdana"/>
          <w:color w:val="1C232C"/>
        </w:rPr>
        <w:t xml:space="preserve"> den ersten</w:t>
      </w:r>
      <w:r w:rsidR="0096022F">
        <w:rPr>
          <w:rFonts w:ascii="Verdana" w:hAnsi="Verdana"/>
          <w:color w:val="1C232C"/>
        </w:rPr>
        <w:t>,</w:t>
      </w:r>
      <w:r>
        <w:rPr>
          <w:rFonts w:ascii="Verdana" w:hAnsi="Verdana"/>
          <w:color w:val="1C232C"/>
        </w:rPr>
        <w:t xml:space="preserve"> </w:t>
      </w:r>
      <w:r w:rsidR="0096022F">
        <w:rPr>
          <w:rFonts w:ascii="Verdana" w:hAnsi="Verdana"/>
          <w:color w:val="1C232C"/>
        </w:rPr>
        <w:t xml:space="preserve">nicht </w:t>
      </w:r>
      <w:r w:rsidR="0065194E">
        <w:rPr>
          <w:rFonts w:ascii="Verdana" w:hAnsi="Verdana"/>
          <w:color w:val="1C232C"/>
        </w:rPr>
        <w:t>unbedingt zu erwartenden</w:t>
      </w:r>
      <w:r w:rsidR="003C27D7">
        <w:rPr>
          <w:rFonts w:ascii="Verdana" w:hAnsi="Verdana"/>
          <w:color w:val="1C232C"/>
        </w:rPr>
        <w:t xml:space="preserve"> </w:t>
      </w:r>
      <w:r>
        <w:rPr>
          <w:rFonts w:ascii="Verdana" w:hAnsi="Verdana"/>
          <w:color w:val="1C232C"/>
        </w:rPr>
        <w:t>Punkt in d</w:t>
      </w:r>
      <w:r w:rsidR="003C27D7">
        <w:rPr>
          <w:rFonts w:ascii="Verdana" w:hAnsi="Verdana"/>
          <w:color w:val="1C232C"/>
        </w:rPr>
        <w:t>er</w:t>
      </w:r>
      <w:r>
        <w:rPr>
          <w:rFonts w:ascii="Verdana" w:hAnsi="Verdana"/>
          <w:color w:val="1C232C"/>
        </w:rPr>
        <w:t xml:space="preserve"> Saison</w:t>
      </w:r>
      <w:r w:rsidR="003C27D7">
        <w:rPr>
          <w:rFonts w:ascii="Verdana" w:hAnsi="Verdana"/>
          <w:color w:val="1C232C"/>
        </w:rPr>
        <w:t xml:space="preserve"> 2023/2024. </w:t>
      </w:r>
    </w:p>
    <w:p w14:paraId="31EE4CF7" w14:textId="1E0B663E" w:rsidR="0096022F" w:rsidRPr="0096022F" w:rsidRDefault="003C27D7" w:rsidP="007E68C7">
      <w:pPr>
        <w:spacing w:line="276" w:lineRule="auto"/>
        <w:jc w:val="both"/>
        <w:rPr>
          <w:rFonts w:ascii="Verdana" w:hAnsi="Verdana"/>
          <w:color w:val="1C232C"/>
        </w:rPr>
      </w:pPr>
      <w:r>
        <w:rPr>
          <w:rFonts w:ascii="Verdana" w:hAnsi="Verdana"/>
          <w:color w:val="1C232C"/>
        </w:rPr>
        <w:t xml:space="preserve">Mittlerweile hat die Mannschaft von Headcoach </w:t>
      </w:r>
      <w:r w:rsidRPr="00EB0EC6">
        <w:rPr>
          <w:rFonts w:ascii="Verdana" w:hAnsi="Verdana"/>
          <w:b/>
          <w:bCs/>
          <w:color w:val="1C232C"/>
        </w:rPr>
        <w:t>Benedikt Frank</w:t>
      </w:r>
      <w:r>
        <w:rPr>
          <w:rFonts w:ascii="Verdana" w:hAnsi="Verdana"/>
          <w:color w:val="1C232C"/>
        </w:rPr>
        <w:t xml:space="preserve"> </w:t>
      </w:r>
      <w:r w:rsidR="00042A5E">
        <w:rPr>
          <w:rFonts w:ascii="Verdana" w:hAnsi="Verdana"/>
          <w:color w:val="1C232C"/>
        </w:rPr>
        <w:t xml:space="preserve">elf </w:t>
      </w:r>
      <w:r>
        <w:rPr>
          <w:rFonts w:ascii="Verdana" w:hAnsi="Verdana"/>
          <w:color w:val="1C232C"/>
        </w:rPr>
        <w:t xml:space="preserve">Punkte </w:t>
      </w:r>
      <w:r w:rsidR="00042A5E">
        <w:rPr>
          <w:rFonts w:ascii="Verdana" w:hAnsi="Verdana"/>
          <w:color w:val="1C232C"/>
        </w:rPr>
        <w:t xml:space="preserve">nach acht Spielen </w:t>
      </w:r>
      <w:r>
        <w:rPr>
          <w:rFonts w:ascii="Verdana" w:hAnsi="Verdana"/>
          <w:color w:val="1C232C"/>
        </w:rPr>
        <w:t>auf dem Konto</w:t>
      </w:r>
      <w:r w:rsidR="002F19C4">
        <w:rPr>
          <w:rFonts w:ascii="Verdana" w:hAnsi="Verdana"/>
          <w:color w:val="1C232C"/>
        </w:rPr>
        <w:t xml:space="preserve"> (Platz sechs)</w:t>
      </w:r>
      <w:r w:rsidR="00042A5E">
        <w:rPr>
          <w:rFonts w:ascii="Verdana" w:hAnsi="Verdana"/>
          <w:color w:val="1C232C"/>
        </w:rPr>
        <w:t>.</w:t>
      </w:r>
      <w:r>
        <w:rPr>
          <w:rFonts w:ascii="Verdana" w:hAnsi="Verdana"/>
          <w:color w:val="1C232C"/>
        </w:rPr>
        <w:t xml:space="preserve"> Die Meistertruppe von </w:t>
      </w:r>
      <w:r w:rsidRPr="00EB0EC6">
        <w:rPr>
          <w:rFonts w:ascii="Verdana" w:hAnsi="Verdana"/>
          <w:b/>
          <w:bCs/>
          <w:color w:val="1C232C"/>
        </w:rPr>
        <w:t>Konstantin Bitter</w:t>
      </w:r>
      <w:r>
        <w:rPr>
          <w:rFonts w:ascii="Verdana" w:hAnsi="Verdana"/>
          <w:color w:val="1C232C"/>
        </w:rPr>
        <w:t xml:space="preserve"> marschierte </w:t>
      </w:r>
      <w:r w:rsidR="00042A5E">
        <w:rPr>
          <w:rFonts w:ascii="Verdana" w:hAnsi="Verdana"/>
          <w:color w:val="1C232C"/>
        </w:rPr>
        <w:t>bisher</w:t>
      </w:r>
      <w:r>
        <w:rPr>
          <w:rFonts w:ascii="Verdana" w:hAnsi="Verdana"/>
          <w:color w:val="1C232C"/>
        </w:rPr>
        <w:t xml:space="preserve"> </w:t>
      </w:r>
      <w:r w:rsidR="0096022F">
        <w:rPr>
          <w:rFonts w:ascii="Verdana" w:hAnsi="Verdana"/>
          <w:color w:val="1C232C"/>
        </w:rPr>
        <w:t>noch</w:t>
      </w:r>
      <w:r w:rsidR="00EB0EC6">
        <w:rPr>
          <w:rFonts w:ascii="Verdana" w:hAnsi="Verdana"/>
          <w:color w:val="1C232C"/>
        </w:rPr>
        <w:t xml:space="preserve"> </w:t>
      </w:r>
      <w:r>
        <w:rPr>
          <w:rFonts w:ascii="Verdana" w:hAnsi="Verdana"/>
          <w:color w:val="1C232C"/>
        </w:rPr>
        <w:t xml:space="preserve">mit gebremsten Schaum durch die Spiele: </w:t>
      </w:r>
      <w:r w:rsidR="00042A5E">
        <w:rPr>
          <w:rFonts w:ascii="Verdana" w:hAnsi="Verdana"/>
          <w:color w:val="1C232C"/>
        </w:rPr>
        <w:t xml:space="preserve">19 </w:t>
      </w:r>
      <w:r>
        <w:rPr>
          <w:rFonts w:ascii="Verdana" w:hAnsi="Verdana"/>
          <w:color w:val="1C232C"/>
        </w:rPr>
        <w:t>Punkte</w:t>
      </w:r>
      <w:r w:rsidR="00042A5E">
        <w:rPr>
          <w:rFonts w:ascii="Verdana" w:hAnsi="Verdana"/>
          <w:color w:val="1C232C"/>
        </w:rPr>
        <w:t xml:space="preserve"> und Platz drei bei </w:t>
      </w:r>
      <w:r w:rsidR="00EB0EC6">
        <w:rPr>
          <w:rFonts w:ascii="Verdana" w:hAnsi="Verdana"/>
          <w:color w:val="1C232C"/>
        </w:rPr>
        <w:t>acht</w:t>
      </w:r>
      <w:r w:rsidR="00042A5E">
        <w:rPr>
          <w:rFonts w:ascii="Verdana" w:hAnsi="Verdana"/>
          <w:color w:val="1C232C"/>
        </w:rPr>
        <w:t xml:space="preserve"> abgegebenen Sätzen </w:t>
      </w:r>
      <w:r>
        <w:rPr>
          <w:rFonts w:ascii="Verdana" w:hAnsi="Verdana"/>
          <w:color w:val="1C232C"/>
        </w:rPr>
        <w:t xml:space="preserve">dürfte den </w:t>
      </w:r>
      <w:r w:rsidR="0096022F">
        <w:rPr>
          <w:rFonts w:ascii="Verdana" w:hAnsi="Verdana"/>
          <w:color w:val="1C232C"/>
        </w:rPr>
        <w:t xml:space="preserve">hohen </w:t>
      </w:r>
      <w:r w:rsidR="00EB0EC6">
        <w:rPr>
          <w:rFonts w:ascii="Verdana" w:hAnsi="Verdana"/>
          <w:color w:val="1C232C"/>
        </w:rPr>
        <w:t xml:space="preserve">Ambitionen </w:t>
      </w:r>
      <w:r w:rsidR="00A454B3">
        <w:rPr>
          <w:rFonts w:ascii="Verdana" w:hAnsi="Verdana"/>
          <w:color w:val="1C232C"/>
        </w:rPr>
        <w:t xml:space="preserve">nicht </w:t>
      </w:r>
      <w:r>
        <w:rPr>
          <w:rFonts w:ascii="Verdana" w:hAnsi="Verdana"/>
          <w:color w:val="1C232C"/>
        </w:rPr>
        <w:t xml:space="preserve">entsprechen. </w:t>
      </w:r>
      <w:r w:rsidR="00EA0246">
        <w:rPr>
          <w:rFonts w:ascii="Verdana" w:hAnsi="Verdana"/>
          <w:color w:val="1C232C"/>
        </w:rPr>
        <w:t>Zum Vergleich: Der ungeschlagene Tabellenführer SSC Palmberg Schwerin hat sieben von acht Spielen zu null gewonnen</w:t>
      </w:r>
      <w:r w:rsidR="008C0178">
        <w:rPr>
          <w:rFonts w:ascii="Verdana" w:hAnsi="Verdana"/>
          <w:color w:val="1C232C"/>
        </w:rPr>
        <w:t xml:space="preserve"> und gab</w:t>
      </w:r>
      <w:r w:rsidR="00EA0246">
        <w:rPr>
          <w:rFonts w:ascii="Verdana" w:hAnsi="Verdana"/>
          <w:color w:val="1C232C"/>
        </w:rPr>
        <w:t xml:space="preserve"> </w:t>
      </w:r>
      <w:r w:rsidR="008C0178">
        <w:rPr>
          <w:rFonts w:ascii="Verdana" w:hAnsi="Verdana"/>
          <w:color w:val="1C232C"/>
        </w:rPr>
        <w:t xml:space="preserve">gerade mal </w:t>
      </w:r>
      <w:r w:rsidR="00EA0246">
        <w:rPr>
          <w:rFonts w:ascii="Verdana" w:hAnsi="Verdana"/>
          <w:color w:val="1C232C"/>
        </w:rPr>
        <w:t xml:space="preserve">zwei Sätze ab – </w:t>
      </w:r>
      <w:r w:rsidR="00EB0EC6">
        <w:rPr>
          <w:rFonts w:ascii="Verdana" w:hAnsi="Verdana"/>
          <w:color w:val="1C232C"/>
        </w:rPr>
        <w:t xml:space="preserve">und </w:t>
      </w:r>
      <w:r w:rsidR="00EA0246">
        <w:rPr>
          <w:rFonts w:ascii="Verdana" w:hAnsi="Verdana"/>
          <w:color w:val="1C232C"/>
        </w:rPr>
        <w:t xml:space="preserve">das </w:t>
      </w:r>
      <w:r w:rsidR="008C0178">
        <w:rPr>
          <w:rFonts w:ascii="Verdana" w:hAnsi="Verdana"/>
          <w:color w:val="1C232C"/>
        </w:rPr>
        <w:t>an</w:t>
      </w:r>
      <w:r w:rsidR="00EA0246">
        <w:rPr>
          <w:rFonts w:ascii="Verdana" w:hAnsi="Verdana"/>
          <w:color w:val="1C232C"/>
        </w:rPr>
        <w:t xml:space="preserve"> Wiesbaden.</w:t>
      </w:r>
    </w:p>
    <w:p w14:paraId="68BAB110" w14:textId="77777777" w:rsidR="00793E21" w:rsidRDefault="00793E21" w:rsidP="007E68C7">
      <w:pPr>
        <w:spacing w:line="276" w:lineRule="auto"/>
        <w:jc w:val="both"/>
        <w:rPr>
          <w:rFonts w:ascii="Verdana" w:hAnsi="Verdana"/>
          <w:b/>
          <w:bCs/>
          <w:color w:val="1C232C"/>
        </w:rPr>
      </w:pPr>
    </w:p>
    <w:p w14:paraId="5B6999C3" w14:textId="3C2EC14E" w:rsidR="007E68C7" w:rsidRPr="002F19C4" w:rsidRDefault="007E68C7" w:rsidP="007E68C7">
      <w:pPr>
        <w:spacing w:line="276" w:lineRule="auto"/>
        <w:jc w:val="both"/>
        <w:rPr>
          <w:rFonts w:ascii="Verdana" w:hAnsi="Verdana"/>
          <w:b/>
          <w:bCs/>
          <w:color w:val="1C232C"/>
        </w:rPr>
      </w:pPr>
      <w:r>
        <w:rPr>
          <w:rFonts w:ascii="Verdana" w:hAnsi="Verdana"/>
          <w:b/>
          <w:bCs/>
          <w:color w:val="1C232C"/>
        </w:rPr>
        <w:t xml:space="preserve">Stuttgart </w:t>
      </w:r>
      <w:r w:rsidR="0096022F">
        <w:rPr>
          <w:rFonts w:ascii="Verdana" w:hAnsi="Verdana"/>
          <w:b/>
          <w:bCs/>
          <w:color w:val="1C232C"/>
        </w:rPr>
        <w:t xml:space="preserve">noch </w:t>
      </w:r>
      <w:r>
        <w:rPr>
          <w:rFonts w:ascii="Verdana" w:hAnsi="Verdana"/>
          <w:b/>
          <w:bCs/>
          <w:color w:val="1C232C"/>
        </w:rPr>
        <w:t>auf drei Hochzeiten</w:t>
      </w:r>
    </w:p>
    <w:p w14:paraId="56791324" w14:textId="1622AFF8" w:rsidR="00A454B3" w:rsidRDefault="007E68C7" w:rsidP="00A454B3">
      <w:pPr>
        <w:spacing w:line="276" w:lineRule="auto"/>
        <w:jc w:val="both"/>
        <w:rPr>
          <w:rFonts w:ascii="Verdana" w:hAnsi="Verdana"/>
          <w:color w:val="1C232C"/>
        </w:rPr>
      </w:pPr>
      <w:r w:rsidRPr="007E68C7">
        <w:rPr>
          <w:rFonts w:ascii="Verdana" w:hAnsi="Verdana"/>
          <w:b/>
          <w:bCs/>
          <w:color w:val="1C232C"/>
        </w:rPr>
        <w:t>Liga:</w:t>
      </w:r>
      <w:r>
        <w:rPr>
          <w:rFonts w:ascii="Verdana" w:hAnsi="Verdana"/>
          <w:color w:val="1C232C"/>
        </w:rPr>
        <w:t xml:space="preserve"> </w:t>
      </w:r>
      <w:r w:rsidR="00A454B3">
        <w:rPr>
          <w:rFonts w:ascii="Verdana" w:hAnsi="Verdana"/>
          <w:color w:val="1C232C"/>
        </w:rPr>
        <w:t>Die Stuttgarterinnen siegten i</w:t>
      </w:r>
      <w:r w:rsidR="002F19C4">
        <w:rPr>
          <w:rFonts w:ascii="Verdana" w:hAnsi="Verdana"/>
          <w:color w:val="1C232C"/>
        </w:rPr>
        <w:t>n ihrem</w:t>
      </w:r>
      <w:r w:rsidR="00A454B3">
        <w:rPr>
          <w:rFonts w:ascii="Verdana" w:hAnsi="Verdana"/>
          <w:color w:val="1C232C"/>
        </w:rPr>
        <w:t xml:space="preserve"> letzten Bundesligapunktspiel am 9. Dezember beim SC Potsdam nach 81 Minuten mit 3:0</w:t>
      </w:r>
      <w:r w:rsidR="001B6370">
        <w:rPr>
          <w:rFonts w:ascii="Verdana" w:hAnsi="Verdana"/>
          <w:color w:val="1C232C"/>
        </w:rPr>
        <w:t xml:space="preserve">, dabei sicherte sich </w:t>
      </w:r>
      <w:r w:rsidR="001D094A">
        <w:rPr>
          <w:rFonts w:ascii="Verdana" w:hAnsi="Verdana"/>
          <w:color w:val="1C232C"/>
        </w:rPr>
        <w:t xml:space="preserve">die spanische Außenangreiferin </w:t>
      </w:r>
      <w:r w:rsidR="00A454B3" w:rsidRPr="00F5609D">
        <w:rPr>
          <w:rFonts w:ascii="Verdana" w:hAnsi="Verdana"/>
          <w:b/>
          <w:bCs/>
          <w:color w:val="1C232C"/>
        </w:rPr>
        <w:t xml:space="preserve">Maria </w:t>
      </w:r>
      <w:hyperlink r:id="rId8" w:history="1">
        <w:r w:rsidR="00A454B3" w:rsidRPr="00F5609D">
          <w:rPr>
            <w:rFonts w:ascii="Verdana" w:hAnsi="Verdana"/>
            <w:b/>
            <w:bCs/>
            <w:color w:val="1C232C"/>
          </w:rPr>
          <w:t xml:space="preserve">Segura </w:t>
        </w:r>
        <w:proofErr w:type="spellStart"/>
        <w:r w:rsidR="00A454B3" w:rsidRPr="00F5609D">
          <w:rPr>
            <w:rFonts w:ascii="Verdana" w:hAnsi="Verdana"/>
            <w:b/>
            <w:bCs/>
            <w:color w:val="1C232C"/>
          </w:rPr>
          <w:t>Palléres</w:t>
        </w:r>
        <w:proofErr w:type="spellEnd"/>
        <w:r w:rsidR="00A454B3" w:rsidRPr="00F5609D">
          <w:rPr>
            <w:rFonts w:ascii="Verdana" w:hAnsi="Verdana"/>
            <w:color w:val="1C232C"/>
          </w:rPr>
          <w:t xml:space="preserve"> </w:t>
        </w:r>
        <w:r w:rsidR="002F19C4" w:rsidRPr="00F5609D">
          <w:rPr>
            <w:rFonts w:ascii="Verdana" w:hAnsi="Verdana"/>
            <w:color w:val="1C232C"/>
          </w:rPr>
          <w:t>die</w:t>
        </w:r>
        <w:r w:rsidR="00A454B3" w:rsidRPr="00F5609D">
          <w:rPr>
            <w:rFonts w:ascii="Verdana" w:hAnsi="Verdana"/>
            <w:color w:val="1C232C"/>
          </w:rPr>
          <w:t xml:space="preserve"> goldene</w:t>
        </w:r>
        <w:r w:rsidR="002F19C4" w:rsidRPr="00F5609D">
          <w:rPr>
            <w:rFonts w:ascii="Verdana" w:hAnsi="Verdana"/>
            <w:color w:val="1C232C"/>
          </w:rPr>
          <w:t xml:space="preserve"> </w:t>
        </w:r>
        <w:r w:rsidR="00A454B3" w:rsidRPr="00F5609D">
          <w:rPr>
            <w:rFonts w:ascii="Verdana" w:hAnsi="Verdana"/>
            <w:color w:val="1C232C"/>
          </w:rPr>
          <w:t>MVP-Medaille. Dieses Match wird vor allem aus emotionaler Sicht in Erinnerung bleiben: Beim Betreten der Arena flossen Tränen</w:t>
        </w:r>
        <w:r w:rsidR="0096022F">
          <w:rPr>
            <w:rFonts w:ascii="Verdana" w:hAnsi="Verdana"/>
            <w:color w:val="1C232C"/>
          </w:rPr>
          <w:t>. An gleicher Stelle</w:t>
        </w:r>
        <w:r w:rsidR="00A454B3" w:rsidRPr="00F5609D">
          <w:rPr>
            <w:rFonts w:ascii="Verdana" w:hAnsi="Verdana"/>
            <w:color w:val="1C232C"/>
          </w:rPr>
          <w:t xml:space="preserve"> hatte man mit </w:t>
        </w:r>
        <w:r w:rsidR="00A454B3" w:rsidRPr="00F5609D">
          <w:rPr>
            <w:rFonts w:ascii="Verdana" w:hAnsi="Verdana"/>
            <w:b/>
            <w:bCs/>
            <w:color w:val="1C232C"/>
          </w:rPr>
          <w:t>Tore Aleksandersen</w:t>
        </w:r>
        <w:r w:rsidR="00A454B3" w:rsidRPr="00F5609D">
          <w:rPr>
            <w:rFonts w:ascii="Verdana" w:hAnsi="Verdana"/>
            <w:color w:val="1C232C"/>
          </w:rPr>
          <w:t xml:space="preserve"> im Mai 2023 die Meisterschale geholt – die letzte gemeinsame Reise</w:t>
        </w:r>
      </w:hyperlink>
      <w:r w:rsidR="00A454B3">
        <w:rPr>
          <w:rFonts w:ascii="Verdana" w:hAnsi="Verdana"/>
          <w:color w:val="1C232C"/>
        </w:rPr>
        <w:t xml:space="preserve"> mit dem krebskranken Headcoach, der </w:t>
      </w:r>
      <w:r w:rsidR="002F19C4">
        <w:rPr>
          <w:rFonts w:ascii="Verdana" w:hAnsi="Verdana"/>
          <w:color w:val="1C232C"/>
        </w:rPr>
        <w:t xml:space="preserve">schließlich </w:t>
      </w:r>
      <w:r w:rsidR="00592935">
        <w:rPr>
          <w:rFonts w:ascii="Verdana" w:hAnsi="Verdana"/>
          <w:color w:val="1C232C"/>
        </w:rPr>
        <w:t>am 6. Dezember</w:t>
      </w:r>
      <w:r w:rsidR="00A454B3">
        <w:rPr>
          <w:rFonts w:ascii="Verdana" w:hAnsi="Verdana"/>
          <w:color w:val="1C232C"/>
        </w:rPr>
        <w:t xml:space="preserve"> verst</w:t>
      </w:r>
      <w:r w:rsidR="00592935">
        <w:rPr>
          <w:rFonts w:ascii="Verdana" w:hAnsi="Verdana"/>
          <w:color w:val="1C232C"/>
        </w:rPr>
        <w:t xml:space="preserve">arb. </w:t>
      </w:r>
      <w:r w:rsidR="00A454B3" w:rsidRPr="009A47FD">
        <w:rPr>
          <w:rFonts w:ascii="Verdana" w:hAnsi="Verdana"/>
          <w:color w:val="1C232C"/>
        </w:rPr>
        <w:t xml:space="preserve">Team und Staff </w:t>
      </w:r>
      <w:r w:rsidR="00A454B3">
        <w:rPr>
          <w:rFonts w:ascii="Verdana" w:hAnsi="Verdana"/>
          <w:color w:val="1C232C"/>
        </w:rPr>
        <w:t>befinden sich</w:t>
      </w:r>
      <w:r w:rsidR="002F19C4">
        <w:rPr>
          <w:rFonts w:ascii="Verdana" w:hAnsi="Verdana"/>
          <w:color w:val="1C232C"/>
        </w:rPr>
        <w:t xml:space="preserve"> seit längerem </w:t>
      </w:r>
      <w:r w:rsidR="00A454B3">
        <w:rPr>
          <w:rFonts w:ascii="Verdana" w:hAnsi="Verdana"/>
          <w:color w:val="1C232C"/>
        </w:rPr>
        <w:t xml:space="preserve">auf einer „Gefühlsachterbahn“, wie Sportdirektorin </w:t>
      </w:r>
      <w:r w:rsidR="00A454B3" w:rsidRPr="00D462CA">
        <w:rPr>
          <w:rFonts w:ascii="Verdana" w:hAnsi="Verdana"/>
          <w:b/>
          <w:bCs/>
          <w:color w:val="1C232C"/>
        </w:rPr>
        <w:t xml:space="preserve">Kim </w:t>
      </w:r>
      <w:r w:rsidR="00592935" w:rsidRPr="00592935">
        <w:rPr>
          <w:rFonts w:ascii="Verdana" w:hAnsi="Verdana"/>
          <w:b/>
          <w:bCs/>
          <w:color w:val="1C232C"/>
        </w:rPr>
        <w:t>Oszvald-</w:t>
      </w:r>
      <w:r w:rsidR="00A454B3" w:rsidRPr="00D462CA">
        <w:rPr>
          <w:rFonts w:ascii="Verdana" w:hAnsi="Verdana"/>
          <w:b/>
          <w:bCs/>
          <w:color w:val="1C232C"/>
        </w:rPr>
        <w:t>Renkema</w:t>
      </w:r>
      <w:r w:rsidR="00A454B3">
        <w:rPr>
          <w:rFonts w:ascii="Verdana" w:hAnsi="Verdana"/>
          <w:color w:val="1C232C"/>
        </w:rPr>
        <w:t xml:space="preserve"> </w:t>
      </w:r>
      <w:r w:rsidR="0096022F">
        <w:rPr>
          <w:rFonts w:ascii="Verdana" w:hAnsi="Verdana"/>
          <w:color w:val="1C232C"/>
        </w:rPr>
        <w:t>sag</w:t>
      </w:r>
      <w:r w:rsidR="00A454B3">
        <w:rPr>
          <w:rFonts w:ascii="Verdana" w:hAnsi="Verdana"/>
          <w:color w:val="1C232C"/>
        </w:rPr>
        <w:t>t.</w:t>
      </w:r>
    </w:p>
    <w:p w14:paraId="1A358464" w14:textId="3D503A90" w:rsidR="00A454B3" w:rsidRDefault="00592935" w:rsidP="00A454B3">
      <w:pPr>
        <w:spacing w:line="276" w:lineRule="auto"/>
        <w:jc w:val="both"/>
        <w:rPr>
          <w:rFonts w:ascii="Verdana" w:hAnsi="Verdana"/>
          <w:color w:val="1C232C"/>
        </w:rPr>
      </w:pPr>
      <w:r w:rsidRPr="007E68C7">
        <w:rPr>
          <w:rFonts w:ascii="Verdana" w:hAnsi="Verdana"/>
          <w:b/>
          <w:bCs/>
          <w:color w:val="1C232C"/>
        </w:rPr>
        <w:t>Champions League</w:t>
      </w:r>
      <w:r w:rsidR="007E68C7" w:rsidRPr="007E68C7">
        <w:rPr>
          <w:rFonts w:ascii="Verdana" w:hAnsi="Verdana"/>
          <w:b/>
          <w:bCs/>
          <w:color w:val="1C232C"/>
        </w:rPr>
        <w:t>:</w:t>
      </w:r>
      <w:r w:rsidR="007E68C7">
        <w:rPr>
          <w:rFonts w:ascii="Verdana" w:hAnsi="Verdana"/>
          <w:color w:val="1C232C"/>
        </w:rPr>
        <w:t xml:space="preserve"> Hier</w:t>
      </w:r>
      <w:r>
        <w:rPr>
          <w:rFonts w:ascii="Verdana" w:hAnsi="Verdana"/>
          <w:color w:val="1C232C"/>
        </w:rPr>
        <w:t xml:space="preserve"> haben die Bitter-Schützlinge bisher keine </w:t>
      </w:r>
      <w:r w:rsidR="0096022F">
        <w:rPr>
          <w:rFonts w:ascii="Verdana" w:hAnsi="Verdana"/>
          <w:color w:val="1C232C"/>
        </w:rPr>
        <w:t xml:space="preserve">glücklichen </w:t>
      </w:r>
      <w:r>
        <w:rPr>
          <w:rFonts w:ascii="Verdana" w:hAnsi="Verdana"/>
          <w:color w:val="1C232C"/>
        </w:rPr>
        <w:t xml:space="preserve"> Händchen</w:t>
      </w:r>
      <w:r w:rsidR="0096022F">
        <w:rPr>
          <w:rFonts w:ascii="Verdana" w:hAnsi="Verdana"/>
          <w:color w:val="1C232C"/>
        </w:rPr>
        <w:t xml:space="preserve"> bewiesen</w:t>
      </w:r>
      <w:r>
        <w:rPr>
          <w:rFonts w:ascii="Verdana" w:hAnsi="Verdana"/>
          <w:color w:val="1C232C"/>
        </w:rPr>
        <w:t xml:space="preserve">. </w:t>
      </w:r>
      <w:r w:rsidRPr="00592935">
        <w:rPr>
          <w:rFonts w:ascii="Verdana" w:hAnsi="Verdana"/>
          <w:color w:val="1C232C"/>
        </w:rPr>
        <w:t>Am 5. Dezember verlor man 0:3 beim italienischen Top-Klub </w:t>
      </w:r>
      <w:proofErr w:type="spellStart"/>
      <w:r w:rsidRPr="00592935">
        <w:rPr>
          <w:rFonts w:ascii="Verdana" w:hAnsi="Verdana"/>
          <w:color w:val="1C232C"/>
        </w:rPr>
        <w:t>Imoco</w:t>
      </w:r>
      <w:proofErr w:type="spellEnd"/>
      <w:r w:rsidRPr="00592935">
        <w:rPr>
          <w:rFonts w:ascii="Verdana" w:hAnsi="Verdana"/>
          <w:color w:val="1C232C"/>
        </w:rPr>
        <w:t xml:space="preserve"> Volley </w:t>
      </w:r>
      <w:proofErr w:type="spellStart"/>
      <w:r w:rsidRPr="00592935">
        <w:rPr>
          <w:rFonts w:ascii="Verdana" w:hAnsi="Verdana"/>
          <w:color w:val="1C232C"/>
        </w:rPr>
        <w:t>Conegliano</w:t>
      </w:r>
      <w:proofErr w:type="spellEnd"/>
      <w:r w:rsidRPr="00592935">
        <w:rPr>
          <w:rFonts w:ascii="Verdana" w:hAnsi="Verdana"/>
          <w:color w:val="1C232C"/>
        </w:rPr>
        <w:t>, das war die dritte Niederlage im vierten Spiel.</w:t>
      </w:r>
      <w:r>
        <w:rPr>
          <w:rFonts w:ascii="Verdana" w:hAnsi="Verdana"/>
          <w:color w:val="1C232C"/>
        </w:rPr>
        <w:t xml:space="preserve"> </w:t>
      </w:r>
      <w:r>
        <w:rPr>
          <w:rFonts w:ascii="Verdana" w:hAnsi="Verdana"/>
          <w:color w:val="1C232C"/>
        </w:rPr>
        <w:lastRenderedPageBreak/>
        <w:t>Nächste</w:t>
      </w:r>
      <w:r w:rsidR="00AA0035">
        <w:rPr>
          <w:rFonts w:ascii="Verdana" w:hAnsi="Verdana"/>
          <w:color w:val="1C232C"/>
        </w:rPr>
        <w:t xml:space="preserve">s Match: </w:t>
      </w:r>
      <w:r>
        <w:rPr>
          <w:rFonts w:ascii="Verdana" w:hAnsi="Verdana"/>
          <w:color w:val="1C232C"/>
        </w:rPr>
        <w:t xml:space="preserve">10. Januar gegen </w:t>
      </w:r>
      <w:r w:rsidRPr="00592935">
        <w:rPr>
          <w:rFonts w:ascii="Verdana" w:hAnsi="Verdana"/>
          <w:color w:val="1C232C"/>
        </w:rPr>
        <w:t>den polnischen Vertreter PGE </w:t>
      </w:r>
      <w:proofErr w:type="spellStart"/>
      <w:r w:rsidRPr="00592935">
        <w:rPr>
          <w:rFonts w:ascii="Verdana" w:hAnsi="Verdana"/>
          <w:color w:val="1C232C"/>
        </w:rPr>
        <w:t>Rysice</w:t>
      </w:r>
      <w:proofErr w:type="spellEnd"/>
      <w:r w:rsidRPr="00592935">
        <w:rPr>
          <w:rFonts w:ascii="Verdana" w:hAnsi="Verdana"/>
          <w:color w:val="1C232C"/>
        </w:rPr>
        <w:t xml:space="preserve"> </w:t>
      </w:r>
      <w:r w:rsidR="001D094A" w:rsidRPr="001D094A">
        <w:rPr>
          <w:rFonts w:ascii="Verdana" w:hAnsi="Verdana"/>
          <w:color w:val="1C232C"/>
        </w:rPr>
        <w:t>Rzeszów</w:t>
      </w:r>
      <w:r w:rsidR="00793E21">
        <w:rPr>
          <w:rFonts w:ascii="Verdana" w:hAnsi="Verdana"/>
          <w:color w:val="1C232C"/>
        </w:rPr>
        <w:t xml:space="preserve"> –</w:t>
      </w:r>
      <w:r w:rsidR="001D094A">
        <w:rPr>
          <w:rFonts w:ascii="Verdana" w:hAnsi="Verdana"/>
          <w:color w:val="1C232C"/>
        </w:rPr>
        <w:t xml:space="preserve"> </w:t>
      </w:r>
      <w:r w:rsidR="009C57B2">
        <w:rPr>
          <w:rFonts w:ascii="Verdana" w:hAnsi="Verdana"/>
          <w:color w:val="1C232C"/>
        </w:rPr>
        <w:t xml:space="preserve">dem (inzwischen umbenannten) Club, dem Wiesbadens polnische Diagonale </w:t>
      </w:r>
      <w:r w:rsidR="009C57B2" w:rsidRPr="009C57B2">
        <w:rPr>
          <w:rFonts w:ascii="Verdana" w:hAnsi="Verdana"/>
          <w:b/>
          <w:bCs/>
          <w:color w:val="1C232C"/>
        </w:rPr>
        <w:t>Izabella Rapacz</w:t>
      </w:r>
      <w:r w:rsidR="009C57B2">
        <w:rPr>
          <w:rFonts w:ascii="Verdana" w:hAnsi="Verdana"/>
          <w:color w:val="1C232C"/>
        </w:rPr>
        <w:t xml:space="preserve"> bis Mitte 2023 angehört hat.</w:t>
      </w:r>
    </w:p>
    <w:p w14:paraId="51CFB366" w14:textId="69761ABC" w:rsidR="000C553A" w:rsidRPr="000C553A" w:rsidRDefault="008C0178" w:rsidP="002F19C4">
      <w:pPr>
        <w:spacing w:line="276" w:lineRule="auto"/>
        <w:jc w:val="both"/>
        <w:rPr>
          <w:rFonts w:ascii="Verdana" w:hAnsi="Verdana"/>
          <w:color w:val="1C232C"/>
        </w:rPr>
      </w:pPr>
      <w:r>
        <w:rPr>
          <w:rFonts w:ascii="Verdana" w:hAnsi="Verdana"/>
          <w:b/>
          <w:bCs/>
          <w:color w:val="1C232C"/>
        </w:rPr>
        <w:t>DVV-</w:t>
      </w:r>
      <w:r w:rsidR="007E68C7" w:rsidRPr="007E68C7">
        <w:rPr>
          <w:rFonts w:ascii="Verdana" w:hAnsi="Verdana"/>
          <w:b/>
          <w:bCs/>
          <w:color w:val="1C232C"/>
        </w:rPr>
        <w:t>Pokal:</w:t>
      </w:r>
      <w:r w:rsidR="007E68C7">
        <w:rPr>
          <w:rFonts w:ascii="Verdana" w:hAnsi="Verdana"/>
          <w:color w:val="1C232C"/>
        </w:rPr>
        <w:t xml:space="preserve"> </w:t>
      </w:r>
      <w:r>
        <w:rPr>
          <w:rFonts w:ascii="Verdana" w:hAnsi="Verdana"/>
          <w:color w:val="1C232C"/>
        </w:rPr>
        <w:t>48 Stunden vor dem Spiel beim VCW</w:t>
      </w:r>
      <w:r w:rsidR="00333F48" w:rsidRPr="009A47FD">
        <w:rPr>
          <w:rFonts w:ascii="Verdana" w:hAnsi="Verdana"/>
          <w:color w:val="1C232C"/>
        </w:rPr>
        <w:t xml:space="preserve"> </w:t>
      </w:r>
      <w:r>
        <w:rPr>
          <w:rFonts w:ascii="Verdana" w:hAnsi="Verdana"/>
          <w:color w:val="1C232C"/>
        </w:rPr>
        <w:t xml:space="preserve">komplettierte </w:t>
      </w:r>
      <w:r w:rsidR="002F19C4">
        <w:rPr>
          <w:rFonts w:ascii="Verdana" w:hAnsi="Verdana"/>
          <w:color w:val="1C232C"/>
        </w:rPr>
        <w:t xml:space="preserve">Stuttgart </w:t>
      </w:r>
      <w:r>
        <w:rPr>
          <w:rFonts w:ascii="Verdana" w:hAnsi="Verdana"/>
          <w:color w:val="1C232C"/>
        </w:rPr>
        <w:t xml:space="preserve">dann </w:t>
      </w:r>
      <w:r w:rsidR="002F19C4">
        <w:rPr>
          <w:rFonts w:ascii="Verdana" w:hAnsi="Verdana"/>
          <w:color w:val="1C232C"/>
        </w:rPr>
        <w:t xml:space="preserve">den Tanz auf drei Hochzeiten </w:t>
      </w:r>
      <w:r>
        <w:rPr>
          <w:rFonts w:ascii="Verdana" w:hAnsi="Verdana"/>
          <w:color w:val="1C232C"/>
        </w:rPr>
        <w:t>innerhalb von neun Tagen</w:t>
      </w:r>
      <w:r w:rsidR="002F19C4">
        <w:rPr>
          <w:rFonts w:ascii="Verdana" w:hAnsi="Verdana"/>
          <w:color w:val="1C232C"/>
        </w:rPr>
        <w:t>: Im</w:t>
      </w:r>
      <w:r w:rsidR="00333F48" w:rsidRPr="009A47FD">
        <w:rPr>
          <w:rFonts w:ascii="Verdana" w:hAnsi="Verdana"/>
          <w:color w:val="1C232C"/>
        </w:rPr>
        <w:t xml:space="preserve"> </w:t>
      </w:r>
      <w:r w:rsidR="00333F48" w:rsidRPr="008C0178">
        <w:rPr>
          <w:rFonts w:ascii="Verdana" w:hAnsi="Verdana"/>
          <w:color w:val="1C232C"/>
        </w:rPr>
        <w:t>DVV-Pokal</w:t>
      </w:r>
      <w:r w:rsidR="000C553A" w:rsidRPr="008C0178">
        <w:rPr>
          <w:rFonts w:ascii="Verdana" w:hAnsi="Verdana"/>
          <w:color w:val="1C232C"/>
        </w:rPr>
        <w:t>halbfinale</w:t>
      </w:r>
      <w:r w:rsidR="00333F48" w:rsidRPr="008C0178">
        <w:rPr>
          <w:rFonts w:ascii="Verdana" w:hAnsi="Verdana"/>
          <w:color w:val="1C232C"/>
        </w:rPr>
        <w:t xml:space="preserve"> </w:t>
      </w:r>
      <w:r w:rsidRPr="008C0178">
        <w:rPr>
          <w:rFonts w:ascii="Verdana" w:hAnsi="Verdana"/>
          <w:color w:val="1C232C"/>
        </w:rPr>
        <w:t>machte der Deutsche Meister mit 3:1 beim</w:t>
      </w:r>
      <w:r w:rsidR="000C553A" w:rsidRPr="008C0178">
        <w:rPr>
          <w:rFonts w:ascii="Verdana" w:hAnsi="Verdana"/>
          <w:color w:val="1C232C"/>
        </w:rPr>
        <w:t xml:space="preserve"> Dresdner SC in der Margon Arena </w:t>
      </w:r>
      <w:r w:rsidRPr="008C0178">
        <w:rPr>
          <w:rFonts w:ascii="Verdana" w:hAnsi="Verdana"/>
          <w:color w:val="1C232C"/>
        </w:rPr>
        <w:t xml:space="preserve">das Pokalfinale </w:t>
      </w:r>
      <w:r>
        <w:rPr>
          <w:rFonts w:ascii="Verdana" w:hAnsi="Verdana"/>
          <w:color w:val="1C232C"/>
        </w:rPr>
        <w:t xml:space="preserve">klar </w:t>
      </w:r>
      <w:r w:rsidRPr="008C0178">
        <w:rPr>
          <w:rFonts w:ascii="Verdana" w:hAnsi="Verdana"/>
          <w:color w:val="1C232C"/>
        </w:rPr>
        <w:t>(</w:t>
      </w:r>
      <w:r w:rsidR="003A5274">
        <w:rPr>
          <w:rFonts w:ascii="Verdana" w:hAnsi="Verdana"/>
          <w:color w:val="1C232C"/>
        </w:rPr>
        <w:t xml:space="preserve">3. März </w:t>
      </w:r>
      <w:r w:rsidRPr="008C0178">
        <w:rPr>
          <w:rFonts w:ascii="Verdana" w:hAnsi="Verdana"/>
          <w:color w:val="1C232C"/>
        </w:rPr>
        <w:t>gegen den SC Potsdam</w:t>
      </w:r>
      <w:r w:rsidR="003A5274">
        <w:rPr>
          <w:rFonts w:ascii="Verdana" w:hAnsi="Verdana"/>
          <w:color w:val="1C232C"/>
        </w:rPr>
        <w:t>, de</w:t>
      </w:r>
      <w:r w:rsidR="00F5609D">
        <w:rPr>
          <w:rFonts w:ascii="Verdana" w:hAnsi="Verdana"/>
          <w:color w:val="1C232C"/>
        </w:rPr>
        <w:t>r</w:t>
      </w:r>
      <w:r w:rsidRPr="008C0178">
        <w:rPr>
          <w:rFonts w:ascii="Verdana" w:hAnsi="Verdana"/>
          <w:color w:val="1C232C"/>
        </w:rPr>
        <w:t xml:space="preserve"> </w:t>
      </w:r>
      <w:r w:rsidR="00F5609D">
        <w:rPr>
          <w:rFonts w:ascii="Verdana" w:hAnsi="Verdana"/>
          <w:color w:val="1C232C"/>
        </w:rPr>
        <w:t xml:space="preserve">sich </w:t>
      </w:r>
      <w:r w:rsidR="001B6370">
        <w:rPr>
          <w:rFonts w:ascii="Verdana" w:hAnsi="Verdana"/>
          <w:color w:val="1C232C"/>
        </w:rPr>
        <w:t xml:space="preserve">gestern </w:t>
      </w:r>
      <w:r w:rsidR="00F5609D">
        <w:rPr>
          <w:rFonts w:ascii="Verdana" w:hAnsi="Verdana"/>
          <w:color w:val="1C232C"/>
        </w:rPr>
        <w:t xml:space="preserve">mit </w:t>
      </w:r>
      <w:r w:rsidR="002A438E">
        <w:rPr>
          <w:rFonts w:ascii="Verdana" w:hAnsi="Verdana"/>
          <w:color w:val="1C232C"/>
        </w:rPr>
        <w:t>3:0 bei den</w:t>
      </w:r>
      <w:r w:rsidRPr="008C0178">
        <w:rPr>
          <w:rFonts w:ascii="Verdana" w:hAnsi="Verdana"/>
          <w:color w:val="1C232C"/>
        </w:rPr>
        <w:t xml:space="preserve"> Roten Raben Vilsbiburg</w:t>
      </w:r>
      <w:r w:rsidR="00F5609D">
        <w:rPr>
          <w:rFonts w:ascii="Verdana" w:hAnsi="Verdana"/>
          <w:color w:val="1C232C"/>
        </w:rPr>
        <w:t xml:space="preserve"> durch</w:t>
      </w:r>
      <w:r w:rsidR="001B6370">
        <w:rPr>
          <w:rFonts w:ascii="Verdana" w:hAnsi="Verdana"/>
          <w:color w:val="1C232C"/>
        </w:rPr>
        <w:t>gesetzt hat</w:t>
      </w:r>
      <w:r w:rsidRPr="008C0178">
        <w:rPr>
          <w:rFonts w:ascii="Verdana" w:hAnsi="Verdana"/>
          <w:color w:val="1C232C"/>
        </w:rPr>
        <w:t>)</w:t>
      </w:r>
      <w:r>
        <w:rPr>
          <w:rFonts w:ascii="Verdana" w:hAnsi="Verdana"/>
          <w:color w:val="1C232C"/>
        </w:rPr>
        <w:t xml:space="preserve">. </w:t>
      </w:r>
      <w:r w:rsidR="003A5274">
        <w:rPr>
          <w:rFonts w:ascii="Verdana" w:hAnsi="Verdana"/>
          <w:color w:val="1C232C"/>
        </w:rPr>
        <w:t xml:space="preserve">Beste Spielerin </w:t>
      </w:r>
      <w:r w:rsidR="002A438E">
        <w:rPr>
          <w:rFonts w:ascii="Verdana" w:hAnsi="Verdana"/>
          <w:color w:val="1C232C"/>
        </w:rPr>
        <w:t xml:space="preserve">auf Stuttgarter Seite </w:t>
      </w:r>
      <w:r w:rsidR="003A5274">
        <w:rPr>
          <w:rFonts w:ascii="Verdana" w:hAnsi="Verdana"/>
          <w:color w:val="1C232C"/>
        </w:rPr>
        <w:t xml:space="preserve">war Zuspielerin </w:t>
      </w:r>
      <w:r w:rsidR="003A5274" w:rsidRPr="00F5609D">
        <w:rPr>
          <w:rFonts w:ascii="Verdana" w:hAnsi="Verdana"/>
          <w:b/>
          <w:bCs/>
          <w:color w:val="1C232C"/>
        </w:rPr>
        <w:t>Britt Bongaerts</w:t>
      </w:r>
      <w:r w:rsidR="003A5274">
        <w:rPr>
          <w:rFonts w:ascii="Verdana" w:hAnsi="Verdana"/>
          <w:color w:val="1C232C"/>
        </w:rPr>
        <w:t xml:space="preserve"> (Niederlande)</w:t>
      </w:r>
      <w:r w:rsidR="00793E21">
        <w:rPr>
          <w:rFonts w:ascii="Verdana" w:hAnsi="Verdana"/>
          <w:color w:val="1C232C"/>
        </w:rPr>
        <w:t xml:space="preserve">; </w:t>
      </w:r>
      <w:r w:rsidR="00F5609D">
        <w:rPr>
          <w:rFonts w:ascii="Verdana" w:hAnsi="Verdana"/>
          <w:color w:val="1C232C"/>
        </w:rPr>
        <w:t xml:space="preserve">die meisten Punkte machten </w:t>
      </w:r>
      <w:r w:rsidR="00F5609D" w:rsidRPr="0034026D">
        <w:rPr>
          <w:rFonts w:ascii="Verdana" w:hAnsi="Verdana"/>
          <w:b/>
          <w:bCs/>
          <w:color w:val="1C232C"/>
        </w:rPr>
        <w:t>Krystal Rivers</w:t>
      </w:r>
      <w:r w:rsidR="00F5609D">
        <w:rPr>
          <w:rFonts w:ascii="Verdana" w:hAnsi="Verdana"/>
          <w:color w:val="1C232C"/>
        </w:rPr>
        <w:t xml:space="preserve"> (25</w:t>
      </w:r>
      <w:r w:rsidR="0034026D">
        <w:rPr>
          <w:rFonts w:ascii="Verdana" w:hAnsi="Verdana"/>
          <w:color w:val="1C232C"/>
        </w:rPr>
        <w:t>; Diagonal, USA</w:t>
      </w:r>
      <w:r w:rsidR="00F5609D">
        <w:rPr>
          <w:rFonts w:ascii="Verdana" w:hAnsi="Verdana"/>
          <w:color w:val="1C232C"/>
        </w:rPr>
        <w:t xml:space="preserve">) und Maria Segura </w:t>
      </w:r>
      <w:proofErr w:type="spellStart"/>
      <w:r w:rsidR="00F5609D" w:rsidRPr="00F5609D">
        <w:rPr>
          <w:rFonts w:ascii="Verdana" w:hAnsi="Verdana"/>
          <w:color w:val="1C232C"/>
        </w:rPr>
        <w:t>Palléres</w:t>
      </w:r>
      <w:proofErr w:type="spellEnd"/>
      <w:r w:rsidR="00F5609D">
        <w:rPr>
          <w:rFonts w:ascii="Verdana" w:hAnsi="Verdana"/>
          <w:color w:val="1C232C"/>
        </w:rPr>
        <w:t xml:space="preserve"> (16). </w:t>
      </w:r>
      <w:r w:rsidR="000C553A">
        <w:rPr>
          <w:rFonts w:ascii="Verdana" w:hAnsi="Verdana"/>
          <w:color w:val="1C232C"/>
        </w:rPr>
        <w:t xml:space="preserve">Dresden ist Wiesbadens nächster Auswärtsgegner am 22. Dezember (19:00 Uhr). </w:t>
      </w:r>
    </w:p>
    <w:p w14:paraId="24B57513" w14:textId="77777777" w:rsidR="00393E3C" w:rsidRDefault="00393E3C" w:rsidP="002F19C4">
      <w:pPr>
        <w:spacing w:line="276" w:lineRule="auto"/>
        <w:jc w:val="both"/>
        <w:rPr>
          <w:rFonts w:ascii="Verdana" w:hAnsi="Verdana"/>
          <w:b/>
          <w:bCs/>
          <w:color w:val="1C232C"/>
        </w:rPr>
      </w:pPr>
    </w:p>
    <w:p w14:paraId="748E6D17" w14:textId="495388D7" w:rsidR="002F19C4" w:rsidRPr="00DA5B9F" w:rsidRDefault="00DA5B9F" w:rsidP="002F19C4">
      <w:pPr>
        <w:spacing w:line="276" w:lineRule="auto"/>
        <w:jc w:val="both"/>
        <w:rPr>
          <w:rFonts w:ascii="Verdana" w:hAnsi="Verdana"/>
          <w:b/>
          <w:bCs/>
          <w:color w:val="1C232C"/>
        </w:rPr>
      </w:pPr>
      <w:r w:rsidRPr="00DA5B9F">
        <w:rPr>
          <w:rFonts w:ascii="Verdana" w:hAnsi="Verdana"/>
          <w:b/>
          <w:bCs/>
          <w:color w:val="1C232C"/>
        </w:rPr>
        <w:t>Statistik</w:t>
      </w:r>
    </w:p>
    <w:p w14:paraId="3F890988" w14:textId="3C39DAFA" w:rsidR="004330F9" w:rsidRDefault="0034026D" w:rsidP="002F19C4">
      <w:pPr>
        <w:spacing w:line="276" w:lineRule="auto"/>
        <w:jc w:val="both"/>
        <w:rPr>
          <w:rFonts w:ascii="Verdana" w:hAnsi="Verdana"/>
          <w:color w:val="1C232C"/>
        </w:rPr>
      </w:pPr>
      <w:r w:rsidRPr="00014420">
        <w:rPr>
          <w:rFonts w:ascii="Verdana" w:hAnsi="Verdana"/>
          <w:b/>
          <w:bCs/>
          <w:color w:val="1C232C"/>
        </w:rPr>
        <w:t>Krystal Rivers</w:t>
      </w:r>
      <w:r>
        <w:rPr>
          <w:rFonts w:ascii="Verdana" w:hAnsi="Verdana"/>
          <w:color w:val="1C232C"/>
        </w:rPr>
        <w:t xml:space="preserve"> ist beste </w:t>
      </w:r>
      <w:r w:rsidR="00014420">
        <w:rPr>
          <w:rFonts w:ascii="Verdana" w:hAnsi="Verdana"/>
          <w:color w:val="1C232C"/>
        </w:rPr>
        <w:t xml:space="preserve">Stuttgarterin </w:t>
      </w:r>
      <w:r>
        <w:rPr>
          <w:rFonts w:ascii="Verdana" w:hAnsi="Verdana"/>
          <w:color w:val="1C232C"/>
        </w:rPr>
        <w:t>unter den</w:t>
      </w:r>
      <w:r w:rsidR="00014420">
        <w:rPr>
          <w:rFonts w:ascii="Verdana" w:hAnsi="Verdana"/>
          <w:color w:val="1C232C"/>
        </w:rPr>
        <w:t xml:space="preserve"> Top Scorerinnen der Liga </w:t>
      </w:r>
      <w:r>
        <w:rPr>
          <w:rFonts w:ascii="Verdana" w:hAnsi="Verdana"/>
          <w:color w:val="1C232C"/>
        </w:rPr>
        <w:t>(</w:t>
      </w:r>
      <w:r w:rsidR="00014420">
        <w:rPr>
          <w:rFonts w:ascii="Verdana" w:hAnsi="Verdana"/>
          <w:color w:val="1C232C"/>
        </w:rPr>
        <w:t>Rang</w:t>
      </w:r>
      <w:r>
        <w:rPr>
          <w:rFonts w:ascii="Verdana" w:hAnsi="Verdana"/>
          <w:color w:val="1C232C"/>
        </w:rPr>
        <w:t xml:space="preserve"> vier, Wert 61), </w:t>
      </w:r>
      <w:r w:rsidR="00793E21">
        <w:rPr>
          <w:rFonts w:ascii="Verdana" w:hAnsi="Verdana"/>
          <w:color w:val="1C232C"/>
        </w:rPr>
        <w:t xml:space="preserve">das allerdings </w:t>
      </w:r>
      <w:r w:rsidR="00756369">
        <w:rPr>
          <w:rFonts w:ascii="Verdana" w:hAnsi="Verdana"/>
          <w:color w:val="1C232C"/>
        </w:rPr>
        <w:t>bei</w:t>
      </w:r>
      <w:r>
        <w:rPr>
          <w:rFonts w:ascii="Verdana" w:hAnsi="Verdana"/>
          <w:color w:val="1C232C"/>
        </w:rPr>
        <w:t xml:space="preserve"> </w:t>
      </w:r>
      <w:r w:rsidR="00014420">
        <w:rPr>
          <w:rFonts w:ascii="Verdana" w:hAnsi="Verdana"/>
          <w:color w:val="1C232C"/>
        </w:rPr>
        <w:t xml:space="preserve">weniger Einsatzzeiten. </w:t>
      </w:r>
      <w:r w:rsidR="00014420" w:rsidRPr="00793E21">
        <w:rPr>
          <w:rFonts w:ascii="Verdana" w:hAnsi="Verdana"/>
          <w:color w:val="1C232C"/>
        </w:rPr>
        <w:t>Iza Rapacz</w:t>
      </w:r>
      <w:r w:rsidR="00014420">
        <w:rPr>
          <w:rFonts w:ascii="Verdana" w:hAnsi="Verdana"/>
          <w:color w:val="1C232C"/>
        </w:rPr>
        <w:t xml:space="preserve"> vom VCW </w:t>
      </w:r>
      <w:r>
        <w:rPr>
          <w:rFonts w:ascii="Verdana" w:hAnsi="Verdana"/>
          <w:color w:val="1C232C"/>
        </w:rPr>
        <w:t>liegt</w:t>
      </w:r>
      <w:r w:rsidR="00014420">
        <w:rPr>
          <w:rFonts w:ascii="Verdana" w:hAnsi="Verdana"/>
          <w:color w:val="1C232C"/>
        </w:rPr>
        <w:t xml:space="preserve"> </w:t>
      </w:r>
      <w:r>
        <w:rPr>
          <w:rFonts w:ascii="Verdana" w:hAnsi="Verdana"/>
          <w:color w:val="1C232C"/>
        </w:rPr>
        <w:t xml:space="preserve">hierbei auf dem zweiten </w:t>
      </w:r>
      <w:r w:rsidR="00014420">
        <w:rPr>
          <w:rFonts w:ascii="Verdana" w:hAnsi="Verdana"/>
          <w:color w:val="1C232C"/>
        </w:rPr>
        <w:t>Platz</w:t>
      </w:r>
      <w:r>
        <w:rPr>
          <w:rFonts w:ascii="Verdana" w:hAnsi="Verdana"/>
          <w:color w:val="1C232C"/>
        </w:rPr>
        <w:t xml:space="preserve"> (70). </w:t>
      </w:r>
      <w:r w:rsidR="00014420">
        <w:rPr>
          <w:rFonts w:ascii="Verdana" w:hAnsi="Verdana"/>
          <w:color w:val="1C232C"/>
        </w:rPr>
        <w:t xml:space="preserve">Wiesbadens Mittelblockerin </w:t>
      </w:r>
      <w:r w:rsidR="00014420" w:rsidRPr="00822872">
        <w:rPr>
          <w:rFonts w:ascii="Verdana" w:hAnsi="Verdana"/>
          <w:b/>
          <w:bCs/>
          <w:color w:val="1C232C"/>
        </w:rPr>
        <w:t>Rachel Anderson</w:t>
      </w:r>
      <w:r w:rsidR="00014420">
        <w:rPr>
          <w:rFonts w:ascii="Verdana" w:hAnsi="Verdana"/>
          <w:color w:val="1C232C"/>
        </w:rPr>
        <w:t xml:space="preserve"> (</w:t>
      </w:r>
      <w:r>
        <w:rPr>
          <w:rFonts w:ascii="Verdana" w:hAnsi="Verdana"/>
          <w:color w:val="1C232C"/>
        </w:rPr>
        <w:t xml:space="preserve">58, </w:t>
      </w:r>
      <w:r w:rsidR="00014420">
        <w:rPr>
          <w:rFonts w:ascii="Verdana" w:hAnsi="Verdana"/>
          <w:color w:val="1C232C"/>
        </w:rPr>
        <w:t xml:space="preserve">USA) </w:t>
      </w:r>
      <w:r>
        <w:rPr>
          <w:rFonts w:ascii="Verdana" w:hAnsi="Verdana"/>
          <w:color w:val="1C232C"/>
        </w:rPr>
        <w:t xml:space="preserve">ist auf dem </w:t>
      </w:r>
      <w:r w:rsidR="00014420">
        <w:rPr>
          <w:rFonts w:ascii="Verdana" w:hAnsi="Verdana"/>
          <w:color w:val="1C232C"/>
        </w:rPr>
        <w:t>beach</w:t>
      </w:r>
      <w:r w:rsidR="00822872">
        <w:rPr>
          <w:rFonts w:ascii="Verdana" w:hAnsi="Verdana"/>
          <w:color w:val="1C232C"/>
        </w:rPr>
        <w:t>t</w:t>
      </w:r>
      <w:r w:rsidR="00014420">
        <w:rPr>
          <w:rFonts w:ascii="Verdana" w:hAnsi="Verdana"/>
          <w:color w:val="1C232C"/>
        </w:rPr>
        <w:t>lichen</w:t>
      </w:r>
      <w:r>
        <w:rPr>
          <w:rFonts w:ascii="Verdana" w:hAnsi="Verdana"/>
          <w:color w:val="1C232C"/>
        </w:rPr>
        <w:t xml:space="preserve"> fünften</w:t>
      </w:r>
      <w:r w:rsidR="00014420">
        <w:rPr>
          <w:rFonts w:ascii="Verdana" w:hAnsi="Verdana"/>
          <w:color w:val="1C232C"/>
        </w:rPr>
        <w:t xml:space="preserve"> </w:t>
      </w:r>
      <w:r>
        <w:rPr>
          <w:rFonts w:ascii="Verdana" w:hAnsi="Verdana"/>
          <w:color w:val="1C232C"/>
        </w:rPr>
        <w:t>Rang zu finden.</w:t>
      </w:r>
      <w:r w:rsidR="00822872">
        <w:rPr>
          <w:rFonts w:ascii="Verdana" w:hAnsi="Verdana"/>
          <w:color w:val="1C232C"/>
        </w:rPr>
        <w:t xml:space="preserve"> </w:t>
      </w:r>
      <w:r w:rsidR="002471B4">
        <w:rPr>
          <w:rFonts w:ascii="Verdana" w:hAnsi="Verdana"/>
          <w:color w:val="1C232C"/>
        </w:rPr>
        <w:t>An der S</w:t>
      </w:r>
      <w:r w:rsidR="00822872">
        <w:rPr>
          <w:rFonts w:ascii="Verdana" w:hAnsi="Verdana"/>
          <w:color w:val="1C232C"/>
        </w:rPr>
        <w:t>pitze</w:t>
      </w:r>
      <w:r w:rsidR="002471B4">
        <w:rPr>
          <w:rFonts w:ascii="Verdana" w:hAnsi="Verdana"/>
          <w:color w:val="1C232C"/>
        </w:rPr>
        <w:t xml:space="preserve"> liegt die Neu-Schwerinerin </w:t>
      </w:r>
      <w:r w:rsidR="00822872" w:rsidRPr="00393E3C">
        <w:rPr>
          <w:rFonts w:ascii="Verdana" w:hAnsi="Verdana"/>
          <w:b/>
          <w:bCs/>
          <w:color w:val="1C232C"/>
        </w:rPr>
        <w:t>Marie Hänle</w:t>
      </w:r>
      <w:r w:rsidR="00822872">
        <w:rPr>
          <w:rFonts w:ascii="Verdana" w:hAnsi="Verdana"/>
          <w:color w:val="1C232C"/>
        </w:rPr>
        <w:t xml:space="preserve"> (85, Diagonal</w:t>
      </w:r>
      <w:r w:rsidR="002471B4">
        <w:rPr>
          <w:rFonts w:ascii="Verdana" w:hAnsi="Verdana"/>
          <w:color w:val="1C232C"/>
        </w:rPr>
        <w:t>).</w:t>
      </w:r>
      <w:r w:rsidR="00851EBB">
        <w:rPr>
          <w:rFonts w:ascii="Verdana" w:hAnsi="Verdana"/>
          <w:color w:val="1C232C"/>
        </w:rPr>
        <w:t xml:space="preserve"> </w:t>
      </w:r>
      <w:r w:rsidR="004330F9">
        <w:rPr>
          <w:rFonts w:ascii="Verdana" w:hAnsi="Verdana"/>
          <w:color w:val="1C232C"/>
        </w:rPr>
        <w:t>Von Stuttgarter Seite kommen die ertragreichsten Aufschläge der Liga</w:t>
      </w:r>
      <w:r w:rsidR="00393E3C">
        <w:rPr>
          <w:rFonts w:ascii="Verdana" w:hAnsi="Verdana"/>
          <w:color w:val="1C232C"/>
        </w:rPr>
        <w:t xml:space="preserve">: durch </w:t>
      </w:r>
      <w:r w:rsidR="00851EBB" w:rsidRPr="00793E21">
        <w:rPr>
          <w:rFonts w:ascii="Verdana" w:hAnsi="Verdana"/>
          <w:color w:val="1C232C"/>
        </w:rPr>
        <w:t xml:space="preserve">Maria Segura </w:t>
      </w:r>
      <w:proofErr w:type="spellStart"/>
      <w:r w:rsidR="00851EBB" w:rsidRPr="00793E21">
        <w:rPr>
          <w:rFonts w:ascii="Verdana" w:hAnsi="Verdana"/>
          <w:color w:val="1C232C"/>
        </w:rPr>
        <w:t>Palléres</w:t>
      </w:r>
      <w:proofErr w:type="spellEnd"/>
      <w:r w:rsidR="00393E3C">
        <w:rPr>
          <w:rFonts w:ascii="Verdana" w:hAnsi="Verdana"/>
          <w:color w:val="1C232C"/>
        </w:rPr>
        <w:t xml:space="preserve"> und</w:t>
      </w:r>
      <w:r>
        <w:rPr>
          <w:rFonts w:ascii="Verdana" w:hAnsi="Verdana"/>
          <w:color w:val="1C232C"/>
        </w:rPr>
        <w:t xml:space="preserve"> </w:t>
      </w:r>
      <w:r w:rsidR="00393E3C" w:rsidRPr="00393E3C">
        <w:rPr>
          <w:rFonts w:ascii="Verdana" w:hAnsi="Verdana"/>
          <w:b/>
          <w:bCs/>
          <w:color w:val="1C232C"/>
        </w:rPr>
        <w:t>Vera Mulder</w:t>
      </w:r>
      <w:r w:rsidR="00393E3C">
        <w:rPr>
          <w:rFonts w:ascii="Verdana" w:hAnsi="Verdana"/>
          <w:color w:val="1C232C"/>
        </w:rPr>
        <w:t xml:space="preserve"> (</w:t>
      </w:r>
      <w:r w:rsidR="00393E3C" w:rsidRPr="00393E3C">
        <w:rPr>
          <w:rFonts w:ascii="Verdana" w:hAnsi="Verdana"/>
          <w:color w:val="1C232C"/>
        </w:rPr>
        <w:t>Diagonal,</w:t>
      </w:r>
      <w:r w:rsidR="00393E3C">
        <w:rPr>
          <w:rFonts w:ascii="Verdana" w:hAnsi="Verdana"/>
          <w:color w:val="1C232C"/>
        </w:rPr>
        <w:t xml:space="preserve"> Niederlande).</w:t>
      </w:r>
      <w:r w:rsidR="005B25FF">
        <w:rPr>
          <w:rFonts w:ascii="Verdana" w:hAnsi="Verdana"/>
          <w:color w:val="1C232C"/>
        </w:rPr>
        <w:t xml:space="preserve"> Platz </w:t>
      </w:r>
      <w:r>
        <w:rPr>
          <w:rFonts w:ascii="Verdana" w:hAnsi="Verdana"/>
          <w:color w:val="1C232C"/>
        </w:rPr>
        <w:t xml:space="preserve">zwei </w:t>
      </w:r>
      <w:r w:rsidR="005B25FF">
        <w:rPr>
          <w:rFonts w:ascii="Verdana" w:hAnsi="Verdana"/>
          <w:color w:val="1C232C"/>
        </w:rPr>
        <w:t xml:space="preserve">weist </w:t>
      </w:r>
      <w:r w:rsidR="00756369">
        <w:rPr>
          <w:rFonts w:ascii="Verdana" w:hAnsi="Verdana"/>
          <w:color w:val="1C232C"/>
        </w:rPr>
        <w:t>Allianz-</w:t>
      </w:r>
      <w:r>
        <w:rPr>
          <w:rFonts w:ascii="Verdana" w:hAnsi="Verdana"/>
          <w:color w:val="1C232C"/>
        </w:rPr>
        <w:t>Mittelblockerin</w:t>
      </w:r>
      <w:r w:rsidR="005B25FF">
        <w:rPr>
          <w:rFonts w:ascii="Verdana" w:hAnsi="Verdana"/>
          <w:color w:val="1C232C"/>
        </w:rPr>
        <w:t xml:space="preserve"> </w:t>
      </w:r>
      <w:r w:rsidR="005B25FF" w:rsidRPr="00FE6DAF">
        <w:rPr>
          <w:rFonts w:ascii="Verdana" w:hAnsi="Verdana"/>
          <w:b/>
          <w:bCs/>
          <w:color w:val="1C232C"/>
        </w:rPr>
        <w:t>Eline Timmermann</w:t>
      </w:r>
      <w:r w:rsidR="005B25FF">
        <w:rPr>
          <w:rFonts w:ascii="Verdana" w:hAnsi="Verdana"/>
          <w:color w:val="1C232C"/>
        </w:rPr>
        <w:t xml:space="preserve"> (</w:t>
      </w:r>
      <w:r>
        <w:rPr>
          <w:rFonts w:ascii="Verdana" w:hAnsi="Verdana"/>
          <w:color w:val="1C232C"/>
        </w:rPr>
        <w:t>Niederlande</w:t>
      </w:r>
      <w:r w:rsidR="005B25FF">
        <w:rPr>
          <w:rFonts w:ascii="Verdana" w:hAnsi="Verdana"/>
          <w:color w:val="1C232C"/>
        </w:rPr>
        <w:t xml:space="preserve">) bei der Angriffseffizienz auf. VCW-Libera </w:t>
      </w:r>
      <w:r w:rsidR="005B25FF" w:rsidRPr="00FE6DAF">
        <w:rPr>
          <w:rFonts w:ascii="Verdana" w:hAnsi="Verdana"/>
          <w:b/>
          <w:bCs/>
          <w:color w:val="1C232C"/>
        </w:rPr>
        <w:t>Rene Sain</w:t>
      </w:r>
      <w:r w:rsidR="005B25FF">
        <w:rPr>
          <w:rFonts w:ascii="Verdana" w:hAnsi="Verdana"/>
          <w:color w:val="1C232C"/>
        </w:rPr>
        <w:t xml:space="preserve"> (Kroatien) belegt diesen Rang bei der Annahmeeffizienz.</w:t>
      </w:r>
    </w:p>
    <w:p w14:paraId="04FAEFCB" w14:textId="77777777" w:rsidR="00822872" w:rsidRDefault="00822872" w:rsidP="002F19C4">
      <w:pPr>
        <w:spacing w:line="276" w:lineRule="auto"/>
        <w:jc w:val="both"/>
        <w:rPr>
          <w:rFonts w:ascii="Verdana" w:hAnsi="Verdana"/>
          <w:b/>
          <w:bCs/>
          <w:color w:val="1C232C"/>
        </w:rPr>
      </w:pPr>
    </w:p>
    <w:p w14:paraId="7F1EBCC2" w14:textId="1F0103C9" w:rsidR="002F19C4" w:rsidRPr="00822872" w:rsidRDefault="00014420" w:rsidP="002F19C4">
      <w:pPr>
        <w:spacing w:line="276" w:lineRule="auto"/>
        <w:jc w:val="both"/>
        <w:rPr>
          <w:rFonts w:ascii="Verdana" w:hAnsi="Verdana"/>
          <w:b/>
          <w:bCs/>
          <w:color w:val="1C232C"/>
        </w:rPr>
      </w:pPr>
      <w:r w:rsidRPr="00822872">
        <w:rPr>
          <w:rFonts w:ascii="Verdana" w:hAnsi="Verdana"/>
          <w:b/>
          <w:bCs/>
          <w:color w:val="1C232C"/>
        </w:rPr>
        <w:t>STATEMENTS</w:t>
      </w:r>
    </w:p>
    <w:p w14:paraId="028B71AE" w14:textId="50DEF519" w:rsidR="00014420" w:rsidRDefault="00014420" w:rsidP="002F19C4">
      <w:pPr>
        <w:spacing w:line="276" w:lineRule="auto"/>
        <w:jc w:val="both"/>
        <w:rPr>
          <w:rFonts w:ascii="Verdana" w:hAnsi="Verdana"/>
          <w:color w:val="1C232C"/>
        </w:rPr>
      </w:pPr>
      <w:r w:rsidRPr="00014420">
        <w:rPr>
          <w:rFonts w:ascii="Verdana" w:hAnsi="Verdana"/>
          <w:b/>
          <w:bCs/>
          <w:color w:val="1C232C"/>
        </w:rPr>
        <w:t>Benedikt Frank:</w:t>
      </w:r>
      <w:r>
        <w:rPr>
          <w:rFonts w:ascii="Verdana" w:hAnsi="Verdana"/>
          <w:color w:val="1C232C"/>
        </w:rPr>
        <w:t xml:space="preserve"> „</w:t>
      </w:r>
      <w:r w:rsidR="001B6370">
        <w:rPr>
          <w:rFonts w:ascii="Verdana" w:hAnsi="Verdana"/>
          <w:color w:val="1C232C"/>
        </w:rPr>
        <w:t xml:space="preserve">Stuttgart hat gestern gewonnen, im zweiten und dritten Satz war es sehr knapp. </w:t>
      </w:r>
      <w:r w:rsidR="001A48CB">
        <w:rPr>
          <w:rFonts w:ascii="Verdana" w:hAnsi="Verdana"/>
          <w:color w:val="1C232C"/>
        </w:rPr>
        <w:t>Jetzt</w:t>
      </w:r>
      <w:r w:rsidR="001B6370">
        <w:rPr>
          <w:rFonts w:ascii="Verdana" w:hAnsi="Verdana"/>
          <w:color w:val="1C232C"/>
        </w:rPr>
        <w:t xml:space="preserve"> schauen wir mal, wie die Mannschaft </w:t>
      </w:r>
      <w:r w:rsidR="001A48CB">
        <w:rPr>
          <w:rFonts w:ascii="Verdana" w:hAnsi="Verdana"/>
          <w:color w:val="1C232C"/>
        </w:rPr>
        <w:t>die sehr knappe Zeit mit langer Anfahrt verkraftet. Aber keine Frage, das Team ist bombastisch stark und kann sehr gut adaptieren. Wir wissen, wie sie spielen. Wenn wir unser bestes Niveau erreichen, könnte es wieder ein knappes Spiel werden. Wir haben uns ein paar Kniffe überlegt und freuen uns auf das Match.</w:t>
      </w:r>
      <w:r>
        <w:rPr>
          <w:rFonts w:ascii="Verdana" w:hAnsi="Verdana"/>
          <w:color w:val="1C232C"/>
        </w:rPr>
        <w:t>“</w:t>
      </w:r>
    </w:p>
    <w:p w14:paraId="7C10C705" w14:textId="12927E3E" w:rsidR="00014420" w:rsidRDefault="00014420" w:rsidP="002F19C4">
      <w:pPr>
        <w:spacing w:line="276" w:lineRule="auto"/>
        <w:jc w:val="both"/>
        <w:rPr>
          <w:rFonts w:ascii="Verdana" w:hAnsi="Verdana"/>
          <w:color w:val="1C232C"/>
        </w:rPr>
      </w:pPr>
      <w:r w:rsidRPr="00014420">
        <w:rPr>
          <w:rFonts w:ascii="Verdana" w:hAnsi="Verdana"/>
          <w:b/>
          <w:bCs/>
          <w:color w:val="1C232C"/>
        </w:rPr>
        <w:t>Tanja Großer (VCW-Außenangriff):</w:t>
      </w:r>
      <w:r>
        <w:rPr>
          <w:rFonts w:ascii="Verdana" w:hAnsi="Verdana"/>
          <w:color w:val="1C232C"/>
        </w:rPr>
        <w:t xml:space="preserve"> „</w:t>
      </w:r>
      <w:r w:rsidR="00AB7947">
        <w:rPr>
          <w:rFonts w:ascii="Verdana" w:hAnsi="Verdana"/>
          <w:color w:val="1C232C"/>
        </w:rPr>
        <w:t xml:space="preserve">Nach der freien Woche müssen und werden wir in einen neuen Rhythmus finden. Wir konnten jetzt auch wieder an unseren Schwächen arbeiten, dafür war über viele Wochen hinweg bei der hohen Match-Anzahl nicht </w:t>
      </w:r>
      <w:r w:rsidR="0096022F">
        <w:rPr>
          <w:rFonts w:ascii="Verdana" w:hAnsi="Verdana"/>
          <w:color w:val="1C232C"/>
        </w:rPr>
        <w:t>ausreichend</w:t>
      </w:r>
      <w:r w:rsidR="00AB7947">
        <w:rPr>
          <w:rFonts w:ascii="Verdana" w:hAnsi="Verdana"/>
          <w:color w:val="1C232C"/>
        </w:rPr>
        <w:t xml:space="preserve"> Zeit. Ganz klar: Wir wollen </w:t>
      </w:r>
      <w:r w:rsidR="0096022F">
        <w:rPr>
          <w:rFonts w:ascii="Verdana" w:hAnsi="Verdana"/>
          <w:color w:val="1C232C"/>
        </w:rPr>
        <w:t xml:space="preserve">am Samstag </w:t>
      </w:r>
      <w:r w:rsidR="00AB7947">
        <w:rPr>
          <w:rFonts w:ascii="Verdana" w:hAnsi="Verdana"/>
          <w:color w:val="1C232C"/>
        </w:rPr>
        <w:t xml:space="preserve">unser </w:t>
      </w:r>
      <w:r w:rsidR="00AB7947">
        <w:rPr>
          <w:rFonts w:ascii="Verdana" w:hAnsi="Verdana"/>
          <w:color w:val="1C232C"/>
        </w:rPr>
        <w:lastRenderedPageBreak/>
        <w:t xml:space="preserve">Spiel durchziehen. Der Blick auf die Tabelle darf nicht darüber hinwegtäuschen, dass Stuttgart </w:t>
      </w:r>
      <w:r w:rsidR="0096022F">
        <w:rPr>
          <w:rFonts w:ascii="Verdana" w:hAnsi="Verdana"/>
          <w:color w:val="1C232C"/>
        </w:rPr>
        <w:t xml:space="preserve">auch in dieser Saison </w:t>
      </w:r>
      <w:r w:rsidR="00AB7947">
        <w:rPr>
          <w:rFonts w:ascii="Verdana" w:hAnsi="Verdana"/>
          <w:color w:val="1C232C"/>
        </w:rPr>
        <w:t xml:space="preserve">einen sehr starken Kader </w:t>
      </w:r>
      <w:r w:rsidR="0096022F">
        <w:rPr>
          <w:rFonts w:ascii="Verdana" w:hAnsi="Verdana"/>
          <w:color w:val="1C232C"/>
        </w:rPr>
        <w:t>mit guten Wechselmöglichkeiten hat. Die Mannschaft wird sich weiter finden, aber vielleicht noch nicht gegen uns.“</w:t>
      </w:r>
    </w:p>
    <w:p w14:paraId="0048C1D9" w14:textId="77777777" w:rsidR="0096022F" w:rsidRDefault="0096022F" w:rsidP="0096022F">
      <w:pPr>
        <w:spacing w:line="276" w:lineRule="auto"/>
        <w:jc w:val="both"/>
        <w:rPr>
          <w:rFonts w:ascii="Verdana" w:hAnsi="Verdana"/>
          <w:b/>
          <w:bCs/>
          <w:color w:val="1C232C"/>
        </w:rPr>
      </w:pPr>
      <w:bookmarkStart w:id="0" w:name="_Hlk152808843"/>
    </w:p>
    <w:p w14:paraId="467C548E" w14:textId="57089BAB" w:rsidR="0096022F" w:rsidRPr="00844B0A" w:rsidRDefault="0096022F" w:rsidP="0096022F">
      <w:pPr>
        <w:spacing w:line="276" w:lineRule="auto"/>
        <w:jc w:val="both"/>
        <w:rPr>
          <w:rFonts w:ascii="Verdana" w:hAnsi="Verdana"/>
          <w:b/>
          <w:bCs/>
          <w:color w:val="1C232C"/>
        </w:rPr>
      </w:pPr>
      <w:r w:rsidRPr="00844B0A">
        <w:rPr>
          <w:rFonts w:ascii="Verdana" w:hAnsi="Verdana"/>
          <w:b/>
          <w:bCs/>
          <w:color w:val="1C232C"/>
        </w:rPr>
        <w:t>NÄCHSTE TERMINE</w:t>
      </w:r>
    </w:p>
    <w:p w14:paraId="2AC4965E" w14:textId="77777777" w:rsidR="0096022F" w:rsidRDefault="0096022F" w:rsidP="0096022F">
      <w:pPr>
        <w:spacing w:line="276" w:lineRule="auto"/>
        <w:rPr>
          <w:rFonts w:ascii="Verdana" w:hAnsi="Verdana"/>
          <w:b/>
          <w:bCs/>
          <w:color w:val="1C232C"/>
        </w:rPr>
      </w:pPr>
      <w:r>
        <w:rPr>
          <w:rFonts w:ascii="Verdana" w:hAnsi="Verdana"/>
          <w:b/>
          <w:bCs/>
          <w:color w:val="1C232C"/>
        </w:rPr>
        <w:t xml:space="preserve">1. Volleyball Bundesliga </w:t>
      </w:r>
    </w:p>
    <w:p w14:paraId="52C95243" w14:textId="77777777" w:rsidR="0096022F" w:rsidRDefault="0096022F" w:rsidP="0096022F">
      <w:pPr>
        <w:spacing w:line="276" w:lineRule="auto"/>
        <w:rPr>
          <w:rFonts w:ascii="Verdana" w:hAnsi="Verdana"/>
          <w:i/>
          <w:iCs/>
          <w:color w:val="1C232C"/>
        </w:rPr>
      </w:pPr>
      <w:r>
        <w:rPr>
          <w:rFonts w:ascii="Verdana" w:hAnsi="Verdana"/>
          <w:i/>
          <w:iCs/>
          <w:color w:val="1C232C"/>
        </w:rPr>
        <w:t>Rückrunde</w:t>
      </w:r>
    </w:p>
    <w:p w14:paraId="1065C470" w14:textId="77777777" w:rsidR="0096022F" w:rsidRDefault="0096022F" w:rsidP="0096022F">
      <w:pPr>
        <w:spacing w:line="276" w:lineRule="auto"/>
        <w:rPr>
          <w:rFonts w:ascii="Verdana" w:hAnsi="Verdana"/>
          <w:i/>
          <w:iCs/>
          <w:color w:val="1C232C"/>
        </w:rPr>
      </w:pPr>
      <w:r w:rsidRPr="003447A3">
        <w:rPr>
          <w:rFonts w:ascii="Verdana" w:hAnsi="Verdana"/>
          <w:color w:val="1C232C"/>
        </w:rPr>
        <w:t>16. Dezember 2023 (Samstag, 19:00 Uhr): VCW – Allianz MTV Stuttgart</w:t>
      </w:r>
      <w:r>
        <w:rPr>
          <w:rFonts w:ascii="Verdana" w:hAnsi="Verdana"/>
          <w:color w:val="1C232C"/>
        </w:rPr>
        <w:br/>
      </w:r>
      <w:r w:rsidRPr="008D0CE1">
        <w:rPr>
          <w:rFonts w:ascii="Verdana" w:hAnsi="Verdana"/>
          <w:i/>
          <w:iCs/>
          <w:color w:val="1C232C"/>
        </w:rPr>
        <w:t>(Wiesbaden, Sporthalle am Platz der Deutschen Einheit)</w:t>
      </w:r>
      <w:bookmarkEnd w:id="0"/>
    </w:p>
    <w:p w14:paraId="2B2DA5F9" w14:textId="77777777" w:rsidR="0096022F" w:rsidRDefault="0096022F" w:rsidP="0096022F">
      <w:pPr>
        <w:spacing w:line="276" w:lineRule="auto"/>
        <w:rPr>
          <w:rFonts w:ascii="Verdana" w:hAnsi="Verdana"/>
          <w:i/>
          <w:iCs/>
          <w:color w:val="1C232C"/>
        </w:rPr>
      </w:pPr>
      <w:r w:rsidRPr="002B58CB">
        <w:rPr>
          <w:rFonts w:ascii="Verdana" w:hAnsi="Verdana"/>
          <w:color w:val="1C232C"/>
        </w:rPr>
        <w:t>22. Dezember 2023 (Freitag, 19:00 Uhr)</w:t>
      </w:r>
      <w:r>
        <w:rPr>
          <w:rFonts w:ascii="Verdana" w:hAnsi="Verdana"/>
          <w:color w:val="1C232C"/>
        </w:rPr>
        <w:t>:</w:t>
      </w:r>
      <w:r w:rsidRPr="002B58CB">
        <w:rPr>
          <w:rFonts w:ascii="Verdana" w:hAnsi="Verdana"/>
          <w:color w:val="1C232C"/>
        </w:rPr>
        <w:t xml:space="preserve"> Dresdner SC – VCW</w:t>
      </w:r>
      <w:r>
        <w:rPr>
          <w:rFonts w:ascii="Verdana" w:hAnsi="Verdana"/>
          <w:i/>
          <w:iCs/>
          <w:color w:val="1C232C"/>
        </w:rPr>
        <w:br/>
        <w:t>(Dresden, Margon Arena)</w:t>
      </w:r>
    </w:p>
    <w:p w14:paraId="035C58B8" w14:textId="43B68D35" w:rsidR="00CF7061" w:rsidRDefault="00CF7061" w:rsidP="00CF7061">
      <w:pPr>
        <w:spacing w:line="276" w:lineRule="auto"/>
        <w:rPr>
          <w:rFonts w:ascii="Verdana" w:hAnsi="Verdana"/>
          <w:b/>
          <w:bCs/>
        </w:rPr>
      </w:pPr>
      <w:r>
        <w:rPr>
          <w:rFonts w:ascii="Verdana" w:hAnsi="Verdana"/>
          <w:color w:val="1C232C"/>
        </w:rPr>
        <w:t>28</w:t>
      </w:r>
      <w:r w:rsidRPr="002B58CB">
        <w:rPr>
          <w:rFonts w:ascii="Verdana" w:hAnsi="Verdana"/>
          <w:color w:val="1C232C"/>
        </w:rPr>
        <w:t>. Dezember 2023 (</w:t>
      </w:r>
      <w:r>
        <w:rPr>
          <w:rFonts w:ascii="Verdana" w:hAnsi="Verdana"/>
          <w:color w:val="1C232C"/>
        </w:rPr>
        <w:t>Donnerstag</w:t>
      </w:r>
      <w:r w:rsidRPr="002B58CB">
        <w:rPr>
          <w:rFonts w:ascii="Verdana" w:hAnsi="Verdana"/>
          <w:color w:val="1C232C"/>
        </w:rPr>
        <w:t xml:space="preserve">, 19:00 Uhr): </w:t>
      </w:r>
      <w:r>
        <w:rPr>
          <w:rFonts w:ascii="Verdana" w:hAnsi="Verdana"/>
          <w:color w:val="1C232C"/>
        </w:rPr>
        <w:t>Rote Raben Vilsbiburg</w:t>
      </w:r>
      <w:r w:rsidRPr="002B58CB">
        <w:rPr>
          <w:rFonts w:ascii="Verdana" w:hAnsi="Verdana"/>
          <w:color w:val="1C232C"/>
        </w:rPr>
        <w:t xml:space="preserve"> – </w:t>
      </w:r>
      <w:r>
        <w:rPr>
          <w:rFonts w:ascii="Verdana" w:hAnsi="Verdana"/>
          <w:color w:val="1C232C"/>
        </w:rPr>
        <w:t>VCW</w:t>
      </w:r>
      <w:r>
        <w:rPr>
          <w:rFonts w:ascii="Verdana" w:hAnsi="Verdana"/>
          <w:i/>
          <w:iCs/>
          <w:color w:val="1C232C"/>
        </w:rPr>
        <w:br/>
        <w:t>(</w:t>
      </w:r>
      <w:r>
        <w:rPr>
          <w:rFonts w:ascii="Verdana" w:hAnsi="Verdana"/>
          <w:i/>
          <w:iCs/>
          <w:color w:val="1C232C"/>
        </w:rPr>
        <w:t>Vilsbiburg, Ballsporthalle</w:t>
      </w:r>
      <w:r w:rsidRPr="008D0CE1">
        <w:rPr>
          <w:rFonts w:ascii="Verdana" w:hAnsi="Verdana"/>
          <w:i/>
          <w:iCs/>
          <w:color w:val="1C232C"/>
        </w:rPr>
        <w:t>)</w:t>
      </w:r>
    </w:p>
    <w:p w14:paraId="11451E85" w14:textId="77777777" w:rsidR="0096022F" w:rsidRDefault="0096022F" w:rsidP="0096022F">
      <w:pPr>
        <w:spacing w:line="276" w:lineRule="auto"/>
        <w:rPr>
          <w:rFonts w:ascii="Verdana" w:hAnsi="Verdana"/>
          <w:b/>
          <w:bCs/>
        </w:rPr>
      </w:pPr>
      <w:r w:rsidRPr="002B58CB">
        <w:rPr>
          <w:rFonts w:ascii="Verdana" w:hAnsi="Verdana"/>
          <w:color w:val="1C232C"/>
        </w:rPr>
        <w:t>30. Dezember 2023 (Samstag, 19:00 Uhr): VCW – Ladies in Black Aachen</w:t>
      </w:r>
      <w:r>
        <w:rPr>
          <w:rFonts w:ascii="Verdana" w:hAnsi="Verdana"/>
          <w:i/>
          <w:iCs/>
          <w:color w:val="1C232C"/>
        </w:rPr>
        <w:br/>
        <w:t>(</w:t>
      </w:r>
      <w:r w:rsidRPr="008D0CE1">
        <w:rPr>
          <w:rFonts w:ascii="Verdana" w:hAnsi="Verdana"/>
          <w:i/>
          <w:iCs/>
          <w:color w:val="1C232C"/>
        </w:rPr>
        <w:t>Wiesbaden, Sporthalle am Platz der Deutschen Einheit)</w:t>
      </w:r>
    </w:p>
    <w:p w14:paraId="23B09EB9" w14:textId="3D4D6E12" w:rsidR="0096022F" w:rsidRPr="00EE426F" w:rsidRDefault="0096022F" w:rsidP="0096022F">
      <w:pPr>
        <w:spacing w:line="276" w:lineRule="auto"/>
        <w:rPr>
          <w:rFonts w:ascii="Verdana" w:hAnsi="Verdana"/>
          <w:b/>
          <w:bCs/>
          <w:color w:val="1C232C"/>
        </w:rPr>
      </w:pPr>
      <w:r w:rsidRPr="00D0027E">
        <w:rPr>
          <w:rFonts w:ascii="Verdana" w:hAnsi="Verdana"/>
          <w:color w:val="1C232C"/>
        </w:rPr>
        <w:t>Die Spiele werden live und on</w:t>
      </w:r>
      <w:r w:rsidR="00CF7061">
        <w:rPr>
          <w:rFonts w:ascii="Verdana" w:hAnsi="Verdana"/>
          <w:color w:val="1C232C"/>
        </w:rPr>
        <w:t>-D</w:t>
      </w:r>
      <w:r w:rsidRPr="00D0027E">
        <w:rPr>
          <w:rFonts w:ascii="Verdana" w:hAnsi="Verdana"/>
          <w:color w:val="1C232C"/>
        </w:rPr>
        <w:t>emand auf der Streaming-Plattform Sport1 extra und auf DYN übertragen.</w:t>
      </w:r>
    </w:p>
    <w:p w14:paraId="49C5E0D8" w14:textId="77777777" w:rsidR="0096022F" w:rsidRPr="00CF7061" w:rsidRDefault="0096022F" w:rsidP="0096022F">
      <w:pPr>
        <w:spacing w:line="276" w:lineRule="auto"/>
        <w:rPr>
          <w:rFonts w:ascii="Verdana" w:hAnsi="Verdana"/>
          <w:b/>
          <w:bCs/>
          <w:color w:val="1C232C"/>
          <w:lang w:val="en-US"/>
        </w:rPr>
      </w:pPr>
      <w:r w:rsidRPr="00976176">
        <w:rPr>
          <w:rFonts w:ascii="Verdana" w:hAnsi="Verdana"/>
          <w:b/>
          <w:bCs/>
          <w:color w:val="1C232C"/>
          <w:lang w:val="en-US"/>
        </w:rPr>
        <w:t>Tickets:</w:t>
      </w:r>
      <w:r w:rsidRPr="00976176">
        <w:rPr>
          <w:rFonts w:ascii="Verdana" w:hAnsi="Verdana"/>
          <w:color w:val="1C232C"/>
          <w:lang w:val="en-US"/>
        </w:rPr>
        <w:t xml:space="preserve"> </w:t>
      </w:r>
      <w:hyperlink r:id="rId9" w:history="1">
        <w:r w:rsidRPr="00976176">
          <w:rPr>
            <w:rStyle w:val="Hyperlink"/>
            <w:rFonts w:ascii="Verdana" w:hAnsi="Verdana"/>
            <w:color w:val="009FE3"/>
            <w:shd w:val="clear" w:color="auto" w:fill="FFFFFF"/>
            <w:lang w:val="en-US"/>
          </w:rPr>
          <w:t>www.vc-wiesbaden.de/tickets</w:t>
        </w:r>
      </w:hyperlink>
    </w:p>
    <w:p w14:paraId="019B5411" w14:textId="77777777" w:rsidR="0096022F" w:rsidRPr="00CF7061" w:rsidRDefault="0096022F">
      <w:pPr>
        <w:rPr>
          <w:rFonts w:ascii="Verdana" w:hAnsi="Verdana" w:cs="Arial"/>
          <w:noProof/>
          <w:lang w:val="en-US"/>
        </w:rPr>
      </w:pPr>
    </w:p>
    <w:p w14:paraId="50FC9894" w14:textId="77777777" w:rsidR="0096022F" w:rsidRPr="00CF7061" w:rsidRDefault="0096022F">
      <w:pPr>
        <w:rPr>
          <w:rFonts w:ascii="Verdana" w:hAnsi="Verdana" w:cs="Arial"/>
          <w:noProof/>
          <w:lang w:val="en-US"/>
        </w:rPr>
      </w:pPr>
    </w:p>
    <w:p w14:paraId="26A375C4" w14:textId="77777777" w:rsidR="0096022F" w:rsidRPr="00CF7061" w:rsidRDefault="0096022F">
      <w:pPr>
        <w:rPr>
          <w:rFonts w:ascii="Verdana" w:hAnsi="Verdana" w:cs="Arial"/>
          <w:noProof/>
          <w:lang w:val="en-US"/>
        </w:rPr>
      </w:pPr>
    </w:p>
    <w:p w14:paraId="070FA92C" w14:textId="77777777" w:rsidR="0096022F" w:rsidRPr="00CF7061" w:rsidRDefault="0096022F">
      <w:pPr>
        <w:rPr>
          <w:rFonts w:ascii="Verdana" w:hAnsi="Verdana" w:cs="Arial"/>
          <w:noProof/>
          <w:lang w:val="en-US"/>
        </w:rPr>
      </w:pPr>
    </w:p>
    <w:p w14:paraId="07665101" w14:textId="0AC77030" w:rsidR="00BA0725" w:rsidRPr="003D43D9" w:rsidRDefault="00CF7061" w:rsidP="003D43D9">
      <w:pPr>
        <w:rPr>
          <w:rFonts w:ascii="Verdana" w:hAnsi="Verdana"/>
          <w:color w:val="1C232C"/>
        </w:rPr>
      </w:pPr>
      <w:r>
        <w:rPr>
          <w:rFonts w:ascii="Verdana" w:hAnsi="Verdana"/>
          <w:i/>
          <w:iCs/>
          <w:noProof/>
          <w:color w:val="1C232C"/>
        </w:rPr>
        <w:lastRenderedPageBreak/>
        <w:drawing>
          <wp:inline distT="0" distB="0" distL="0" distR="0" wp14:anchorId="47B0586B" wp14:editId="202791B2">
            <wp:extent cx="5759450" cy="3836035"/>
            <wp:effectExtent l="0" t="0" r="0" b="0"/>
            <wp:docPr id="85414582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45824" name="Grafik 8541458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36035"/>
                    </a:xfrm>
                    <a:prstGeom prst="rect">
                      <a:avLst/>
                    </a:prstGeom>
                  </pic:spPr>
                </pic:pic>
              </a:graphicData>
            </a:graphic>
          </wp:inline>
        </w:drawing>
      </w:r>
      <w:r w:rsidRPr="00CF7061">
        <w:t xml:space="preserve"> </w:t>
      </w:r>
      <w:r w:rsidRPr="00CF7061">
        <w:rPr>
          <w:rFonts w:ascii="Verdana" w:hAnsi="Verdana"/>
          <w:i/>
          <w:iCs/>
          <w:color w:val="1C232C"/>
        </w:rPr>
        <w:t>Rückrunde: VCW empfängt Meister Stuttgart</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B5F2" w14:textId="77777777" w:rsidR="005502E2" w:rsidRDefault="005502E2" w:rsidP="00CE0C86">
      <w:pPr>
        <w:spacing w:after="0" w:line="240" w:lineRule="auto"/>
      </w:pPr>
      <w:r>
        <w:separator/>
      </w:r>
    </w:p>
  </w:endnote>
  <w:endnote w:type="continuationSeparator" w:id="0">
    <w:p w14:paraId="6D9B5B81" w14:textId="77777777" w:rsidR="005502E2" w:rsidRDefault="005502E2"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E074" w14:textId="77777777" w:rsidR="005502E2" w:rsidRDefault="005502E2" w:rsidP="00CE0C86">
      <w:pPr>
        <w:spacing w:after="0" w:line="240" w:lineRule="auto"/>
      </w:pPr>
      <w:r>
        <w:separator/>
      </w:r>
    </w:p>
  </w:footnote>
  <w:footnote w:type="continuationSeparator" w:id="0">
    <w:p w14:paraId="390F05A8" w14:textId="77777777" w:rsidR="005502E2" w:rsidRDefault="005502E2"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0DECDBE1" w:rsidR="005A59D6" w:rsidRPr="00CE0C86" w:rsidRDefault="00585A46"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436ED4F7">
              <wp:simplePos x="0" y="0"/>
              <wp:positionH relativeFrom="page">
                <wp:posOffset>5050155</wp:posOffset>
              </wp:positionH>
              <wp:positionV relativeFrom="page">
                <wp:posOffset>393700</wp:posOffset>
              </wp:positionV>
              <wp:extent cx="1358900" cy="1234440"/>
              <wp:effectExtent l="0" t="0" r="0" b="0"/>
              <wp:wrapNone/>
              <wp:docPr id="4459846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27B118D0"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74A62CD2">
              <wp:simplePos x="0" y="0"/>
              <wp:positionH relativeFrom="page">
                <wp:posOffset>899160</wp:posOffset>
              </wp:positionH>
              <wp:positionV relativeFrom="page">
                <wp:posOffset>1640204</wp:posOffset>
              </wp:positionV>
              <wp:extent cx="5419725" cy="0"/>
              <wp:effectExtent l="0" t="0" r="0" b="0"/>
              <wp:wrapNone/>
              <wp:docPr id="31734421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15C2F625"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4C7117C">
              <wp:simplePos x="0" y="0"/>
              <wp:positionH relativeFrom="page">
                <wp:posOffset>1707515</wp:posOffset>
              </wp:positionH>
              <wp:positionV relativeFrom="page">
                <wp:posOffset>18941415</wp:posOffset>
              </wp:positionV>
              <wp:extent cx="5868670" cy="762000"/>
              <wp:effectExtent l="0" t="0" r="0" b="0"/>
              <wp:wrapNone/>
              <wp:docPr id="26114799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229A153E">
              <wp:simplePos x="0" y="0"/>
              <wp:positionH relativeFrom="page">
                <wp:posOffset>1707515</wp:posOffset>
              </wp:positionH>
              <wp:positionV relativeFrom="page">
                <wp:posOffset>18941415</wp:posOffset>
              </wp:positionV>
              <wp:extent cx="5868670" cy="762000"/>
              <wp:effectExtent l="0" t="0" r="0" b="0"/>
              <wp:wrapNone/>
              <wp:docPr id="1391580974"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25FC10FF">
              <wp:simplePos x="0" y="0"/>
              <wp:positionH relativeFrom="page">
                <wp:posOffset>1707515</wp:posOffset>
              </wp:positionH>
              <wp:positionV relativeFrom="page">
                <wp:posOffset>18941415</wp:posOffset>
              </wp:positionV>
              <wp:extent cx="5868670" cy="762000"/>
              <wp:effectExtent l="0" t="0" r="0" b="0"/>
              <wp:wrapNone/>
              <wp:docPr id="35540924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1CF68FB4">
              <wp:simplePos x="0" y="0"/>
              <wp:positionH relativeFrom="page">
                <wp:posOffset>1707515</wp:posOffset>
              </wp:positionH>
              <wp:positionV relativeFrom="page">
                <wp:posOffset>18941415</wp:posOffset>
              </wp:positionV>
              <wp:extent cx="5868670" cy="762000"/>
              <wp:effectExtent l="0" t="0" r="0" b="0"/>
              <wp:wrapNone/>
              <wp:docPr id="532152676"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56700A11">
              <wp:simplePos x="0" y="0"/>
              <wp:positionH relativeFrom="page">
                <wp:posOffset>1707515</wp:posOffset>
              </wp:positionH>
              <wp:positionV relativeFrom="page">
                <wp:posOffset>18941415</wp:posOffset>
              </wp:positionV>
              <wp:extent cx="5868670" cy="762000"/>
              <wp:effectExtent l="0" t="0" r="0" b="0"/>
              <wp:wrapNone/>
              <wp:docPr id="218882268"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63078638">
              <wp:simplePos x="0" y="0"/>
              <wp:positionH relativeFrom="page">
                <wp:posOffset>1707515</wp:posOffset>
              </wp:positionH>
              <wp:positionV relativeFrom="page">
                <wp:posOffset>18941415</wp:posOffset>
              </wp:positionV>
              <wp:extent cx="5868670" cy="762000"/>
              <wp:effectExtent l="0" t="0" r="0" b="0"/>
              <wp:wrapNone/>
              <wp:docPr id="2012337553"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45E"/>
    <w:rsid w:val="00003C8A"/>
    <w:rsid w:val="00003D9E"/>
    <w:rsid w:val="000042D2"/>
    <w:rsid w:val="0000441A"/>
    <w:rsid w:val="00004B1D"/>
    <w:rsid w:val="00004DC9"/>
    <w:rsid w:val="000067BD"/>
    <w:rsid w:val="00006A40"/>
    <w:rsid w:val="00006BBD"/>
    <w:rsid w:val="00006CA0"/>
    <w:rsid w:val="00006F2F"/>
    <w:rsid w:val="00007FCD"/>
    <w:rsid w:val="00010C67"/>
    <w:rsid w:val="00010F0F"/>
    <w:rsid w:val="00011C16"/>
    <w:rsid w:val="00013610"/>
    <w:rsid w:val="00014103"/>
    <w:rsid w:val="00014420"/>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2A5E"/>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3A"/>
    <w:rsid w:val="000C558C"/>
    <w:rsid w:val="000C58E7"/>
    <w:rsid w:val="000C5E9C"/>
    <w:rsid w:val="000C7AE3"/>
    <w:rsid w:val="000D1D7A"/>
    <w:rsid w:val="000D2318"/>
    <w:rsid w:val="000D23A7"/>
    <w:rsid w:val="000D2C4F"/>
    <w:rsid w:val="000D39D6"/>
    <w:rsid w:val="000D4A34"/>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0FB3"/>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0F7E"/>
    <w:rsid w:val="0016119B"/>
    <w:rsid w:val="00161439"/>
    <w:rsid w:val="00161BCB"/>
    <w:rsid w:val="00162052"/>
    <w:rsid w:val="001621DB"/>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48CB"/>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370"/>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94A"/>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C77"/>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471B4"/>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3AB3"/>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38E"/>
    <w:rsid w:val="002A481A"/>
    <w:rsid w:val="002A496D"/>
    <w:rsid w:val="002A4CBF"/>
    <w:rsid w:val="002A4E53"/>
    <w:rsid w:val="002A51E2"/>
    <w:rsid w:val="002A591F"/>
    <w:rsid w:val="002A630B"/>
    <w:rsid w:val="002A6B92"/>
    <w:rsid w:val="002A7162"/>
    <w:rsid w:val="002A7F36"/>
    <w:rsid w:val="002B00DB"/>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19C4"/>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3F48"/>
    <w:rsid w:val="00334156"/>
    <w:rsid w:val="00334468"/>
    <w:rsid w:val="00334568"/>
    <w:rsid w:val="00334927"/>
    <w:rsid w:val="00334E4D"/>
    <w:rsid w:val="00335C1F"/>
    <w:rsid w:val="00336804"/>
    <w:rsid w:val="0033711D"/>
    <w:rsid w:val="00337DB2"/>
    <w:rsid w:val="00340171"/>
    <w:rsid w:val="0034026D"/>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3E3C"/>
    <w:rsid w:val="00394708"/>
    <w:rsid w:val="00394DB8"/>
    <w:rsid w:val="00395236"/>
    <w:rsid w:val="003A2AD9"/>
    <w:rsid w:val="003A3502"/>
    <w:rsid w:val="003A35CF"/>
    <w:rsid w:val="003A3DE7"/>
    <w:rsid w:val="003A3F5C"/>
    <w:rsid w:val="003A41BF"/>
    <w:rsid w:val="003A44E6"/>
    <w:rsid w:val="003A47A3"/>
    <w:rsid w:val="003A5274"/>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7D7"/>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0F9"/>
    <w:rsid w:val="00433433"/>
    <w:rsid w:val="004349FC"/>
    <w:rsid w:val="00434A52"/>
    <w:rsid w:val="00434F93"/>
    <w:rsid w:val="004353D1"/>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6E9"/>
    <w:rsid w:val="004919B4"/>
    <w:rsid w:val="004931FF"/>
    <w:rsid w:val="004933A5"/>
    <w:rsid w:val="004933F3"/>
    <w:rsid w:val="00493AF6"/>
    <w:rsid w:val="00493B75"/>
    <w:rsid w:val="00493D06"/>
    <w:rsid w:val="00494865"/>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53CB"/>
    <w:rsid w:val="004D54F4"/>
    <w:rsid w:val="004D55AE"/>
    <w:rsid w:val="004D6210"/>
    <w:rsid w:val="004D752C"/>
    <w:rsid w:val="004D7CD4"/>
    <w:rsid w:val="004E0525"/>
    <w:rsid w:val="004E0AA3"/>
    <w:rsid w:val="004E0BF6"/>
    <w:rsid w:val="004E1190"/>
    <w:rsid w:val="004E1404"/>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2E2"/>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A46"/>
    <w:rsid w:val="00585C68"/>
    <w:rsid w:val="00585F27"/>
    <w:rsid w:val="00586B22"/>
    <w:rsid w:val="00587022"/>
    <w:rsid w:val="00590801"/>
    <w:rsid w:val="005917DC"/>
    <w:rsid w:val="00592035"/>
    <w:rsid w:val="005929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5523"/>
    <w:rsid w:val="005A55CF"/>
    <w:rsid w:val="005A5861"/>
    <w:rsid w:val="005A59D6"/>
    <w:rsid w:val="005A5F7D"/>
    <w:rsid w:val="005A77B2"/>
    <w:rsid w:val="005A7C1A"/>
    <w:rsid w:val="005B0462"/>
    <w:rsid w:val="005B0FF7"/>
    <w:rsid w:val="005B19C2"/>
    <w:rsid w:val="005B25FF"/>
    <w:rsid w:val="005B3DEF"/>
    <w:rsid w:val="005B4246"/>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D6839"/>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537E"/>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94E"/>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5731E"/>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303"/>
    <w:rsid w:val="00740B99"/>
    <w:rsid w:val="00741925"/>
    <w:rsid w:val="007419F8"/>
    <w:rsid w:val="00742FCB"/>
    <w:rsid w:val="00743107"/>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6369"/>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3E21"/>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B0094"/>
    <w:rsid w:val="007B0CCE"/>
    <w:rsid w:val="007B1824"/>
    <w:rsid w:val="007B2322"/>
    <w:rsid w:val="007B2CB3"/>
    <w:rsid w:val="007B2F23"/>
    <w:rsid w:val="007B37F4"/>
    <w:rsid w:val="007B3DC4"/>
    <w:rsid w:val="007B3ED7"/>
    <w:rsid w:val="007B42AE"/>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874"/>
    <w:rsid w:val="007E30FE"/>
    <w:rsid w:val="007E4A89"/>
    <w:rsid w:val="007E4BEF"/>
    <w:rsid w:val="007E68C7"/>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1AC"/>
    <w:rsid w:val="008223A9"/>
    <w:rsid w:val="008226E8"/>
    <w:rsid w:val="00822872"/>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BB"/>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508"/>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178"/>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CA3"/>
    <w:rsid w:val="008F1A1E"/>
    <w:rsid w:val="008F1A57"/>
    <w:rsid w:val="008F1D59"/>
    <w:rsid w:val="008F2173"/>
    <w:rsid w:val="008F284E"/>
    <w:rsid w:val="008F2A06"/>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2A5"/>
    <w:rsid w:val="00947572"/>
    <w:rsid w:val="009478F1"/>
    <w:rsid w:val="00947FFE"/>
    <w:rsid w:val="00950421"/>
    <w:rsid w:val="00950BCC"/>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22F"/>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2D35"/>
    <w:rsid w:val="009A2FDA"/>
    <w:rsid w:val="009A32AE"/>
    <w:rsid w:val="009A352B"/>
    <w:rsid w:val="009A47FD"/>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7B2"/>
    <w:rsid w:val="009C5826"/>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4B86"/>
    <w:rsid w:val="00A454B3"/>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03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616C"/>
    <w:rsid w:val="00AB6188"/>
    <w:rsid w:val="00AB69E4"/>
    <w:rsid w:val="00AB6D55"/>
    <w:rsid w:val="00AB764B"/>
    <w:rsid w:val="00AB77C3"/>
    <w:rsid w:val="00AB7947"/>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984"/>
    <w:rsid w:val="00BE0D4C"/>
    <w:rsid w:val="00BE17D7"/>
    <w:rsid w:val="00BE2029"/>
    <w:rsid w:val="00BE2B6E"/>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89B"/>
    <w:rsid w:val="00CF616A"/>
    <w:rsid w:val="00CF64C8"/>
    <w:rsid w:val="00CF7061"/>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2CA"/>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5B9F"/>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246"/>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6859"/>
    <w:rsid w:val="00EA6889"/>
    <w:rsid w:val="00EA6B1C"/>
    <w:rsid w:val="00EA6BE3"/>
    <w:rsid w:val="00EA7BDF"/>
    <w:rsid w:val="00EB0226"/>
    <w:rsid w:val="00EB0EC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09D"/>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6DAF"/>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15847047">
      <w:bodyDiv w:val="1"/>
      <w:marLeft w:val="0"/>
      <w:marRight w:val="0"/>
      <w:marTop w:val="0"/>
      <w:marBottom w:val="0"/>
      <w:divBdr>
        <w:top w:val="none" w:sz="0" w:space="0" w:color="auto"/>
        <w:left w:val="none" w:sz="0" w:space="0" w:color="auto"/>
        <w:bottom w:val="none" w:sz="0" w:space="0" w:color="auto"/>
        <w:right w:val="none" w:sz="0" w:space="0" w:color="auto"/>
      </w:divBdr>
      <w:divsChild>
        <w:div w:id="161361995">
          <w:marLeft w:val="0"/>
          <w:marRight w:val="0"/>
          <w:marTop w:val="0"/>
          <w:marBottom w:val="0"/>
          <w:divBdr>
            <w:top w:val="none" w:sz="0" w:space="0" w:color="auto"/>
            <w:left w:val="none" w:sz="0" w:space="0" w:color="auto"/>
            <w:bottom w:val="none" w:sz="0" w:space="0" w:color="auto"/>
            <w:right w:val="none" w:sz="0" w:space="0" w:color="auto"/>
          </w:divBdr>
          <w:divsChild>
            <w:div w:id="1331837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Id=766160888&amp;userId=69947123"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6534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2023-10-07T16:16:00Z</cp:lastPrinted>
  <dcterms:created xsi:type="dcterms:W3CDTF">2023-12-15T12:10:00Z</dcterms:created>
  <dcterms:modified xsi:type="dcterms:W3CDTF">2023-12-15T12:14:00Z</dcterms:modified>
</cp:coreProperties>
</file>