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1223" w14:textId="33AD9CF2" w:rsidR="00E94BF7" w:rsidRPr="00340C42" w:rsidRDefault="0064413D" w:rsidP="00B87C8B">
      <w:pPr>
        <w:pStyle w:val="Untertitel"/>
      </w:pPr>
      <w:r w:rsidRPr="00340C42">
        <w:t>Medienmitteilung</w:t>
      </w:r>
    </w:p>
    <w:p w14:paraId="5BDCBD92" w14:textId="77777777" w:rsidR="00F14138" w:rsidRPr="00340C42" w:rsidRDefault="00F14138" w:rsidP="00F14138"/>
    <w:p w14:paraId="44F64C21" w14:textId="0FD5C648" w:rsidR="00422936" w:rsidRPr="00340C42" w:rsidRDefault="00E961DF" w:rsidP="00C80864">
      <w:pPr>
        <w:pStyle w:val="Titel"/>
      </w:pPr>
      <w:r w:rsidRPr="00340C42">
        <w:t xml:space="preserve">Rückkehr in die Gewinnzone und Wechsel in der </w:t>
      </w:r>
      <w:r w:rsidR="00E278E2" w:rsidRPr="00340C42">
        <w:t>Unternehmensführung</w:t>
      </w:r>
    </w:p>
    <w:p w14:paraId="308CDFA6" w14:textId="3D2BA0ED" w:rsidR="00B87C8B" w:rsidRPr="00340C42" w:rsidRDefault="00B87C8B" w:rsidP="00B87C8B">
      <w:r w:rsidRPr="00340C42">
        <w:rPr>
          <w:color w:val="000000" w:themeColor="text1"/>
        </w:rPr>
        <w:t>Bad Ragaz</w:t>
      </w:r>
      <w:r w:rsidR="00D8575C" w:rsidRPr="00340C42">
        <w:t xml:space="preserve">, </w:t>
      </w:r>
      <w:r w:rsidR="00A60A31" w:rsidRPr="00340C42">
        <w:t>1</w:t>
      </w:r>
      <w:r w:rsidR="004C6389" w:rsidRPr="00340C42">
        <w:t>3</w:t>
      </w:r>
      <w:r w:rsidR="00FF7D19" w:rsidRPr="00340C42">
        <w:t xml:space="preserve">. </w:t>
      </w:r>
      <w:r w:rsidR="000E55DE" w:rsidRPr="00340C42">
        <w:t>April</w:t>
      </w:r>
      <w:r w:rsidR="00FF7D19" w:rsidRPr="00340C42">
        <w:t xml:space="preserve"> </w:t>
      </w:r>
      <w:r w:rsidR="007C6E51" w:rsidRPr="00340C42">
        <w:t>20</w:t>
      </w:r>
      <w:r w:rsidR="00581333" w:rsidRPr="00340C42">
        <w:t>2</w:t>
      </w:r>
      <w:r w:rsidR="00145052" w:rsidRPr="00340C42">
        <w:t>2</w:t>
      </w:r>
    </w:p>
    <w:p w14:paraId="331370EA" w14:textId="0BDF813A" w:rsidR="00B87C8B" w:rsidRPr="00340C42" w:rsidRDefault="00B87C8B" w:rsidP="000D2998"/>
    <w:p w14:paraId="2F6C6312" w14:textId="59130932" w:rsidR="004451FD" w:rsidRPr="00340C42" w:rsidRDefault="0057299E" w:rsidP="004451FD">
      <w:pPr>
        <w:autoSpaceDE w:val="0"/>
        <w:autoSpaceDN w:val="0"/>
        <w:adjustRightInd w:val="0"/>
        <w:spacing w:line="240" w:lineRule="auto"/>
        <w:rPr>
          <w:b/>
        </w:rPr>
      </w:pPr>
      <w:r w:rsidRPr="00340C42">
        <w:rPr>
          <w:b/>
        </w:rPr>
        <w:t xml:space="preserve">Die Grand Resort </w:t>
      </w:r>
      <w:r w:rsidR="001702AE">
        <w:rPr>
          <w:b/>
        </w:rPr>
        <w:t xml:space="preserve">Bad Ragaz </w:t>
      </w:r>
      <w:r w:rsidRPr="00340C42">
        <w:rPr>
          <w:b/>
        </w:rPr>
        <w:t xml:space="preserve">Gruppe schaut auf ein </w:t>
      </w:r>
      <w:r w:rsidR="00E019E2" w:rsidRPr="00340C42">
        <w:rPr>
          <w:b/>
        </w:rPr>
        <w:t xml:space="preserve">wiederum äusserst herausforderndes </w:t>
      </w:r>
      <w:r w:rsidRPr="00340C42">
        <w:rPr>
          <w:b/>
        </w:rPr>
        <w:t xml:space="preserve">Geschäftsjahr 2021 zurück. </w:t>
      </w:r>
      <w:r w:rsidR="003D587F" w:rsidRPr="00340C42">
        <w:rPr>
          <w:b/>
        </w:rPr>
        <w:t>So</w:t>
      </w:r>
      <w:r w:rsidR="002A27C5" w:rsidRPr="00340C42">
        <w:rPr>
          <w:b/>
        </w:rPr>
        <w:t xml:space="preserve"> </w:t>
      </w:r>
      <w:r w:rsidR="00804F9F" w:rsidRPr="00340C42">
        <w:rPr>
          <w:b/>
        </w:rPr>
        <w:t xml:space="preserve">ist es </w:t>
      </w:r>
      <w:r w:rsidR="00055321" w:rsidRPr="00340C42">
        <w:rPr>
          <w:b/>
        </w:rPr>
        <w:t xml:space="preserve">dem Unternehmen </w:t>
      </w:r>
      <w:r w:rsidR="002A27C5" w:rsidRPr="00340C42">
        <w:rPr>
          <w:b/>
        </w:rPr>
        <w:t xml:space="preserve">unter </w:t>
      </w:r>
      <w:r w:rsidR="00E019E2" w:rsidRPr="00340C42">
        <w:rPr>
          <w:b/>
        </w:rPr>
        <w:t xml:space="preserve">schwierigen </w:t>
      </w:r>
      <w:r w:rsidR="002A27C5" w:rsidRPr="00340C42">
        <w:rPr>
          <w:b/>
        </w:rPr>
        <w:t xml:space="preserve">operativen Rahmenbedingungen </w:t>
      </w:r>
      <w:r w:rsidR="00055321" w:rsidRPr="00340C42">
        <w:rPr>
          <w:b/>
        </w:rPr>
        <w:t>gelungen</w:t>
      </w:r>
      <w:r w:rsidR="00E01FAA">
        <w:rPr>
          <w:b/>
        </w:rPr>
        <w:t>,</w:t>
      </w:r>
      <w:r w:rsidR="00055321" w:rsidRPr="00340C42">
        <w:rPr>
          <w:b/>
        </w:rPr>
        <w:t xml:space="preserve"> </w:t>
      </w:r>
      <w:r w:rsidR="002A27C5" w:rsidRPr="00340C42">
        <w:rPr>
          <w:b/>
        </w:rPr>
        <w:t>ein Umsatzwachstum von 18</w:t>
      </w:r>
      <w:r w:rsidR="00770E00">
        <w:rPr>
          <w:b/>
        </w:rPr>
        <w:t> </w:t>
      </w:r>
      <w:r w:rsidR="002A27C5" w:rsidRPr="00340C42">
        <w:rPr>
          <w:b/>
        </w:rPr>
        <w:t xml:space="preserve">% gegenüber dem Vorjahr zu erreichen. Die Gruppe verzeichnet für 2021 </w:t>
      </w:r>
      <w:r w:rsidR="00BA0AD9" w:rsidRPr="00340C42">
        <w:rPr>
          <w:b/>
        </w:rPr>
        <w:t>knapp 91</w:t>
      </w:r>
      <w:r w:rsidR="007E5FB5">
        <w:rPr>
          <w:b/>
        </w:rPr>
        <w:t>’</w:t>
      </w:r>
      <w:r w:rsidR="00BA0AD9" w:rsidRPr="00340C42">
        <w:rPr>
          <w:b/>
        </w:rPr>
        <w:t xml:space="preserve">000 Logiernächte, was </w:t>
      </w:r>
      <w:r w:rsidR="000C00D1" w:rsidRPr="00340C42">
        <w:rPr>
          <w:b/>
        </w:rPr>
        <w:t>im Fünfjahresvergleich ein Top-Ergebnis darstellt</w:t>
      </w:r>
      <w:r w:rsidR="002A27C5" w:rsidRPr="00340C42">
        <w:rPr>
          <w:b/>
        </w:rPr>
        <w:t>.</w:t>
      </w:r>
      <w:r w:rsidR="000C00D1" w:rsidRPr="00340C42">
        <w:rPr>
          <w:b/>
        </w:rPr>
        <w:t xml:space="preserve"> </w:t>
      </w:r>
      <w:r w:rsidR="00571868">
        <w:rPr>
          <w:b/>
        </w:rPr>
        <w:t>Damit</w:t>
      </w:r>
      <w:r w:rsidR="000C00D1" w:rsidRPr="00340C42">
        <w:rPr>
          <w:b/>
        </w:rPr>
        <w:t xml:space="preserve"> ist das Unternehmen wieder in die Gewinnzone zurückgekehrt.</w:t>
      </w:r>
      <w:r w:rsidR="005F3778" w:rsidRPr="00340C42">
        <w:rPr>
          <w:b/>
        </w:rPr>
        <w:t xml:space="preserve"> </w:t>
      </w:r>
      <w:r w:rsidR="00487095" w:rsidRPr="00340C42">
        <w:rPr>
          <w:b/>
        </w:rPr>
        <w:t xml:space="preserve">Anlässlich der Generalversammlung vom 10. Mai 2022 steht der </w:t>
      </w:r>
      <w:r w:rsidR="00464F1D" w:rsidRPr="00340C42">
        <w:rPr>
          <w:b/>
        </w:rPr>
        <w:t>Übergang</w:t>
      </w:r>
      <w:r w:rsidR="00487095" w:rsidRPr="00340C42">
        <w:rPr>
          <w:b/>
        </w:rPr>
        <w:t xml:space="preserve"> des Verwaltungsratspräsid</w:t>
      </w:r>
      <w:r w:rsidR="00453DBA" w:rsidRPr="00340C42">
        <w:rPr>
          <w:b/>
        </w:rPr>
        <w:t>i</w:t>
      </w:r>
      <w:r w:rsidR="00487095" w:rsidRPr="00340C42">
        <w:rPr>
          <w:b/>
        </w:rPr>
        <w:t xml:space="preserve">ums von Wolfgang Werlé hin zu Dr. Klaus </w:t>
      </w:r>
      <w:proofErr w:type="spellStart"/>
      <w:r w:rsidR="00487095" w:rsidRPr="00340C42">
        <w:rPr>
          <w:b/>
        </w:rPr>
        <w:t>Tschütscher</w:t>
      </w:r>
      <w:proofErr w:type="spellEnd"/>
      <w:r w:rsidR="00487095" w:rsidRPr="00340C42">
        <w:rPr>
          <w:b/>
        </w:rPr>
        <w:t xml:space="preserve"> an. </w:t>
      </w:r>
      <w:r w:rsidR="00F15395" w:rsidRPr="00340C42">
        <w:rPr>
          <w:b/>
        </w:rPr>
        <w:t xml:space="preserve">Gleichzeitig </w:t>
      </w:r>
      <w:r w:rsidR="00BC6A54" w:rsidRPr="00340C42">
        <w:rPr>
          <w:b/>
        </w:rPr>
        <w:t>erfolgt eine Veränderung</w:t>
      </w:r>
      <w:r w:rsidR="00F15395" w:rsidRPr="00340C42">
        <w:rPr>
          <w:b/>
        </w:rPr>
        <w:t xml:space="preserve"> </w:t>
      </w:r>
      <w:r w:rsidR="007039AC" w:rsidRPr="00340C42">
        <w:rPr>
          <w:b/>
        </w:rPr>
        <w:t>in</w:t>
      </w:r>
      <w:r w:rsidR="00F15395" w:rsidRPr="00340C42">
        <w:rPr>
          <w:b/>
        </w:rPr>
        <w:t xml:space="preserve"> der </w:t>
      </w:r>
      <w:r w:rsidR="007039AC" w:rsidRPr="00340C42">
        <w:rPr>
          <w:b/>
        </w:rPr>
        <w:t>operativen Führung</w:t>
      </w:r>
      <w:r w:rsidR="00F15395" w:rsidRPr="00340C42">
        <w:rPr>
          <w:b/>
        </w:rPr>
        <w:t xml:space="preserve"> des Unternehmens. CEO Patrick Vogler </w:t>
      </w:r>
      <w:r w:rsidR="00FC0170" w:rsidRPr="00340C42">
        <w:rPr>
          <w:b/>
        </w:rPr>
        <w:t>verlässt die Geschäftsleitung auf eigenen Wunsch</w:t>
      </w:r>
      <w:r w:rsidR="00952A4B" w:rsidRPr="00340C42">
        <w:rPr>
          <w:b/>
        </w:rPr>
        <w:t xml:space="preserve">, </w:t>
      </w:r>
      <w:r w:rsidR="00453DBA" w:rsidRPr="00340C42">
        <w:rPr>
          <w:b/>
        </w:rPr>
        <w:t xml:space="preserve">er </w:t>
      </w:r>
      <w:r w:rsidR="00952A4B" w:rsidRPr="00340C42">
        <w:rPr>
          <w:b/>
        </w:rPr>
        <w:t xml:space="preserve">wird </w:t>
      </w:r>
      <w:r w:rsidR="008523A8" w:rsidRPr="00340C42">
        <w:rPr>
          <w:b/>
        </w:rPr>
        <w:t xml:space="preserve">aber </w:t>
      </w:r>
      <w:r w:rsidR="00952A4B" w:rsidRPr="00340C42">
        <w:rPr>
          <w:b/>
        </w:rPr>
        <w:t>weiterhin als Verwaltungsrat der Grand Resort Bad Ragaz AG tätig sein.</w:t>
      </w:r>
      <w:r w:rsidR="00C3330B" w:rsidRPr="00340C42">
        <w:rPr>
          <w:b/>
        </w:rPr>
        <w:t xml:space="preserve"> </w:t>
      </w:r>
    </w:p>
    <w:p w14:paraId="05EB7D92" w14:textId="77777777" w:rsidR="00B00B3B" w:rsidRPr="00340C42" w:rsidRDefault="00B00B3B" w:rsidP="004451FD">
      <w:pPr>
        <w:autoSpaceDE w:val="0"/>
        <w:autoSpaceDN w:val="0"/>
        <w:adjustRightInd w:val="0"/>
        <w:spacing w:line="240" w:lineRule="auto"/>
        <w:rPr>
          <w:b/>
        </w:rPr>
      </w:pPr>
    </w:p>
    <w:p w14:paraId="4AA071C6" w14:textId="5355D1EB" w:rsidR="009449DA" w:rsidRPr="00340C42" w:rsidRDefault="002F6F59" w:rsidP="000E55DE">
      <w:pPr>
        <w:autoSpaceDE w:val="0"/>
        <w:autoSpaceDN w:val="0"/>
        <w:adjustRightInd w:val="0"/>
        <w:spacing w:line="240" w:lineRule="auto"/>
        <w:rPr>
          <w:rFonts w:asciiTheme="majorHAnsi" w:eastAsiaTheme="majorEastAsia" w:hAnsiTheme="majorHAnsi" w:cstheme="majorBidi"/>
          <w:color w:val="D6B160" w:themeColor="accent4"/>
          <w:kern w:val="28"/>
          <w:sz w:val="20"/>
          <w:szCs w:val="20"/>
        </w:rPr>
      </w:pPr>
      <w:r w:rsidRPr="00340C42">
        <w:rPr>
          <w:rFonts w:asciiTheme="majorHAnsi" w:eastAsiaTheme="majorEastAsia" w:hAnsiTheme="majorHAnsi" w:cstheme="majorBidi"/>
          <w:color w:val="D6B160" w:themeColor="accent4"/>
          <w:kern w:val="28"/>
          <w:sz w:val="20"/>
          <w:szCs w:val="20"/>
        </w:rPr>
        <w:t>Dank de</w:t>
      </w:r>
      <w:r w:rsidR="00EB1624" w:rsidRPr="00340C42">
        <w:rPr>
          <w:rFonts w:asciiTheme="majorHAnsi" w:eastAsiaTheme="majorEastAsia" w:hAnsiTheme="majorHAnsi" w:cstheme="majorBidi"/>
          <w:color w:val="D6B160" w:themeColor="accent4"/>
          <w:kern w:val="28"/>
          <w:sz w:val="20"/>
          <w:szCs w:val="20"/>
        </w:rPr>
        <w:t>n</w:t>
      </w:r>
      <w:r w:rsidR="00604DEF" w:rsidRPr="00340C42">
        <w:rPr>
          <w:rFonts w:asciiTheme="majorHAnsi" w:eastAsiaTheme="majorEastAsia" w:hAnsiTheme="majorHAnsi" w:cstheme="majorBidi"/>
          <w:color w:val="D6B160" w:themeColor="accent4"/>
          <w:kern w:val="28"/>
          <w:sz w:val="20"/>
          <w:szCs w:val="20"/>
        </w:rPr>
        <w:t xml:space="preserve"> Mitarbeitenden </w:t>
      </w:r>
      <w:r w:rsidRPr="00340C42">
        <w:rPr>
          <w:rFonts w:asciiTheme="majorHAnsi" w:eastAsiaTheme="majorEastAsia" w:hAnsiTheme="majorHAnsi" w:cstheme="majorBidi"/>
          <w:color w:val="D6B160" w:themeColor="accent4"/>
          <w:kern w:val="28"/>
          <w:sz w:val="20"/>
          <w:szCs w:val="20"/>
        </w:rPr>
        <w:t xml:space="preserve">den Umschwung </w:t>
      </w:r>
      <w:r w:rsidR="00711271" w:rsidRPr="00340C42">
        <w:rPr>
          <w:rFonts w:asciiTheme="majorHAnsi" w:eastAsiaTheme="majorEastAsia" w:hAnsiTheme="majorHAnsi" w:cstheme="majorBidi"/>
          <w:color w:val="D6B160" w:themeColor="accent4"/>
          <w:kern w:val="28"/>
          <w:sz w:val="20"/>
          <w:szCs w:val="20"/>
        </w:rPr>
        <w:t>vorangetrieben</w:t>
      </w:r>
    </w:p>
    <w:p w14:paraId="634FD589" w14:textId="75175D12" w:rsidR="000E55DE" w:rsidRPr="00340C42" w:rsidRDefault="00097D82" w:rsidP="006C418B">
      <w:pPr>
        <w:autoSpaceDE w:val="0"/>
        <w:autoSpaceDN w:val="0"/>
        <w:adjustRightInd w:val="0"/>
        <w:spacing w:line="240" w:lineRule="auto"/>
      </w:pPr>
      <w:r w:rsidRPr="00340C42">
        <w:t>Wie bereits im Vorjahr stand auch 2021</w:t>
      </w:r>
      <w:r w:rsidR="000E55DE" w:rsidRPr="00340C42">
        <w:t xml:space="preserve"> komplett im Zeichen der </w:t>
      </w:r>
      <w:r w:rsidR="000A6CD9" w:rsidRPr="00340C42">
        <w:t>Corona-</w:t>
      </w:r>
      <w:r w:rsidR="000E55DE" w:rsidRPr="00340C42">
        <w:t>Pandemie</w:t>
      </w:r>
      <w:r w:rsidRPr="00340C42">
        <w:t xml:space="preserve"> </w:t>
      </w:r>
      <w:r w:rsidR="00950F89" w:rsidRPr="00340C42">
        <w:t>–</w:t>
      </w:r>
      <w:r w:rsidRPr="00340C42">
        <w:t xml:space="preserve"> </w:t>
      </w:r>
      <w:r w:rsidR="00E019E2" w:rsidRPr="00340C42">
        <w:t xml:space="preserve">und dies </w:t>
      </w:r>
      <w:r w:rsidRPr="00340C42">
        <w:t>weltweit</w:t>
      </w:r>
      <w:r w:rsidR="00950F89" w:rsidRPr="00340C42">
        <w:t xml:space="preserve">. </w:t>
      </w:r>
      <w:r w:rsidR="00A81DCF" w:rsidRPr="00340C42">
        <w:t>Die</w:t>
      </w:r>
      <w:r w:rsidR="002D0CCB" w:rsidRPr="00340C42">
        <w:t xml:space="preserve"> Schliessungen der Tamina Therme (5</w:t>
      </w:r>
      <w:r w:rsidR="00D44922">
        <w:t> </w:t>
      </w:r>
      <w:r w:rsidR="002D0CCB" w:rsidRPr="00340C42">
        <w:t>½ Monate) und des Casinos (4</w:t>
      </w:r>
      <w:r w:rsidR="00D44922">
        <w:t> </w:t>
      </w:r>
      <w:r w:rsidR="002D0CCB" w:rsidRPr="00340C42">
        <w:t xml:space="preserve">½ Monate) </w:t>
      </w:r>
      <w:r w:rsidR="00A81DCF" w:rsidRPr="00340C42">
        <w:t xml:space="preserve">Anfang des Jahres </w:t>
      </w:r>
      <w:r w:rsidR="002D0CCB" w:rsidRPr="00340C42">
        <w:t>waren einschneidend</w:t>
      </w:r>
      <w:r w:rsidR="00950F89" w:rsidRPr="00340C42">
        <w:t xml:space="preserve"> und herausfordernd</w:t>
      </w:r>
      <w:r w:rsidR="002D0CCB" w:rsidRPr="00340C42">
        <w:t xml:space="preserve">. In der Hotellerie musste in der ersten Jahreshälfte wiederum auf die internationalen Gäste verzichtet werden, da Reisen in die Schweiz gar nicht oder nur unter erschwerten Bedingungen möglich waren. Gleichzeitig konnten Restaurants auf bundesrätlichen Beschluss hin nur noch von Hotelgästen besucht werden. </w:t>
      </w:r>
      <w:r w:rsidR="002504E7" w:rsidRPr="00340C42">
        <w:t>«</w:t>
      </w:r>
      <w:r w:rsidR="00932750" w:rsidRPr="00340C42">
        <w:t>Das vergangene Jahr war ein wahres Wechselbad der Gefühl</w:t>
      </w:r>
      <w:r w:rsidR="008521C9" w:rsidRPr="00340C42">
        <w:t>e</w:t>
      </w:r>
      <w:r w:rsidR="00D44922">
        <w:t> </w:t>
      </w:r>
      <w:r w:rsidR="00932750" w:rsidRPr="00340C42">
        <w:t>– geprägt von Hochs und Tiefs</w:t>
      </w:r>
      <w:r w:rsidR="00770E00">
        <w:t xml:space="preserve">. Wir </w:t>
      </w:r>
      <w:r w:rsidR="00FC23A2" w:rsidRPr="00340C42">
        <w:t xml:space="preserve">mussten </w:t>
      </w:r>
      <w:r w:rsidR="00A65EB4" w:rsidRPr="00340C42">
        <w:t xml:space="preserve">uns stets neuen </w:t>
      </w:r>
      <w:r w:rsidR="00F11704">
        <w:t>Rahmenbedingungen</w:t>
      </w:r>
      <w:r w:rsidR="00A65EB4" w:rsidRPr="00340C42">
        <w:t xml:space="preserve"> stellen und </w:t>
      </w:r>
      <w:r w:rsidR="00F11704">
        <w:t>auf diese</w:t>
      </w:r>
      <w:r w:rsidR="00A65EB4" w:rsidRPr="00340C42">
        <w:t xml:space="preserve"> </w:t>
      </w:r>
      <w:r w:rsidR="00D470CA" w:rsidRPr="00340C42">
        <w:t>optimal</w:t>
      </w:r>
      <w:r w:rsidR="00A65EB4" w:rsidRPr="00340C42">
        <w:t xml:space="preserve"> </w:t>
      </w:r>
      <w:r w:rsidR="00F11704">
        <w:t>reagieren</w:t>
      </w:r>
      <w:r w:rsidR="00A65EB4" w:rsidRPr="00340C42">
        <w:t xml:space="preserve">», </w:t>
      </w:r>
      <w:r w:rsidR="002504E7" w:rsidRPr="00340C42">
        <w:t xml:space="preserve">resümiert Patrick Vogler, </w:t>
      </w:r>
      <w:r w:rsidR="007503A4" w:rsidRPr="00340C42">
        <w:t>CEO</w:t>
      </w:r>
      <w:r w:rsidR="002504E7" w:rsidRPr="00340C42">
        <w:t xml:space="preserve"> der Grand Resort Bad Ragaz AG</w:t>
      </w:r>
      <w:r w:rsidR="00770E00">
        <w:t>.</w:t>
      </w:r>
      <w:r w:rsidR="00770E00" w:rsidRPr="00340C42">
        <w:t xml:space="preserve"> </w:t>
      </w:r>
      <w:r w:rsidR="002504E7" w:rsidRPr="00340C42">
        <w:t>«</w:t>
      </w:r>
      <w:r w:rsidR="00770E00">
        <w:t>D</w:t>
      </w:r>
      <w:r w:rsidR="002504E7" w:rsidRPr="00340C42">
        <w:t xml:space="preserve">ie daraus resultierenden </w:t>
      </w:r>
      <w:r w:rsidR="000D0EC7" w:rsidRPr="00340C42">
        <w:t xml:space="preserve">Möglichkeiten haben wir </w:t>
      </w:r>
      <w:r w:rsidR="00100407" w:rsidRPr="00340C42">
        <w:t>aber</w:t>
      </w:r>
      <w:r w:rsidR="000D0EC7" w:rsidRPr="00340C42">
        <w:t xml:space="preserve"> bestmöglich genutzt</w:t>
      </w:r>
      <w:r w:rsidR="00770E00">
        <w:t>.</w:t>
      </w:r>
      <w:r w:rsidR="00961184" w:rsidRPr="00340C42">
        <w:t>»</w:t>
      </w:r>
      <w:r w:rsidR="002504E7" w:rsidRPr="00340C42">
        <w:t xml:space="preserve"> </w:t>
      </w:r>
      <w:r w:rsidR="00AC6D24" w:rsidRPr="00340C42">
        <w:t xml:space="preserve">Die </w:t>
      </w:r>
      <w:r w:rsidR="007F1CF0" w:rsidRPr="00340C42">
        <w:t xml:space="preserve">Gruppe verzeichnet für 2021 knapp </w:t>
      </w:r>
      <w:r w:rsidR="007E5FB5" w:rsidRPr="00340C42">
        <w:t>91</w:t>
      </w:r>
      <w:r w:rsidR="007E5FB5">
        <w:t>’</w:t>
      </w:r>
      <w:r w:rsidR="007E5FB5" w:rsidRPr="00340C42">
        <w:t xml:space="preserve">000 </w:t>
      </w:r>
      <w:r w:rsidR="007F1CF0" w:rsidRPr="00340C42">
        <w:t xml:space="preserve">Logiernächte, was im Fünfjahresvergleich ein Top-Ergebnis darstellt. </w:t>
      </w:r>
      <w:r w:rsidR="00A86936" w:rsidRPr="00340C42">
        <w:t xml:space="preserve">Es liegt dem CEO und der gesamten Unternehmensleitung </w:t>
      </w:r>
      <w:r w:rsidR="00ED7F0A" w:rsidRPr="00340C42">
        <w:t>darum</w:t>
      </w:r>
      <w:r w:rsidR="00A86936" w:rsidRPr="00340C42">
        <w:t xml:space="preserve"> am Herzen, allen Mitarbeitenden Anerkennung und Dank für die Bewältigung der Hindernisse und </w:t>
      </w:r>
      <w:r w:rsidR="00950F89" w:rsidRPr="00340C42">
        <w:t>Herausforderungen</w:t>
      </w:r>
      <w:r w:rsidR="002504E7" w:rsidRPr="00340C42">
        <w:t xml:space="preserve"> </w:t>
      </w:r>
      <w:r w:rsidR="0064066B" w:rsidRPr="00340C42">
        <w:t xml:space="preserve">auszusprechen. </w:t>
      </w:r>
      <w:r w:rsidR="005305E8" w:rsidRPr="00340C42">
        <w:rPr>
          <w:bCs/>
        </w:rPr>
        <w:t xml:space="preserve">«Wir sind besonders stolz auf unsere Mitarbeitenden, die durch Flexibilität und hohen Einsatz </w:t>
      </w:r>
      <w:r w:rsidR="00785E2E" w:rsidRPr="00340C42">
        <w:rPr>
          <w:bCs/>
        </w:rPr>
        <w:t xml:space="preserve">den </w:t>
      </w:r>
      <w:r w:rsidR="005305E8" w:rsidRPr="00340C42">
        <w:rPr>
          <w:bCs/>
        </w:rPr>
        <w:t>Umschwung tatkräftig vorangetrieben haben</w:t>
      </w:r>
      <w:r w:rsidR="009F3393" w:rsidRPr="00340C42">
        <w:rPr>
          <w:bCs/>
        </w:rPr>
        <w:t>.»</w:t>
      </w:r>
      <w:r w:rsidR="005305E8" w:rsidRPr="00340C42">
        <w:rPr>
          <w:b/>
        </w:rPr>
        <w:t xml:space="preserve"> </w:t>
      </w:r>
      <w:r w:rsidR="002504E7" w:rsidRPr="00340C42">
        <w:t>Das Jahr 202</w:t>
      </w:r>
      <w:r w:rsidR="00961184" w:rsidRPr="00340C42">
        <w:t>1</w:t>
      </w:r>
      <w:r w:rsidR="002504E7" w:rsidRPr="00340C42">
        <w:t xml:space="preserve"> war ein Kraftakt. </w:t>
      </w:r>
      <w:r w:rsidR="00C06008" w:rsidRPr="00340C42">
        <w:t xml:space="preserve">Dazu hält der scheidende Verwaltungsratspräsident Wolfgang Werlé fest: </w:t>
      </w:r>
      <w:r w:rsidR="00B439FC" w:rsidRPr="00340C42">
        <w:t>«</w:t>
      </w:r>
      <w:r w:rsidR="002504E7" w:rsidRPr="00340C42">
        <w:t xml:space="preserve">Die </w:t>
      </w:r>
      <w:r w:rsidR="007503A4" w:rsidRPr="00340C42">
        <w:t>Corona-</w:t>
      </w:r>
      <w:r w:rsidR="002504E7" w:rsidRPr="00340C42">
        <w:t>Pandemie</w:t>
      </w:r>
      <w:r w:rsidR="00143924" w:rsidRPr="00340C42">
        <w:t xml:space="preserve"> und</w:t>
      </w:r>
      <w:r w:rsidR="002504E7" w:rsidRPr="00340C42">
        <w:t xml:space="preserve"> die </w:t>
      </w:r>
      <w:r w:rsidR="00F30D81" w:rsidRPr="00340C42">
        <w:t xml:space="preserve">damit einhergehende </w:t>
      </w:r>
      <w:r w:rsidR="002504E7" w:rsidRPr="00340C42">
        <w:t xml:space="preserve">Transformation der Hotellerie und Gastronomie haben uns viel abverlangt. Das Grand-Resort-Team </w:t>
      </w:r>
      <w:r w:rsidR="00961184" w:rsidRPr="00340C42">
        <w:t xml:space="preserve">ist dabei immer </w:t>
      </w:r>
      <w:r w:rsidR="005926BC" w:rsidRPr="00340C42">
        <w:t>motiviert und leistungsbereit geblieben</w:t>
      </w:r>
      <w:r w:rsidR="000F4892" w:rsidRPr="00340C42">
        <w:t xml:space="preserve"> und</w:t>
      </w:r>
      <w:r w:rsidR="002504E7" w:rsidRPr="00340C42">
        <w:t xml:space="preserve"> hat </w:t>
      </w:r>
      <w:r w:rsidR="005926BC" w:rsidRPr="00340C42">
        <w:t>grosse</w:t>
      </w:r>
      <w:r w:rsidR="00A86936" w:rsidRPr="00340C42">
        <w:t xml:space="preserve"> </w:t>
      </w:r>
      <w:r w:rsidR="002504E7" w:rsidRPr="00340C42">
        <w:t xml:space="preserve">Herausforderungen gemeistert. Dafür </w:t>
      </w:r>
      <w:r w:rsidR="004F113B" w:rsidRPr="00340C42">
        <w:t>geht ein grosses Dankeschön an</w:t>
      </w:r>
      <w:r w:rsidR="002504E7" w:rsidRPr="00340C42">
        <w:t xml:space="preserve"> alle </w:t>
      </w:r>
      <w:r w:rsidR="002504E7" w:rsidRPr="00340C42">
        <w:lastRenderedPageBreak/>
        <w:t xml:space="preserve">Mitarbeiterinnen und Mitarbeiter.» Um solch </w:t>
      </w:r>
      <w:r w:rsidR="00B0254B" w:rsidRPr="00340C42">
        <w:t>anspruchsvolle Zeiten,</w:t>
      </w:r>
      <w:r w:rsidR="002504E7" w:rsidRPr="00340C42">
        <w:t xml:space="preserve"> wie die </w:t>
      </w:r>
      <w:r w:rsidR="00B0254B" w:rsidRPr="00340C42">
        <w:t>zurückliegenden beiden Jahre</w:t>
      </w:r>
      <w:r w:rsidR="002504E7" w:rsidRPr="00340C42">
        <w:t xml:space="preserve"> geschäftlich, vor allem aber auch menschlich zu </w:t>
      </w:r>
      <w:r w:rsidR="00B0254B" w:rsidRPr="00340C42">
        <w:t>meistern</w:t>
      </w:r>
      <w:r w:rsidR="002504E7" w:rsidRPr="00340C42">
        <w:t xml:space="preserve">, sei </w:t>
      </w:r>
      <w:r w:rsidR="00B31D49" w:rsidRPr="00340C42">
        <w:t xml:space="preserve">nicht </w:t>
      </w:r>
      <w:r w:rsidR="006C418B" w:rsidRPr="00340C42">
        <w:t>zu</w:t>
      </w:r>
      <w:r w:rsidR="00866694" w:rsidRPr="00340C42">
        <w:t xml:space="preserve">letzt </w:t>
      </w:r>
      <w:r w:rsidR="002504E7" w:rsidRPr="00340C42">
        <w:t>ein starke</w:t>
      </w:r>
      <w:r w:rsidR="00866694" w:rsidRPr="00340C42">
        <w:t>r</w:t>
      </w:r>
      <w:r w:rsidR="002504E7" w:rsidRPr="00340C42">
        <w:t xml:space="preserve"> Rückhalt </w:t>
      </w:r>
      <w:r w:rsidR="00057BE9" w:rsidRPr="00340C42">
        <w:t>durch die</w:t>
      </w:r>
      <w:r w:rsidR="002504E7" w:rsidRPr="00340C42">
        <w:t xml:space="preserve"> </w:t>
      </w:r>
      <w:r w:rsidR="00EE529C" w:rsidRPr="00340C42">
        <w:t>Partner</w:t>
      </w:r>
      <w:r w:rsidR="00165380" w:rsidRPr="00340C42">
        <w:t xml:space="preserve">, die </w:t>
      </w:r>
      <w:r w:rsidR="002504E7" w:rsidRPr="00340C42">
        <w:t>Aktionär</w:t>
      </w:r>
      <w:r w:rsidR="006C418B" w:rsidRPr="00340C42">
        <w:t>innen und Aktionäre</w:t>
      </w:r>
      <w:r w:rsidR="002504E7" w:rsidRPr="00340C42">
        <w:t xml:space="preserve">, </w:t>
      </w:r>
      <w:r w:rsidR="00057BE9" w:rsidRPr="00340C42">
        <w:t>den</w:t>
      </w:r>
      <w:r w:rsidR="002504E7" w:rsidRPr="00340C42">
        <w:t xml:space="preserve"> Verwaltungsrat, </w:t>
      </w:r>
      <w:r w:rsidR="00057BE9" w:rsidRPr="00340C42">
        <w:t>den</w:t>
      </w:r>
      <w:r w:rsidR="002504E7" w:rsidRPr="00340C42">
        <w:t xml:space="preserve"> Hauptaktionär Dr. </w:t>
      </w:r>
      <w:r w:rsidR="00B31D49" w:rsidRPr="00340C42">
        <w:t xml:space="preserve">h.c. </w:t>
      </w:r>
      <w:r w:rsidR="002504E7" w:rsidRPr="00340C42">
        <w:t>Thomas Schmidheiny und seine Familie</w:t>
      </w:r>
      <w:r w:rsidR="00866694" w:rsidRPr="00340C42">
        <w:t xml:space="preserve"> unabdingbar</w:t>
      </w:r>
      <w:r w:rsidR="002504E7" w:rsidRPr="00340C42">
        <w:t>.</w:t>
      </w:r>
      <w:r w:rsidR="0064066B" w:rsidRPr="00340C42">
        <w:t xml:space="preserve"> </w:t>
      </w:r>
      <w:r w:rsidR="006C418B" w:rsidRPr="00340C42">
        <w:t xml:space="preserve">«Die Familie Schmidheiny ist mit unserem Haus seit vielen Generationen eng verbunden und hat </w:t>
      </w:r>
      <w:r w:rsidR="006A7E15" w:rsidRPr="00340C42">
        <w:t>in dieser Krise</w:t>
      </w:r>
      <w:r w:rsidR="006C418B" w:rsidRPr="00340C42">
        <w:t xml:space="preserve"> </w:t>
      </w:r>
      <w:r w:rsidR="00866694" w:rsidRPr="00340C42">
        <w:t xml:space="preserve">einmal mehr </w:t>
      </w:r>
      <w:r w:rsidR="006C418B" w:rsidRPr="00340C42">
        <w:t xml:space="preserve">gezeigt, dass sie </w:t>
      </w:r>
      <w:r w:rsidR="00866694" w:rsidRPr="00340C42">
        <w:t xml:space="preserve">auch in schwierigen Zeiten zu ihrem Engagement </w:t>
      </w:r>
      <w:r w:rsidR="00770E00" w:rsidRPr="00340C42">
        <w:t>steh</w:t>
      </w:r>
      <w:r w:rsidR="00770E00">
        <w:t>t</w:t>
      </w:r>
      <w:r w:rsidR="006C418B" w:rsidRPr="00340C42">
        <w:t xml:space="preserve">», so </w:t>
      </w:r>
      <w:r w:rsidR="003C668E" w:rsidRPr="00340C42">
        <w:t xml:space="preserve">wiederum </w:t>
      </w:r>
      <w:r w:rsidR="00CC559F" w:rsidRPr="00340C42">
        <w:t xml:space="preserve">Wolfgang Werlé, </w:t>
      </w:r>
      <w:r w:rsidR="007F7211" w:rsidRPr="00340C42">
        <w:t xml:space="preserve">abtretender </w:t>
      </w:r>
      <w:r w:rsidR="00CC559F" w:rsidRPr="00340C42">
        <w:t>Verwaltungsratspräsident des Unternehmens.</w:t>
      </w:r>
      <w:r w:rsidR="006C418B" w:rsidRPr="00340C42">
        <w:t xml:space="preserve"> </w:t>
      </w:r>
    </w:p>
    <w:p w14:paraId="465C2181" w14:textId="77777777" w:rsidR="00CE711E" w:rsidRPr="00340C42" w:rsidRDefault="00CE711E" w:rsidP="006C418B">
      <w:pPr>
        <w:autoSpaceDE w:val="0"/>
        <w:autoSpaceDN w:val="0"/>
        <w:adjustRightInd w:val="0"/>
        <w:spacing w:line="240" w:lineRule="auto"/>
      </w:pPr>
    </w:p>
    <w:p w14:paraId="032F9ED4" w14:textId="2FDDEF9B" w:rsidR="000E55DE" w:rsidRPr="00340C42" w:rsidRDefault="000D69F7" w:rsidP="000E55DE">
      <w:pPr>
        <w:autoSpaceDE w:val="0"/>
        <w:autoSpaceDN w:val="0"/>
        <w:adjustRightInd w:val="0"/>
        <w:spacing w:line="240" w:lineRule="auto"/>
        <w:rPr>
          <w:color w:val="D6B160" w:themeColor="accent4"/>
        </w:rPr>
      </w:pPr>
      <w:r w:rsidRPr="00340C42">
        <w:rPr>
          <w:color w:val="D6B160" w:themeColor="accent4"/>
        </w:rPr>
        <w:t>Erfreuliches Ergebnis</w:t>
      </w:r>
    </w:p>
    <w:p w14:paraId="4A9EB67C" w14:textId="2885B167" w:rsidR="00BA1774" w:rsidRPr="00340C42" w:rsidRDefault="006A7E15" w:rsidP="0050038E">
      <w:pPr>
        <w:autoSpaceDE w:val="0"/>
        <w:autoSpaceDN w:val="0"/>
        <w:adjustRightInd w:val="0"/>
        <w:spacing w:line="240" w:lineRule="auto"/>
      </w:pPr>
      <w:r w:rsidRPr="00340C42">
        <w:t>Erfreulicherweise kann</w:t>
      </w:r>
      <w:r w:rsidR="000E55DE" w:rsidRPr="00340C42">
        <w:t xml:space="preserve"> </w:t>
      </w:r>
      <w:r w:rsidR="007B2A3F" w:rsidRPr="00340C42">
        <w:t>die Grand Resort Bad Ragaz AG</w:t>
      </w:r>
      <w:r w:rsidRPr="00340C42">
        <w:t xml:space="preserve"> nach dem Verlustjahr 2020</w:t>
      </w:r>
      <w:r w:rsidR="00475666" w:rsidRPr="00340C42">
        <w:t xml:space="preserve"> </w:t>
      </w:r>
      <w:r w:rsidRPr="00340C42">
        <w:t xml:space="preserve">wieder </w:t>
      </w:r>
      <w:r w:rsidR="000E55DE" w:rsidRPr="00340C42">
        <w:t xml:space="preserve">eine </w:t>
      </w:r>
      <w:r w:rsidRPr="00340C42">
        <w:t>Umsatzsteigerung</w:t>
      </w:r>
      <w:r w:rsidR="000E55DE" w:rsidRPr="00340C42">
        <w:t xml:space="preserve"> von </w:t>
      </w:r>
      <w:r w:rsidRPr="00340C42">
        <w:t>18</w:t>
      </w:r>
      <w:r w:rsidR="00546A38">
        <w:t> </w:t>
      </w:r>
      <w:r w:rsidR="000E55DE" w:rsidRPr="00340C42">
        <w:t xml:space="preserve">% gegenüber dem Vorjahr ausweisen. </w:t>
      </w:r>
      <w:r w:rsidR="00AA0082" w:rsidRPr="00340C42">
        <w:t>Besonders p</w:t>
      </w:r>
      <w:r w:rsidR="000E55DE" w:rsidRPr="00340C42">
        <w:t xml:space="preserve">ositiv stimmt </w:t>
      </w:r>
      <w:r w:rsidR="00AA0082" w:rsidRPr="00340C42">
        <w:t>auch</w:t>
      </w:r>
      <w:r w:rsidR="000E55DE" w:rsidRPr="00340C42">
        <w:t xml:space="preserve"> die Zahl der Übernachtungen</w:t>
      </w:r>
      <w:r w:rsidR="007B2A3F" w:rsidRPr="00340C42">
        <w:t xml:space="preserve">. </w:t>
      </w:r>
      <w:r w:rsidR="00C716D4" w:rsidRPr="00340C42">
        <w:t xml:space="preserve">Massgeblich zum Erfolg beigetragen hat einerseits die Positionierung des Resorts </w:t>
      </w:r>
      <w:r w:rsidR="00B741F1" w:rsidRPr="00340C42">
        <w:t xml:space="preserve">als </w:t>
      </w:r>
      <w:proofErr w:type="spellStart"/>
      <w:r w:rsidR="00B741F1" w:rsidRPr="00340C42">
        <w:t>Kulinarikdestination</w:t>
      </w:r>
      <w:proofErr w:type="spellEnd"/>
      <w:r w:rsidR="00B741F1" w:rsidRPr="00340C42">
        <w:t xml:space="preserve"> </w:t>
      </w:r>
      <w:r w:rsidR="0000637C" w:rsidRPr="00340C42">
        <w:t xml:space="preserve">und </w:t>
      </w:r>
      <w:r w:rsidR="00B741F1" w:rsidRPr="00340C42">
        <w:t xml:space="preserve">andererseits </w:t>
      </w:r>
      <w:r w:rsidR="0000637C" w:rsidRPr="00340C42">
        <w:t>das vielfältige Familien</w:t>
      </w:r>
      <w:r w:rsidR="00B741F1" w:rsidRPr="00340C42">
        <w:t>angebot, welches in den letzten Jahren laufend ausgebaut und verfeinert wurde.</w:t>
      </w:r>
      <w:r w:rsidR="007B2A3F" w:rsidRPr="00340C42">
        <w:t xml:space="preserve"> </w:t>
      </w:r>
      <w:r w:rsidR="00B741F1" w:rsidRPr="00340C42">
        <w:t>So</w:t>
      </w:r>
      <w:r w:rsidR="007B2A3F" w:rsidRPr="00340C42">
        <w:t xml:space="preserve"> konnten </w:t>
      </w:r>
      <w:r w:rsidR="0063393B" w:rsidRPr="00340C42">
        <w:t xml:space="preserve">wiederum </w:t>
      </w:r>
      <w:r w:rsidR="007B2A3F" w:rsidRPr="00340C42">
        <w:t xml:space="preserve">viele Schweizer Gäste </w:t>
      </w:r>
      <w:r w:rsidR="000E55DE" w:rsidRPr="00340C42">
        <w:t>–</w:t>
      </w:r>
      <w:r w:rsidR="007B2A3F" w:rsidRPr="00340C42">
        <w:t xml:space="preserve"> </w:t>
      </w:r>
      <w:r w:rsidR="000E55DE" w:rsidRPr="00340C42">
        <w:t xml:space="preserve">darunter auch viele </w:t>
      </w:r>
      <w:proofErr w:type="spellStart"/>
      <w:r w:rsidR="000E55DE" w:rsidRPr="00340C42">
        <w:t>Neugäste</w:t>
      </w:r>
      <w:proofErr w:type="spellEnd"/>
      <w:r w:rsidR="007B2A3F" w:rsidRPr="00340C42">
        <w:t xml:space="preserve"> – im Sarganserland begrüsst werden. </w:t>
      </w:r>
      <w:r w:rsidR="00837A24" w:rsidRPr="00340C42">
        <w:t xml:space="preserve">«Der Zuspruch der Schweizer Gäste war unglaublich und hat uns </w:t>
      </w:r>
      <w:r w:rsidR="0045082F" w:rsidRPr="00340C42">
        <w:t xml:space="preserve">bereits im zweiten </w:t>
      </w:r>
      <w:r w:rsidR="001F5CD4" w:rsidRPr="00340C42">
        <w:t>Corona-</w:t>
      </w:r>
      <w:r w:rsidR="0045082F" w:rsidRPr="00340C42">
        <w:t xml:space="preserve">Jahr </w:t>
      </w:r>
      <w:r w:rsidR="00EA4F48" w:rsidRPr="00340C42">
        <w:t>getragen und</w:t>
      </w:r>
      <w:r w:rsidR="00837A24" w:rsidRPr="00340C42">
        <w:t xml:space="preserve"> gefreut», sagt </w:t>
      </w:r>
      <w:r w:rsidR="0030497A" w:rsidRPr="00340C42">
        <w:t>Marco R. Zanolari, General Manager Grand Hotels</w:t>
      </w:r>
      <w:r w:rsidR="00837A24" w:rsidRPr="00340C42">
        <w:t xml:space="preserve">. </w:t>
      </w:r>
      <w:r w:rsidR="00D6534E" w:rsidRPr="00340C42">
        <w:t xml:space="preserve">Äusserst positiv war wiederum die Auslastung der Clinic Bad Ragaz. Die Rehabilitation im 5-Sterne-Umfeld erfreut sich stabiler Nachfrage. Dies zusammen mit der </w:t>
      </w:r>
      <w:r w:rsidR="002F7D59" w:rsidRPr="00340C42">
        <w:t xml:space="preserve">Präventionsmedizin im Rahmen der </w:t>
      </w:r>
      <w:r w:rsidR="00D6534E" w:rsidRPr="00340C42">
        <w:t>NEWYOU</w:t>
      </w:r>
      <w:r w:rsidR="00A92703">
        <w:t> </w:t>
      </w:r>
      <w:r w:rsidR="00D6534E" w:rsidRPr="00340C42">
        <w:t>Method® ist das Alleinstellungsmerkmal des Resorts.</w:t>
      </w:r>
      <w:r w:rsidR="00D67B0C" w:rsidRPr="00340C42">
        <w:t xml:space="preserve"> </w:t>
      </w:r>
      <w:r w:rsidR="00CF0E33" w:rsidRPr="00340C42">
        <w:t>Ebenso herausragend</w:t>
      </w:r>
      <w:r w:rsidR="000E55DE" w:rsidRPr="00340C42">
        <w:t xml:space="preserve"> war im vergangenen</w:t>
      </w:r>
      <w:r w:rsidR="00CF0E33" w:rsidRPr="00340C42">
        <w:t xml:space="preserve"> </w:t>
      </w:r>
      <w:r w:rsidR="000E55DE" w:rsidRPr="00340C42">
        <w:t>Jahr die Zahl der gespielten Golfrunden im Golf Club Bad Ragaz</w:t>
      </w:r>
      <w:r w:rsidR="002829A6" w:rsidRPr="00340C42">
        <w:t xml:space="preserve"> und Golf Club Heidiland</w:t>
      </w:r>
      <w:r w:rsidR="000E55DE" w:rsidRPr="00340C42">
        <w:t xml:space="preserve">. Hier blicken </w:t>
      </w:r>
      <w:r w:rsidR="00CF0E33" w:rsidRPr="00340C42">
        <w:t>die Verantwortli</w:t>
      </w:r>
      <w:r w:rsidR="004749D9" w:rsidRPr="00340C42">
        <w:t>c</w:t>
      </w:r>
      <w:r w:rsidR="00CF0E33" w:rsidRPr="00340C42">
        <w:t>hen</w:t>
      </w:r>
      <w:r w:rsidR="000E55DE" w:rsidRPr="00340C42">
        <w:t xml:space="preserve"> gar auf ein </w:t>
      </w:r>
      <w:r w:rsidR="00EA4F48" w:rsidRPr="00340C42">
        <w:t>weiteres</w:t>
      </w:r>
      <w:r w:rsidR="000E55DE" w:rsidRPr="00340C42">
        <w:t xml:space="preserve"> Rekordergebnis zurück. Noch nie wurden so viele Golfrunden gespielt wie 202</w:t>
      </w:r>
      <w:r w:rsidR="00C83547" w:rsidRPr="00340C42">
        <w:t>1</w:t>
      </w:r>
      <w:r w:rsidR="000E55DE" w:rsidRPr="00340C42">
        <w:t>.</w:t>
      </w:r>
      <w:r w:rsidR="002C045F" w:rsidRPr="00340C42">
        <w:t xml:space="preserve"> Wermutstropfen </w:t>
      </w:r>
      <w:r w:rsidR="00D67B0C" w:rsidRPr="00340C42">
        <w:t>im Golf Club</w:t>
      </w:r>
      <w:r w:rsidR="006708D6" w:rsidRPr="00340C42">
        <w:t xml:space="preserve"> war die erneute Absage des </w:t>
      </w:r>
      <w:r w:rsidR="008521C9" w:rsidRPr="00340C42">
        <w:t xml:space="preserve">renommierten </w:t>
      </w:r>
      <w:r w:rsidR="006708D6" w:rsidRPr="00340C42">
        <w:t xml:space="preserve">Swiss Seniors Open. </w:t>
      </w:r>
      <w:r w:rsidR="008521C9" w:rsidRPr="00340C42">
        <w:t>Kurzfristig wurde die Austragung des internationalen Golfturniers durch Corona verunmöglicht.</w:t>
      </w:r>
    </w:p>
    <w:p w14:paraId="47044FA2" w14:textId="77777777" w:rsidR="00356242" w:rsidRPr="00340C42" w:rsidRDefault="00356242" w:rsidP="0050038E">
      <w:pPr>
        <w:autoSpaceDE w:val="0"/>
        <w:autoSpaceDN w:val="0"/>
        <w:adjustRightInd w:val="0"/>
        <w:spacing w:line="240" w:lineRule="auto"/>
      </w:pPr>
    </w:p>
    <w:p w14:paraId="235EDD50" w14:textId="082C9DDF" w:rsidR="001131F3" w:rsidRPr="00340C42" w:rsidRDefault="00E11166" w:rsidP="0050038E">
      <w:pPr>
        <w:autoSpaceDE w:val="0"/>
        <w:autoSpaceDN w:val="0"/>
        <w:adjustRightInd w:val="0"/>
        <w:spacing w:line="240" w:lineRule="auto"/>
      </w:pPr>
      <w:r w:rsidRPr="00340C42">
        <w:t xml:space="preserve">Bedingt durch die langen behördlich verordneten Schliessungen </w:t>
      </w:r>
      <w:r w:rsidR="003C432A" w:rsidRPr="00340C42">
        <w:t xml:space="preserve">mussten </w:t>
      </w:r>
      <w:proofErr w:type="gramStart"/>
      <w:r w:rsidR="003C432A" w:rsidRPr="00340C42">
        <w:t>die Tamina Therme</w:t>
      </w:r>
      <w:proofErr w:type="gramEnd"/>
      <w:r w:rsidR="003C432A" w:rsidRPr="00340C42">
        <w:t xml:space="preserve"> und das Casino Bad Ragaz empfindliche Umsatzeinbussen hinnehmen. Bei beiden ist ein Minus der Besucherzahlen </w:t>
      </w:r>
      <w:r w:rsidR="004E6D99" w:rsidRPr="00340C42">
        <w:t>von jeweils 34</w:t>
      </w:r>
      <w:r w:rsidR="00546A38">
        <w:t> </w:t>
      </w:r>
      <w:r w:rsidR="004E6D99" w:rsidRPr="00340C42">
        <w:t xml:space="preserve">% auf Jahresbasis zu verzeichnen. Trotzdem </w:t>
      </w:r>
      <w:r w:rsidR="00215848" w:rsidRPr="00340C42">
        <w:t>wurden in der</w:t>
      </w:r>
      <w:r w:rsidR="004E6D99" w:rsidRPr="00340C42">
        <w:t xml:space="preserve"> Tamina Therme </w:t>
      </w:r>
      <w:r w:rsidR="008C1665" w:rsidRPr="00340C42">
        <w:t xml:space="preserve">CHF </w:t>
      </w:r>
      <w:r w:rsidR="00FC3DD4" w:rsidRPr="00340C42">
        <w:t>2,</w:t>
      </w:r>
      <w:r w:rsidR="008C1665" w:rsidRPr="00340C42">
        <w:t>3</w:t>
      </w:r>
      <w:r w:rsidR="00FC3DD4" w:rsidRPr="00340C42">
        <w:t xml:space="preserve"> Millionen </w:t>
      </w:r>
      <w:r w:rsidR="004E6D99" w:rsidRPr="00340C42">
        <w:t xml:space="preserve">in die Renovation und Erneuerung der Saunawelt investiert. </w:t>
      </w:r>
      <w:r w:rsidR="00FC3DD4" w:rsidRPr="00340C42">
        <w:t xml:space="preserve">Dies </w:t>
      </w:r>
      <w:r w:rsidR="00D47BE1" w:rsidRPr="00340C42">
        <w:t>sehen die Verantwortlichen als wichtige</w:t>
      </w:r>
      <w:r w:rsidR="00891488" w:rsidRPr="00340C42">
        <w:t>n</w:t>
      </w:r>
      <w:r w:rsidR="00D47BE1" w:rsidRPr="00340C42">
        <w:t xml:space="preserve"> </w:t>
      </w:r>
      <w:r w:rsidR="00891488" w:rsidRPr="00340C42">
        <w:t>Meilenstein für</w:t>
      </w:r>
      <w:r w:rsidR="00D47BE1" w:rsidRPr="00340C42">
        <w:t xml:space="preserve"> die Zukunft</w:t>
      </w:r>
      <w:r w:rsidR="00891488" w:rsidRPr="00340C42">
        <w:t xml:space="preserve"> der Therme und deren Ausrichtung. </w:t>
      </w:r>
    </w:p>
    <w:p w14:paraId="4F84AD4E" w14:textId="77777777" w:rsidR="001131F3" w:rsidRPr="00340C42" w:rsidRDefault="001131F3" w:rsidP="0050038E">
      <w:pPr>
        <w:autoSpaceDE w:val="0"/>
        <w:autoSpaceDN w:val="0"/>
        <w:adjustRightInd w:val="0"/>
        <w:spacing w:line="240" w:lineRule="auto"/>
      </w:pPr>
    </w:p>
    <w:p w14:paraId="337DE947" w14:textId="35C4EE1B" w:rsidR="000E55DE" w:rsidRPr="00340C42" w:rsidRDefault="001131F3" w:rsidP="0050038E">
      <w:pPr>
        <w:autoSpaceDE w:val="0"/>
        <w:autoSpaceDN w:val="0"/>
        <w:adjustRightInd w:val="0"/>
        <w:spacing w:line="240" w:lineRule="auto"/>
      </w:pPr>
      <w:r w:rsidRPr="00340C42">
        <w:t>Die Grand Resort Bad Ragaz Gruppe konnte dank dem ausserordentlichen Einsatz unserer Mitarbeitenden</w:t>
      </w:r>
      <w:r w:rsidR="00546A38">
        <w:t xml:space="preserve"> und</w:t>
      </w:r>
      <w:r w:rsidR="00546A38" w:rsidRPr="00340C42">
        <w:t xml:space="preserve"> </w:t>
      </w:r>
      <w:r w:rsidRPr="00340C42">
        <w:t xml:space="preserve">einem straffen Kostenmanagement gepaart mit Innovation im Gastrobereich einen konsolidierten Gewinn von CHF </w:t>
      </w:r>
      <w:r w:rsidR="00382AFD" w:rsidRPr="00340C42">
        <w:t>3,8</w:t>
      </w:r>
      <w:r w:rsidR="008E5E0C" w:rsidRPr="00340C42">
        <w:t xml:space="preserve"> Mi</w:t>
      </w:r>
      <w:r w:rsidR="00546A38">
        <w:t>llionen</w:t>
      </w:r>
      <w:r w:rsidR="008E5E0C" w:rsidRPr="00340C42">
        <w:t xml:space="preserve"> </w:t>
      </w:r>
      <w:r w:rsidRPr="00340C42">
        <w:t>erwirtschaften</w:t>
      </w:r>
      <w:r w:rsidR="00382AFD" w:rsidRPr="00340C42">
        <w:t>.</w:t>
      </w:r>
    </w:p>
    <w:p w14:paraId="386DFFE8" w14:textId="6EFF3B0C" w:rsidR="00730569" w:rsidRPr="00340C42" w:rsidRDefault="00730569" w:rsidP="000E55DE">
      <w:pPr>
        <w:autoSpaceDE w:val="0"/>
        <w:autoSpaceDN w:val="0"/>
        <w:adjustRightInd w:val="0"/>
        <w:spacing w:line="240" w:lineRule="auto"/>
      </w:pPr>
    </w:p>
    <w:p w14:paraId="2BB58A47" w14:textId="28108FA5" w:rsidR="009D59EF" w:rsidRPr="00340C42" w:rsidRDefault="009D59EF" w:rsidP="009D59EF">
      <w:r w:rsidRPr="00340C42">
        <w:t xml:space="preserve">Alle Kennzahlen finden Sie im </w:t>
      </w:r>
      <w:r w:rsidR="002B1746">
        <w:t xml:space="preserve">Magazin zum </w:t>
      </w:r>
      <w:r w:rsidRPr="00340C42">
        <w:t xml:space="preserve">Geschäftsbericht auf Seite </w:t>
      </w:r>
      <w:r w:rsidR="00BA0B56" w:rsidRPr="00BA0B56">
        <w:t>46</w:t>
      </w:r>
      <w:r w:rsidR="00553CAF" w:rsidRPr="004A6CEE">
        <w:t>.</w:t>
      </w:r>
      <w:r w:rsidR="00553CAF" w:rsidRPr="00340C42">
        <w:t xml:space="preserve"> Die Berichte sind</w:t>
      </w:r>
      <w:r w:rsidRPr="00340C42">
        <w:t xml:space="preserve"> ab sofort auf </w:t>
      </w:r>
      <w:r w:rsidR="00490F98" w:rsidRPr="00340C42">
        <w:t>unserer</w:t>
      </w:r>
      <w:r w:rsidRPr="00340C42">
        <w:t xml:space="preserve"> </w:t>
      </w:r>
      <w:r w:rsidR="001B4B36" w:rsidRPr="00340C42">
        <w:t>Website</w:t>
      </w:r>
      <w:r w:rsidRPr="00340C42">
        <w:t xml:space="preserve"> (www.resortragaz</w:t>
      </w:r>
      <w:r w:rsidR="00382AFD" w:rsidRPr="00340C42">
        <w:t>-gruppe</w:t>
      </w:r>
      <w:r w:rsidRPr="00340C42">
        <w:t>.ch) aufgeschaltet.</w:t>
      </w:r>
    </w:p>
    <w:p w14:paraId="58F862F4" w14:textId="6E869E35" w:rsidR="00730569" w:rsidRPr="00340C42" w:rsidRDefault="00730569" w:rsidP="00730569">
      <w:pPr>
        <w:autoSpaceDE w:val="0"/>
        <w:autoSpaceDN w:val="0"/>
        <w:adjustRightInd w:val="0"/>
        <w:spacing w:line="240" w:lineRule="auto"/>
      </w:pPr>
    </w:p>
    <w:p w14:paraId="69037AA1" w14:textId="7BF195A6" w:rsidR="000D69F7" w:rsidRPr="00340C42" w:rsidRDefault="008F76D8" w:rsidP="000D69F7">
      <w:pPr>
        <w:autoSpaceDE w:val="0"/>
        <w:autoSpaceDN w:val="0"/>
        <w:adjustRightInd w:val="0"/>
        <w:spacing w:line="240" w:lineRule="auto"/>
        <w:rPr>
          <w:color w:val="D6B160" w:themeColor="accent4"/>
        </w:rPr>
      </w:pPr>
      <w:r w:rsidRPr="00340C42">
        <w:rPr>
          <w:color w:val="D6B160" w:themeColor="accent4"/>
        </w:rPr>
        <w:t xml:space="preserve">Wechsel </w:t>
      </w:r>
      <w:r w:rsidR="00C119B2" w:rsidRPr="00340C42">
        <w:rPr>
          <w:color w:val="D6B160" w:themeColor="accent4"/>
        </w:rPr>
        <w:t xml:space="preserve">im Vorsitz </w:t>
      </w:r>
      <w:r w:rsidR="0080696A" w:rsidRPr="00340C42">
        <w:rPr>
          <w:color w:val="D6B160" w:themeColor="accent4"/>
        </w:rPr>
        <w:t>der Geschäftsleitung</w:t>
      </w:r>
    </w:p>
    <w:p w14:paraId="0CD147B9" w14:textId="44ECB931" w:rsidR="00B2028C" w:rsidRPr="00340C42" w:rsidRDefault="00B2028C" w:rsidP="004749D9">
      <w:pPr>
        <w:autoSpaceDE w:val="0"/>
        <w:autoSpaceDN w:val="0"/>
        <w:adjustRightInd w:val="0"/>
        <w:spacing w:line="240" w:lineRule="auto"/>
      </w:pPr>
      <w:r w:rsidRPr="00340C42">
        <w:rPr>
          <w:color w:val="000000" w:themeColor="text1"/>
        </w:rPr>
        <w:t>In der Führung der Grand Resort Bad Ragaz AG gibt es nach fünf anspruchsvollen, jedoch erfolgreichen Jahren einen Wechsel. CEO Patrick Vogler</w:t>
      </w:r>
      <w:r w:rsidR="00E12944" w:rsidRPr="00340C42">
        <w:rPr>
          <w:color w:val="000000" w:themeColor="text1"/>
        </w:rPr>
        <w:t xml:space="preserve"> verlässt die operative Führung,</w:t>
      </w:r>
      <w:r w:rsidRPr="00340C42">
        <w:rPr>
          <w:color w:val="000000" w:themeColor="text1"/>
        </w:rPr>
        <w:t xml:space="preserve"> </w:t>
      </w:r>
      <w:r w:rsidR="009F11E2" w:rsidRPr="00340C42">
        <w:rPr>
          <w:color w:val="000000" w:themeColor="text1"/>
        </w:rPr>
        <w:t xml:space="preserve">bleibt </w:t>
      </w:r>
      <w:r w:rsidR="00E12944" w:rsidRPr="00340C42">
        <w:rPr>
          <w:color w:val="000000" w:themeColor="text1"/>
        </w:rPr>
        <w:t xml:space="preserve">aber </w:t>
      </w:r>
      <w:r w:rsidR="009F11E2" w:rsidRPr="00340C42">
        <w:rPr>
          <w:color w:val="000000" w:themeColor="text1"/>
        </w:rPr>
        <w:t xml:space="preserve">weiterhin </w:t>
      </w:r>
      <w:r w:rsidRPr="00340C42">
        <w:rPr>
          <w:color w:val="000000" w:themeColor="text1"/>
        </w:rPr>
        <w:t>Verwaltungsrat</w:t>
      </w:r>
      <w:r w:rsidR="009F11E2" w:rsidRPr="00340C42">
        <w:rPr>
          <w:color w:val="000000" w:themeColor="text1"/>
        </w:rPr>
        <w:t xml:space="preserve"> </w:t>
      </w:r>
      <w:r w:rsidR="00DE5A72" w:rsidRPr="00340C42">
        <w:rPr>
          <w:color w:val="000000" w:themeColor="text1"/>
        </w:rPr>
        <w:t>der Grand Resort Bad Ragaz AG und Verwaltungsratspräsident der Casino Bad Ragaz AG</w:t>
      </w:r>
      <w:r w:rsidRPr="00340C42">
        <w:rPr>
          <w:color w:val="000000" w:themeColor="text1"/>
        </w:rPr>
        <w:t xml:space="preserve">. </w:t>
      </w:r>
      <w:r w:rsidR="001752F9" w:rsidRPr="00340C42">
        <w:rPr>
          <w:color w:val="000000" w:themeColor="text1"/>
        </w:rPr>
        <w:t>Per 1. Juli 2022 übergibt</w:t>
      </w:r>
      <w:r w:rsidR="00D978D8" w:rsidRPr="00340C42">
        <w:rPr>
          <w:color w:val="000000" w:themeColor="text1"/>
        </w:rPr>
        <w:t xml:space="preserve"> Patrick</w:t>
      </w:r>
      <w:r w:rsidR="001752F9" w:rsidRPr="00340C42">
        <w:rPr>
          <w:color w:val="000000" w:themeColor="text1"/>
        </w:rPr>
        <w:t xml:space="preserve"> </w:t>
      </w:r>
      <w:r w:rsidR="009F55E6" w:rsidRPr="00340C42">
        <w:rPr>
          <w:color w:val="000000" w:themeColor="text1"/>
        </w:rPr>
        <w:t>Vogler</w:t>
      </w:r>
      <w:r w:rsidR="001752F9" w:rsidRPr="00340C42">
        <w:rPr>
          <w:color w:val="000000" w:themeColor="text1"/>
        </w:rPr>
        <w:t xml:space="preserve"> </w:t>
      </w:r>
      <w:r w:rsidR="00A66ED7" w:rsidRPr="00340C42">
        <w:rPr>
          <w:color w:val="000000" w:themeColor="text1"/>
        </w:rPr>
        <w:t>den</w:t>
      </w:r>
      <w:r w:rsidR="001752F9" w:rsidRPr="00340C42">
        <w:rPr>
          <w:color w:val="000000" w:themeColor="text1"/>
        </w:rPr>
        <w:t xml:space="preserve"> </w:t>
      </w:r>
      <w:r w:rsidR="00A66ED7" w:rsidRPr="00340C42">
        <w:rPr>
          <w:color w:val="000000" w:themeColor="text1"/>
        </w:rPr>
        <w:t>Vorsitz der Geschäftsleitung</w:t>
      </w:r>
      <w:r w:rsidR="001752F9" w:rsidRPr="00340C42">
        <w:rPr>
          <w:color w:val="000000" w:themeColor="text1"/>
        </w:rPr>
        <w:t xml:space="preserve"> an </w:t>
      </w:r>
      <w:r w:rsidR="006D2A97" w:rsidRPr="00340C42">
        <w:rPr>
          <w:color w:val="000000" w:themeColor="text1"/>
        </w:rPr>
        <w:t>General Manager Grand Hotels</w:t>
      </w:r>
      <w:r w:rsidR="00B963DE" w:rsidRPr="00340C42">
        <w:rPr>
          <w:color w:val="000000" w:themeColor="text1"/>
        </w:rPr>
        <w:t>,</w:t>
      </w:r>
      <w:r w:rsidR="006D2A97" w:rsidRPr="00340C42">
        <w:rPr>
          <w:color w:val="000000" w:themeColor="text1"/>
        </w:rPr>
        <w:t xml:space="preserve"> </w:t>
      </w:r>
      <w:r w:rsidR="001752F9" w:rsidRPr="00340C42">
        <w:rPr>
          <w:color w:val="000000" w:themeColor="text1"/>
        </w:rPr>
        <w:t>Marco R. Zanolari</w:t>
      </w:r>
      <w:r w:rsidR="00A66ED7" w:rsidRPr="00340C42">
        <w:rPr>
          <w:color w:val="000000" w:themeColor="text1"/>
        </w:rPr>
        <w:t xml:space="preserve">. </w:t>
      </w:r>
      <w:r w:rsidR="001752F9" w:rsidRPr="00340C42">
        <w:rPr>
          <w:color w:val="000000" w:themeColor="text1"/>
        </w:rPr>
        <w:t xml:space="preserve">Patrick Vogler wird der neuen Unternehmensführung noch bis Ende 2022 beratend zur Seite stehen und somit einen nahtlosen Übergang garantieren. </w:t>
      </w:r>
      <w:r w:rsidR="004F72A8" w:rsidRPr="00340C42">
        <w:rPr>
          <w:color w:val="000000" w:themeColor="text1"/>
        </w:rPr>
        <w:t>Gleichzeitig nimmt Astrid Kaiser</w:t>
      </w:r>
      <w:r w:rsidR="004519BB" w:rsidRPr="00340C42">
        <w:rPr>
          <w:color w:val="000000" w:themeColor="text1"/>
        </w:rPr>
        <w:t>,</w:t>
      </w:r>
      <w:r w:rsidR="004F72A8" w:rsidRPr="00340C42">
        <w:rPr>
          <w:color w:val="000000" w:themeColor="text1"/>
        </w:rPr>
        <w:t xml:space="preserve"> </w:t>
      </w:r>
      <w:proofErr w:type="spellStart"/>
      <w:r w:rsidR="004F72A8" w:rsidRPr="00340C42">
        <w:rPr>
          <w:color w:val="000000" w:themeColor="text1"/>
        </w:rPr>
        <w:t>Director</w:t>
      </w:r>
      <w:proofErr w:type="spellEnd"/>
      <w:r w:rsidR="004F72A8" w:rsidRPr="00340C42">
        <w:rPr>
          <w:color w:val="000000" w:themeColor="text1"/>
        </w:rPr>
        <w:t xml:space="preserve"> </w:t>
      </w:r>
      <w:proofErr w:type="spellStart"/>
      <w:r w:rsidR="004F72A8" w:rsidRPr="00340C42">
        <w:rPr>
          <w:color w:val="000000" w:themeColor="text1"/>
        </w:rPr>
        <w:t>of</w:t>
      </w:r>
      <w:proofErr w:type="spellEnd"/>
      <w:r w:rsidR="004F72A8" w:rsidRPr="00340C42">
        <w:rPr>
          <w:color w:val="000000" w:themeColor="text1"/>
        </w:rPr>
        <w:t xml:space="preserve"> Human Resources</w:t>
      </w:r>
      <w:r w:rsidR="004519BB" w:rsidRPr="00340C42">
        <w:rPr>
          <w:color w:val="000000" w:themeColor="text1"/>
        </w:rPr>
        <w:t>,</w:t>
      </w:r>
      <w:r w:rsidR="004F72A8" w:rsidRPr="00340C42">
        <w:rPr>
          <w:color w:val="000000" w:themeColor="text1"/>
        </w:rPr>
        <w:t xml:space="preserve"> Einsitz in die Geschäftsleitung. </w:t>
      </w:r>
      <w:r w:rsidR="00632395" w:rsidRPr="00340C42">
        <w:rPr>
          <w:color w:val="000000" w:themeColor="text1"/>
        </w:rPr>
        <w:t>«Damit unterstreichen wir</w:t>
      </w:r>
      <w:r w:rsidR="003F3492" w:rsidRPr="00340C42">
        <w:rPr>
          <w:color w:val="000000" w:themeColor="text1"/>
        </w:rPr>
        <w:t>,</w:t>
      </w:r>
      <w:r w:rsidR="00632395" w:rsidRPr="00340C42">
        <w:rPr>
          <w:color w:val="000000" w:themeColor="text1"/>
        </w:rPr>
        <w:t xml:space="preserve"> wie wichtig </w:t>
      </w:r>
      <w:r w:rsidR="003F3492" w:rsidRPr="00340C42">
        <w:rPr>
          <w:color w:val="000000" w:themeColor="text1"/>
        </w:rPr>
        <w:t>und entscheiden</w:t>
      </w:r>
      <w:r w:rsidR="002C4738" w:rsidRPr="00340C42">
        <w:rPr>
          <w:color w:val="000000" w:themeColor="text1"/>
        </w:rPr>
        <w:t xml:space="preserve">d für </w:t>
      </w:r>
      <w:r w:rsidR="00632395" w:rsidRPr="00340C42">
        <w:rPr>
          <w:color w:val="000000" w:themeColor="text1"/>
        </w:rPr>
        <w:t xml:space="preserve">uns </w:t>
      </w:r>
      <w:r w:rsidR="00151062" w:rsidRPr="00340C42">
        <w:rPr>
          <w:color w:val="000000" w:themeColor="text1"/>
        </w:rPr>
        <w:t xml:space="preserve">die Mitarbeitenden sind», sagt der designierte Verwaltungsratspräsident Dr. Klaus </w:t>
      </w:r>
      <w:proofErr w:type="spellStart"/>
      <w:r w:rsidR="00151062" w:rsidRPr="00340C42">
        <w:rPr>
          <w:color w:val="000000" w:themeColor="text1"/>
        </w:rPr>
        <w:t>Tschütscher</w:t>
      </w:r>
      <w:proofErr w:type="spellEnd"/>
      <w:r w:rsidR="00151062" w:rsidRPr="00340C42">
        <w:rPr>
          <w:color w:val="000000" w:themeColor="text1"/>
        </w:rPr>
        <w:t xml:space="preserve">. «Sie sind das Kapital unseres Unternehmens und </w:t>
      </w:r>
      <w:r w:rsidR="00D36AE8" w:rsidRPr="00340C42">
        <w:rPr>
          <w:color w:val="000000" w:themeColor="text1"/>
        </w:rPr>
        <w:t xml:space="preserve">tragen uns in die Zukunft.» </w:t>
      </w:r>
      <w:r w:rsidRPr="00340C42">
        <w:rPr>
          <w:color w:val="000000" w:themeColor="text1"/>
        </w:rPr>
        <w:t xml:space="preserve">Damit wird eine </w:t>
      </w:r>
      <w:r w:rsidR="00216B2B" w:rsidRPr="00340C42">
        <w:rPr>
          <w:color w:val="000000" w:themeColor="text1"/>
        </w:rPr>
        <w:t>Neuausrichtung</w:t>
      </w:r>
      <w:r w:rsidRPr="00340C42">
        <w:rPr>
          <w:color w:val="000000" w:themeColor="text1"/>
        </w:rPr>
        <w:t xml:space="preserve"> in der Geschäftsleitung vollzogen, die das Unternehmen noch fokussierter </w:t>
      </w:r>
      <w:r w:rsidR="008E5C7B" w:rsidRPr="00340C42">
        <w:rPr>
          <w:color w:val="000000" w:themeColor="text1"/>
        </w:rPr>
        <w:t>vorantreiben wird</w:t>
      </w:r>
      <w:r w:rsidRPr="00340C42">
        <w:rPr>
          <w:color w:val="000000" w:themeColor="text1"/>
        </w:rPr>
        <w:t>.</w:t>
      </w:r>
      <w:r w:rsidR="00334122" w:rsidRPr="00340C42">
        <w:rPr>
          <w:color w:val="000000" w:themeColor="text1"/>
        </w:rPr>
        <w:t xml:space="preserve"> </w:t>
      </w:r>
      <w:r w:rsidR="00334122" w:rsidRPr="00340C42">
        <w:t xml:space="preserve">Das Ausscheiden von Patrick Vogler als CEO geschieht auf seinen eigenen Wunsch. </w:t>
      </w:r>
      <w:r w:rsidR="004803B9" w:rsidRPr="00340C42">
        <w:t>Er</w:t>
      </w:r>
      <w:r w:rsidR="00334122" w:rsidRPr="00340C42">
        <w:t xml:space="preserve"> möchte </w:t>
      </w:r>
      <w:r w:rsidR="002C4738" w:rsidRPr="00340C42">
        <w:lastRenderedPageBreak/>
        <w:t xml:space="preserve">sich </w:t>
      </w:r>
      <w:r w:rsidR="002C76CF" w:rsidRPr="00340C42">
        <w:t>nach 15 Jahre</w:t>
      </w:r>
      <w:r w:rsidR="006A1247" w:rsidRPr="00340C42">
        <w:t>n</w:t>
      </w:r>
      <w:r w:rsidR="002C76CF" w:rsidRPr="00340C42">
        <w:t xml:space="preserve"> in der Geschäftsleitung</w:t>
      </w:r>
      <w:r w:rsidR="00D96E44">
        <w:t>,</w:t>
      </w:r>
      <w:r w:rsidR="002C76CF" w:rsidRPr="00340C42">
        <w:t xml:space="preserve"> </w:t>
      </w:r>
      <w:r w:rsidR="007078F2" w:rsidRPr="00340C42">
        <w:t xml:space="preserve">davon </w:t>
      </w:r>
      <w:r w:rsidR="004803B9" w:rsidRPr="00340C42">
        <w:t>zehn</w:t>
      </w:r>
      <w:r w:rsidR="007078F2" w:rsidRPr="00340C42">
        <w:t xml:space="preserve"> Jahre als Finanzchef und </w:t>
      </w:r>
      <w:r w:rsidR="00CF2F6B" w:rsidRPr="00340C42">
        <w:t>s</w:t>
      </w:r>
      <w:r w:rsidR="007078F2" w:rsidRPr="00340C42">
        <w:t xml:space="preserve">tellvertretender CEO und </w:t>
      </w:r>
      <w:r w:rsidR="004803B9" w:rsidRPr="00340C42">
        <w:t>fünf</w:t>
      </w:r>
      <w:r w:rsidR="007078F2" w:rsidRPr="00340C42">
        <w:t xml:space="preserve"> Jahre als CEO</w:t>
      </w:r>
      <w:r w:rsidR="00D96E44">
        <w:t>,</w:t>
      </w:r>
      <w:r w:rsidR="007078F2" w:rsidRPr="00340C42">
        <w:t xml:space="preserve"> </w:t>
      </w:r>
      <w:r w:rsidR="002C4738" w:rsidRPr="00340C42">
        <w:t>neu orientieren</w:t>
      </w:r>
      <w:r w:rsidR="00334122" w:rsidRPr="00340C42">
        <w:t xml:space="preserve">. «Für mich ist es an der Zeit meinen beruflichen Weg in eine neue Richtung zu lenken», erklärt er, «jetzt ist der richtige Zeitpunkt, denn ich kann </w:t>
      </w:r>
      <w:r w:rsidR="00823FD3" w:rsidRPr="00340C42">
        <w:t xml:space="preserve">den Vorsitz </w:t>
      </w:r>
      <w:r w:rsidR="00334122" w:rsidRPr="00340C42">
        <w:t>ein</w:t>
      </w:r>
      <w:r w:rsidR="00823FD3" w:rsidRPr="00340C42">
        <w:t>er</w:t>
      </w:r>
      <w:r w:rsidR="00334122" w:rsidRPr="00340C42">
        <w:t xml:space="preserve"> g</w:t>
      </w:r>
      <w:r w:rsidR="00823FD3" w:rsidRPr="00340C42">
        <w:t xml:space="preserve">ut funktionierenden Geschäftsleitung </w:t>
      </w:r>
      <w:r w:rsidR="00B3443F" w:rsidRPr="00340C42">
        <w:t>eines kerng</w:t>
      </w:r>
      <w:r w:rsidR="00334122" w:rsidRPr="00340C42">
        <w:t>esunde</w:t>
      </w:r>
      <w:r w:rsidR="00B3443F" w:rsidRPr="00340C42">
        <w:t xml:space="preserve">n </w:t>
      </w:r>
      <w:r w:rsidR="00334122" w:rsidRPr="00340C42">
        <w:t>Unternehmen</w:t>
      </w:r>
      <w:r w:rsidR="00B3443F" w:rsidRPr="00340C42">
        <w:t>s in neue, jedoch bewährte Hände übergeben</w:t>
      </w:r>
      <w:r w:rsidR="008A1C0E" w:rsidRPr="00340C42">
        <w:t>.</w:t>
      </w:r>
      <w:r w:rsidR="00334122" w:rsidRPr="00340C42">
        <w:t>»</w:t>
      </w:r>
      <w:r w:rsidR="004A6073" w:rsidRPr="00340C42">
        <w:t xml:space="preserve"> </w:t>
      </w:r>
    </w:p>
    <w:p w14:paraId="05299446" w14:textId="77777777" w:rsidR="00B2028C" w:rsidRPr="00340C42" w:rsidRDefault="00B2028C" w:rsidP="004749D9">
      <w:pPr>
        <w:autoSpaceDE w:val="0"/>
        <w:autoSpaceDN w:val="0"/>
        <w:adjustRightInd w:val="0"/>
        <w:spacing w:line="240" w:lineRule="auto"/>
        <w:rPr>
          <w:color w:val="D6B160" w:themeColor="accent4"/>
        </w:rPr>
      </w:pPr>
    </w:p>
    <w:p w14:paraId="43424CD7" w14:textId="47916899" w:rsidR="004749D9" w:rsidRPr="00340C42" w:rsidRDefault="00A6152B" w:rsidP="004749D9">
      <w:pPr>
        <w:autoSpaceDE w:val="0"/>
        <w:autoSpaceDN w:val="0"/>
        <w:adjustRightInd w:val="0"/>
        <w:spacing w:line="240" w:lineRule="auto"/>
        <w:rPr>
          <w:color w:val="D6B160" w:themeColor="accent4"/>
        </w:rPr>
      </w:pPr>
      <w:r w:rsidRPr="00340C42">
        <w:rPr>
          <w:color w:val="D6B160" w:themeColor="accent4"/>
        </w:rPr>
        <w:t xml:space="preserve">Auszeichnungen und </w:t>
      </w:r>
      <w:r w:rsidR="00730569" w:rsidRPr="00340C42">
        <w:rPr>
          <w:color w:val="D6B160" w:themeColor="accent4"/>
        </w:rPr>
        <w:t xml:space="preserve">zukunftsweisende </w:t>
      </w:r>
      <w:r w:rsidRPr="00340C42">
        <w:rPr>
          <w:color w:val="D6B160" w:themeColor="accent4"/>
        </w:rPr>
        <w:t>Innovation</w:t>
      </w:r>
    </w:p>
    <w:p w14:paraId="5EFD779D" w14:textId="3BCD45E8" w:rsidR="00722D56" w:rsidRPr="00340C42" w:rsidRDefault="004749D9" w:rsidP="00722D56">
      <w:pPr>
        <w:autoSpaceDE w:val="0"/>
        <w:autoSpaceDN w:val="0"/>
        <w:adjustRightInd w:val="0"/>
        <w:spacing w:line="240" w:lineRule="auto"/>
        <w:rPr>
          <w:color w:val="000000" w:themeColor="text1"/>
        </w:rPr>
      </w:pPr>
      <w:r w:rsidRPr="00340C42">
        <w:rPr>
          <w:color w:val="000000" w:themeColor="text1"/>
        </w:rPr>
        <w:t xml:space="preserve">Das Jahr brachte </w:t>
      </w:r>
      <w:r w:rsidR="00283A14" w:rsidRPr="00340C42">
        <w:rPr>
          <w:color w:val="000000" w:themeColor="text1"/>
        </w:rPr>
        <w:t>wiederum</w:t>
      </w:r>
      <w:r w:rsidRPr="00340C42">
        <w:rPr>
          <w:color w:val="000000" w:themeColor="text1"/>
        </w:rPr>
        <w:t xml:space="preserve"> auch äusserst erfreuliche Momente. Trotz herausfordernder Umstände war es von </w:t>
      </w:r>
      <w:r w:rsidR="00901DB6" w:rsidRPr="00340C42">
        <w:rPr>
          <w:color w:val="000000" w:themeColor="text1"/>
        </w:rPr>
        <w:t>zahlreichen</w:t>
      </w:r>
      <w:r w:rsidRPr="00340C42">
        <w:rPr>
          <w:color w:val="000000" w:themeColor="text1"/>
        </w:rPr>
        <w:t xml:space="preserve"> Auszeichnungen geprägt</w:t>
      </w:r>
      <w:r w:rsidR="00901DB6" w:rsidRPr="00340C42">
        <w:rPr>
          <w:color w:val="000000" w:themeColor="text1"/>
        </w:rPr>
        <w:t>. Dazu gehör</w:t>
      </w:r>
      <w:r w:rsidR="00A22AC4" w:rsidRPr="00340C42">
        <w:rPr>
          <w:color w:val="000000" w:themeColor="text1"/>
        </w:rPr>
        <w:t xml:space="preserve">t ein neuer Michelin-Stern, der Anfang des Jahres </w:t>
      </w:r>
      <w:r w:rsidR="000D23AB" w:rsidRPr="00340C42">
        <w:rPr>
          <w:color w:val="000000" w:themeColor="text1"/>
        </w:rPr>
        <w:t xml:space="preserve">dem Restaurant </w:t>
      </w:r>
      <w:proofErr w:type="spellStart"/>
      <w:r w:rsidR="000D23AB" w:rsidRPr="00340C42">
        <w:rPr>
          <w:color w:val="000000" w:themeColor="text1"/>
        </w:rPr>
        <w:t>verve</w:t>
      </w:r>
      <w:proofErr w:type="spellEnd"/>
      <w:r w:rsidR="000D23AB" w:rsidRPr="00340C42">
        <w:rPr>
          <w:color w:val="000000" w:themeColor="text1"/>
        </w:rPr>
        <w:t xml:space="preserve"> by </w:t>
      </w:r>
      <w:proofErr w:type="spellStart"/>
      <w:r w:rsidR="000D23AB" w:rsidRPr="00340C42">
        <w:rPr>
          <w:color w:val="000000" w:themeColor="text1"/>
        </w:rPr>
        <w:t>sven</w:t>
      </w:r>
      <w:proofErr w:type="spellEnd"/>
      <w:r w:rsidR="000D23AB" w:rsidRPr="00340C42">
        <w:rPr>
          <w:color w:val="000000" w:themeColor="text1"/>
        </w:rPr>
        <w:t xml:space="preserve"> verliehen wurde.</w:t>
      </w:r>
      <w:r w:rsidR="00FB4D5E" w:rsidRPr="00340C42">
        <w:rPr>
          <w:color w:val="000000" w:themeColor="text1"/>
        </w:rPr>
        <w:t xml:space="preserve"> Damit ist das Grand Resort Bad Ragaz mit 76 </w:t>
      </w:r>
      <w:proofErr w:type="spellStart"/>
      <w:r w:rsidR="00FB4D5E" w:rsidRPr="00340C42">
        <w:rPr>
          <w:color w:val="000000" w:themeColor="text1"/>
        </w:rPr>
        <w:t>GaultMillau</w:t>
      </w:r>
      <w:proofErr w:type="spellEnd"/>
      <w:r w:rsidR="00FB4D5E" w:rsidRPr="00340C42">
        <w:rPr>
          <w:color w:val="000000" w:themeColor="text1"/>
        </w:rPr>
        <w:t xml:space="preserve">-Punkten und </w:t>
      </w:r>
      <w:r w:rsidR="00DF37FF">
        <w:rPr>
          <w:color w:val="000000" w:themeColor="text1"/>
        </w:rPr>
        <w:t>fünf</w:t>
      </w:r>
      <w:r w:rsidR="00FB4D5E" w:rsidRPr="00340C42">
        <w:rPr>
          <w:color w:val="000000" w:themeColor="text1"/>
        </w:rPr>
        <w:t xml:space="preserve"> Michelin-Sternen absolute Spitze in der Schweizer </w:t>
      </w:r>
      <w:proofErr w:type="spellStart"/>
      <w:r w:rsidR="00FB4D5E" w:rsidRPr="00340C42">
        <w:rPr>
          <w:color w:val="000000" w:themeColor="text1"/>
        </w:rPr>
        <w:t>Kulinariklandschaft</w:t>
      </w:r>
      <w:proofErr w:type="spellEnd"/>
      <w:r w:rsidR="00C426B5" w:rsidRPr="00340C42">
        <w:rPr>
          <w:color w:val="000000" w:themeColor="text1"/>
        </w:rPr>
        <w:t xml:space="preserve"> und </w:t>
      </w:r>
      <w:r w:rsidR="008E5A55" w:rsidRPr="00340C42">
        <w:rPr>
          <w:color w:val="000000" w:themeColor="text1"/>
        </w:rPr>
        <w:t>H</w:t>
      </w:r>
      <w:r w:rsidR="00C426B5" w:rsidRPr="00340C42">
        <w:rPr>
          <w:color w:val="000000" w:themeColor="text1"/>
        </w:rPr>
        <w:t>otspot in de</w:t>
      </w:r>
      <w:r w:rsidR="00487EA2" w:rsidRPr="00340C42">
        <w:rPr>
          <w:color w:val="000000" w:themeColor="text1"/>
        </w:rPr>
        <w:t>r</w:t>
      </w:r>
      <w:r w:rsidR="00C426B5" w:rsidRPr="00340C42">
        <w:rPr>
          <w:color w:val="000000" w:themeColor="text1"/>
        </w:rPr>
        <w:t xml:space="preserve"> Schweiz.</w:t>
      </w:r>
      <w:r w:rsidR="000D23AB" w:rsidRPr="00340C42">
        <w:rPr>
          <w:color w:val="000000" w:themeColor="text1"/>
        </w:rPr>
        <w:t xml:space="preserve"> </w:t>
      </w:r>
      <w:r w:rsidR="006332EA" w:rsidRPr="00340C42">
        <w:rPr>
          <w:color w:val="000000" w:themeColor="text1"/>
        </w:rPr>
        <w:t xml:space="preserve">Im Bereich </w:t>
      </w:r>
      <w:proofErr w:type="spellStart"/>
      <w:r w:rsidR="000E5DB0" w:rsidRPr="00340C42">
        <w:rPr>
          <w:color w:val="000000" w:themeColor="text1"/>
        </w:rPr>
        <w:t>Food&amp;Beverage</w:t>
      </w:r>
      <w:proofErr w:type="spellEnd"/>
      <w:r w:rsidR="006332EA" w:rsidRPr="00340C42">
        <w:rPr>
          <w:color w:val="000000" w:themeColor="text1"/>
        </w:rPr>
        <w:t xml:space="preserve"> hat sich das Resort auch mit dem Thema Nachhaltigkeit auseinandergesetzt. </w:t>
      </w:r>
      <w:r w:rsidR="00A475E5" w:rsidRPr="00340C42">
        <w:rPr>
          <w:color w:val="000000" w:themeColor="text1"/>
        </w:rPr>
        <w:t xml:space="preserve">Das Pop-up-Restaurant </w:t>
      </w:r>
      <w:proofErr w:type="spellStart"/>
      <w:r w:rsidR="00A475E5" w:rsidRPr="00340C42">
        <w:rPr>
          <w:color w:val="000000" w:themeColor="text1"/>
        </w:rPr>
        <w:t>Left</w:t>
      </w:r>
      <w:r w:rsidR="00F54BB5">
        <w:rPr>
          <w:color w:val="000000" w:themeColor="text1"/>
        </w:rPr>
        <w:t>L</w:t>
      </w:r>
      <w:r w:rsidR="00A475E5" w:rsidRPr="00340C42">
        <w:rPr>
          <w:color w:val="000000" w:themeColor="text1"/>
        </w:rPr>
        <w:t>overs</w:t>
      </w:r>
      <w:proofErr w:type="spellEnd"/>
      <w:r w:rsidR="00A475E5" w:rsidRPr="00340C42">
        <w:rPr>
          <w:color w:val="000000" w:themeColor="text1"/>
        </w:rPr>
        <w:t xml:space="preserve"> wurde gemeinsam mit der EHL </w:t>
      </w:r>
      <w:proofErr w:type="spellStart"/>
      <w:r w:rsidR="00A475E5" w:rsidRPr="00340C42">
        <w:rPr>
          <w:color w:val="000000" w:themeColor="text1"/>
        </w:rPr>
        <w:t>Passu</w:t>
      </w:r>
      <w:r w:rsidR="003A2143">
        <w:rPr>
          <w:color w:val="000000" w:themeColor="text1"/>
        </w:rPr>
        <w:t>g</w:t>
      </w:r>
      <w:r w:rsidR="00A475E5" w:rsidRPr="00340C42">
        <w:rPr>
          <w:color w:val="000000" w:themeColor="text1"/>
        </w:rPr>
        <w:t>g</w:t>
      </w:r>
      <w:proofErr w:type="spellEnd"/>
      <w:r w:rsidR="00A475E5" w:rsidRPr="00340C42">
        <w:rPr>
          <w:color w:val="000000" w:themeColor="text1"/>
        </w:rPr>
        <w:t xml:space="preserve"> aus der Taufe gehoben.</w:t>
      </w:r>
      <w:r w:rsidR="00453C68" w:rsidRPr="00340C42">
        <w:rPr>
          <w:color w:val="000000" w:themeColor="text1"/>
        </w:rPr>
        <w:t xml:space="preserve"> Eine Erfolgsgeschichte. </w:t>
      </w:r>
      <w:r w:rsidR="00A87E06" w:rsidRPr="00340C42">
        <w:rPr>
          <w:color w:val="000000" w:themeColor="text1"/>
        </w:rPr>
        <w:t>Ebenso</w:t>
      </w:r>
      <w:r w:rsidR="00226EC8" w:rsidRPr="00340C42">
        <w:rPr>
          <w:color w:val="000000" w:themeColor="text1"/>
        </w:rPr>
        <w:t xml:space="preserve"> konnte das Resort zum zweiten Mal in Folge den Titel </w:t>
      </w:r>
      <w:r w:rsidRPr="00340C42">
        <w:rPr>
          <w:color w:val="000000" w:themeColor="text1"/>
        </w:rPr>
        <w:t>«Wellnesshotel des Jahres»</w:t>
      </w:r>
      <w:r w:rsidR="00226EC8" w:rsidRPr="00340C42">
        <w:rPr>
          <w:color w:val="000000" w:themeColor="text1"/>
        </w:rPr>
        <w:t xml:space="preserve"> des Karl</w:t>
      </w:r>
      <w:r w:rsidR="00D40F7F">
        <w:rPr>
          <w:color w:val="000000" w:themeColor="text1"/>
        </w:rPr>
        <w:t> </w:t>
      </w:r>
      <w:r w:rsidR="00226EC8" w:rsidRPr="00340C42">
        <w:rPr>
          <w:color w:val="000000" w:themeColor="text1"/>
        </w:rPr>
        <w:t>Wild</w:t>
      </w:r>
      <w:r w:rsidR="00D40F7F">
        <w:rPr>
          <w:color w:val="000000" w:themeColor="text1"/>
        </w:rPr>
        <w:t> Hotelr</w:t>
      </w:r>
      <w:r w:rsidR="00226EC8" w:rsidRPr="00340C42">
        <w:rPr>
          <w:color w:val="000000" w:themeColor="text1"/>
        </w:rPr>
        <w:t xml:space="preserve">atings entgegennehmen. </w:t>
      </w:r>
      <w:r w:rsidR="00901DB6" w:rsidRPr="00340C42">
        <w:rPr>
          <w:color w:val="000000" w:themeColor="text1"/>
        </w:rPr>
        <w:t xml:space="preserve">Ebenso erwähnenswert ist die </w:t>
      </w:r>
      <w:r w:rsidR="006034F5" w:rsidRPr="00340C42">
        <w:rPr>
          <w:color w:val="000000" w:themeColor="text1"/>
        </w:rPr>
        <w:t>erneute Auszeichnung des Golf Club</w:t>
      </w:r>
      <w:r w:rsidR="005D6537">
        <w:rPr>
          <w:color w:val="000000" w:themeColor="text1"/>
        </w:rPr>
        <w:t>s</w:t>
      </w:r>
      <w:r w:rsidR="006034F5" w:rsidRPr="00340C42">
        <w:rPr>
          <w:color w:val="000000" w:themeColor="text1"/>
        </w:rPr>
        <w:t xml:space="preserve"> Bad Ragaz mit zwei Awards</w:t>
      </w:r>
      <w:r w:rsidR="003A2143">
        <w:rPr>
          <w:color w:val="000000" w:themeColor="text1"/>
        </w:rPr>
        <w:t xml:space="preserve">: </w:t>
      </w:r>
      <w:r w:rsidR="006034F5" w:rsidRPr="00340C42">
        <w:rPr>
          <w:color w:val="000000" w:themeColor="text1"/>
        </w:rPr>
        <w:t>«</w:t>
      </w:r>
      <w:r w:rsidR="00E56EF7" w:rsidRPr="00340C42">
        <w:rPr>
          <w:color w:val="000000" w:themeColor="text1"/>
        </w:rPr>
        <w:t>Bester 18-Loch-Golfplatz der Schweiz» und «Bestes Golf</w:t>
      </w:r>
      <w:r w:rsidR="00C426B5" w:rsidRPr="00340C42">
        <w:rPr>
          <w:color w:val="000000" w:themeColor="text1"/>
        </w:rPr>
        <w:t xml:space="preserve"> R</w:t>
      </w:r>
      <w:r w:rsidR="00E56EF7" w:rsidRPr="00340C42">
        <w:rPr>
          <w:color w:val="000000" w:themeColor="text1"/>
        </w:rPr>
        <w:t xml:space="preserve">estaurant der Schweiz». Der Golf Club Bad Ragaz rangierte im Herbst 2021 </w:t>
      </w:r>
      <w:r w:rsidR="00B74DAC" w:rsidRPr="00340C42">
        <w:rPr>
          <w:color w:val="000000" w:themeColor="text1"/>
        </w:rPr>
        <w:t xml:space="preserve">bei den Swiss Arbeitgeber Awards (SAA) </w:t>
      </w:r>
      <w:r w:rsidR="00E56EF7" w:rsidRPr="00340C42">
        <w:rPr>
          <w:color w:val="000000" w:themeColor="text1"/>
        </w:rPr>
        <w:t xml:space="preserve">zudem unter den Top 5 Arbeitgebern der Schweiz </w:t>
      </w:r>
      <w:r w:rsidR="00934619" w:rsidRPr="00340C42">
        <w:rPr>
          <w:color w:val="000000" w:themeColor="text1"/>
        </w:rPr>
        <w:t xml:space="preserve">in der Kategorie «Kleine Unternehmen». </w:t>
      </w:r>
      <w:r w:rsidR="0094068C" w:rsidRPr="00340C42">
        <w:rPr>
          <w:color w:val="000000" w:themeColor="text1"/>
        </w:rPr>
        <w:t xml:space="preserve">Grund zu </w:t>
      </w:r>
      <w:r w:rsidR="00FD7A70" w:rsidRPr="00340C42">
        <w:rPr>
          <w:color w:val="000000" w:themeColor="text1"/>
        </w:rPr>
        <w:t>f</w:t>
      </w:r>
      <w:r w:rsidR="0094068C" w:rsidRPr="00340C42">
        <w:rPr>
          <w:color w:val="000000" w:themeColor="text1"/>
        </w:rPr>
        <w:t xml:space="preserve">eiern gab es im </w:t>
      </w:r>
      <w:r w:rsidR="00DD261D" w:rsidRPr="00340C42">
        <w:rPr>
          <w:color w:val="000000" w:themeColor="text1"/>
        </w:rPr>
        <w:t xml:space="preserve">Sommer: Die renommierte </w:t>
      </w:r>
      <w:proofErr w:type="spellStart"/>
      <w:r w:rsidR="00DD261D" w:rsidRPr="00340C42">
        <w:rPr>
          <w:color w:val="000000" w:themeColor="text1"/>
        </w:rPr>
        <w:t>Kunsttriennale</w:t>
      </w:r>
      <w:proofErr w:type="spellEnd"/>
      <w:r w:rsidR="00DD261D" w:rsidRPr="00340C42">
        <w:rPr>
          <w:color w:val="000000" w:themeColor="text1"/>
        </w:rPr>
        <w:t xml:space="preserve"> Bad </w:t>
      </w:r>
      <w:proofErr w:type="spellStart"/>
      <w:r w:rsidR="00DD261D" w:rsidRPr="00340C42">
        <w:rPr>
          <w:color w:val="000000" w:themeColor="text1"/>
        </w:rPr>
        <w:t>RagARTz</w:t>
      </w:r>
      <w:proofErr w:type="spellEnd"/>
      <w:r w:rsidR="00DD261D" w:rsidRPr="00340C42">
        <w:rPr>
          <w:color w:val="000000" w:themeColor="text1"/>
        </w:rPr>
        <w:t xml:space="preserve"> erfüllte das Dorf und den Kurpark mit Leben. </w:t>
      </w:r>
      <w:r w:rsidR="00956059" w:rsidRPr="00340C42">
        <w:rPr>
          <w:color w:val="000000" w:themeColor="text1"/>
        </w:rPr>
        <w:t>Nahezu</w:t>
      </w:r>
      <w:r w:rsidR="00DD261D" w:rsidRPr="00340C42">
        <w:rPr>
          <w:color w:val="000000" w:themeColor="text1"/>
        </w:rPr>
        <w:t xml:space="preserve"> eine Million Menschen besuchten den Kurort und </w:t>
      </w:r>
      <w:r w:rsidR="000F1C39" w:rsidRPr="00340C42">
        <w:rPr>
          <w:color w:val="000000" w:themeColor="text1"/>
        </w:rPr>
        <w:t xml:space="preserve">viele auch unser Haus. </w:t>
      </w:r>
      <w:r w:rsidR="0072478C" w:rsidRPr="00340C42">
        <w:rPr>
          <w:color w:val="000000" w:themeColor="text1"/>
        </w:rPr>
        <w:t>Auch sportlich machte das Grand Resort im Sommer 2021 von sich reden. Einerseits durfte das Haus bereits zum elften Mal den deutschen Fussballclub Borussia Dortmun</w:t>
      </w:r>
      <w:r w:rsidR="00FD7A70" w:rsidRPr="00340C42">
        <w:rPr>
          <w:color w:val="000000" w:themeColor="text1"/>
        </w:rPr>
        <w:t>d</w:t>
      </w:r>
      <w:r w:rsidR="0072478C" w:rsidRPr="00340C42">
        <w:rPr>
          <w:color w:val="000000" w:themeColor="text1"/>
        </w:rPr>
        <w:t xml:space="preserve"> (BVB) zum Trainingslager begrüssen. </w:t>
      </w:r>
      <w:r w:rsidR="00A6651E" w:rsidRPr="00340C42">
        <w:rPr>
          <w:color w:val="000000" w:themeColor="text1"/>
        </w:rPr>
        <w:t>Ebenso</w:t>
      </w:r>
      <w:r w:rsidR="0072478C" w:rsidRPr="00340C42">
        <w:rPr>
          <w:color w:val="000000" w:themeColor="text1"/>
        </w:rPr>
        <w:t xml:space="preserve"> wählte auch die Schweizer Nationalmannschaft </w:t>
      </w:r>
      <w:r w:rsidR="005271DC" w:rsidRPr="00340C42">
        <w:rPr>
          <w:color w:val="000000" w:themeColor="text1"/>
        </w:rPr>
        <w:t xml:space="preserve">das Resort als </w:t>
      </w:r>
      <w:r w:rsidR="00962F8A" w:rsidRPr="00340C42">
        <w:rPr>
          <w:color w:val="000000" w:themeColor="text1"/>
        </w:rPr>
        <w:t xml:space="preserve">Trainings-Hub für die Europameisterschaft. </w:t>
      </w:r>
      <w:r w:rsidR="00A6651E" w:rsidRPr="00340C42">
        <w:rPr>
          <w:color w:val="000000" w:themeColor="text1"/>
        </w:rPr>
        <w:t>Schlussendlich konnte nach</w:t>
      </w:r>
      <w:r w:rsidR="000F1C39" w:rsidRPr="00340C42">
        <w:rPr>
          <w:color w:val="000000" w:themeColor="text1"/>
        </w:rPr>
        <w:t xml:space="preserve"> einer coronabedingten Zwangspause die </w:t>
      </w:r>
      <w:proofErr w:type="spellStart"/>
      <w:r w:rsidR="000F1C39" w:rsidRPr="00340C42">
        <w:rPr>
          <w:color w:val="000000" w:themeColor="text1"/>
        </w:rPr>
        <w:t>GaultMillau</w:t>
      </w:r>
      <w:proofErr w:type="spellEnd"/>
      <w:r w:rsidR="000F1C39" w:rsidRPr="00340C42">
        <w:rPr>
          <w:color w:val="000000" w:themeColor="text1"/>
        </w:rPr>
        <w:t xml:space="preserve"> Garden</w:t>
      </w:r>
      <w:r w:rsidR="007D68F0">
        <w:rPr>
          <w:color w:val="000000" w:themeColor="text1"/>
        </w:rPr>
        <w:t xml:space="preserve"> P</w:t>
      </w:r>
      <w:r w:rsidR="000F1C39" w:rsidRPr="00340C42">
        <w:rPr>
          <w:color w:val="000000" w:themeColor="text1"/>
        </w:rPr>
        <w:t xml:space="preserve">arty </w:t>
      </w:r>
      <w:r w:rsidR="00111814" w:rsidRPr="00340C42">
        <w:rPr>
          <w:color w:val="000000" w:themeColor="text1"/>
        </w:rPr>
        <w:t xml:space="preserve">2021 wieder stattfinden. Ein Highlight für Gäste und Mitarbeitende bei strahlendem Sonnenschein und kulinarischen Genüssen. </w:t>
      </w:r>
    </w:p>
    <w:p w14:paraId="0BD161E5" w14:textId="77777777" w:rsidR="00FB5569" w:rsidRPr="00340C42" w:rsidRDefault="00FB5569" w:rsidP="00722D56">
      <w:pPr>
        <w:autoSpaceDE w:val="0"/>
        <w:autoSpaceDN w:val="0"/>
        <w:adjustRightInd w:val="0"/>
        <w:spacing w:line="240" w:lineRule="auto"/>
        <w:rPr>
          <w:color w:val="000000" w:themeColor="text1"/>
        </w:rPr>
      </w:pPr>
    </w:p>
    <w:p w14:paraId="4C003EE3" w14:textId="1077CCEE" w:rsidR="00722D56" w:rsidRPr="00340C42" w:rsidRDefault="00722D56" w:rsidP="00722D56">
      <w:pPr>
        <w:autoSpaceDE w:val="0"/>
        <w:autoSpaceDN w:val="0"/>
        <w:adjustRightInd w:val="0"/>
        <w:spacing w:line="240" w:lineRule="auto"/>
        <w:rPr>
          <w:color w:val="D6B160" w:themeColor="accent4"/>
        </w:rPr>
      </w:pPr>
      <w:bookmarkStart w:id="0" w:name="_Hlk98573801"/>
      <w:r w:rsidRPr="00340C42">
        <w:rPr>
          <w:color w:val="D6B160" w:themeColor="accent4"/>
        </w:rPr>
        <w:t>Generationenwechsel im Verwaltungsrat</w:t>
      </w:r>
    </w:p>
    <w:p w14:paraId="7F95D67A" w14:textId="4CFFBB55" w:rsidR="00722D56" w:rsidRPr="00340C42" w:rsidRDefault="00DB39CB" w:rsidP="00722D56">
      <w:pPr>
        <w:autoSpaceDE w:val="0"/>
        <w:autoSpaceDN w:val="0"/>
        <w:adjustRightInd w:val="0"/>
        <w:spacing w:line="240" w:lineRule="auto"/>
      </w:pPr>
      <w:r w:rsidRPr="00340C42">
        <w:rPr>
          <w:color w:val="000000" w:themeColor="text1"/>
        </w:rPr>
        <w:t xml:space="preserve">In der obersten Führung des Unternehmens steht mit der kommenden Generalversammlung ein </w:t>
      </w:r>
      <w:r w:rsidR="008A1C0E" w:rsidRPr="00340C42">
        <w:rPr>
          <w:color w:val="000000" w:themeColor="text1"/>
        </w:rPr>
        <w:t xml:space="preserve">langfristig geplanter </w:t>
      </w:r>
      <w:r w:rsidRPr="00340C42">
        <w:rPr>
          <w:color w:val="000000" w:themeColor="text1"/>
        </w:rPr>
        <w:t xml:space="preserve">Wechsel an. Der aktuelle Verwaltungsratspräsident Wolfgang Werlé </w:t>
      </w:r>
      <w:r w:rsidR="00E44279" w:rsidRPr="00340C42">
        <w:rPr>
          <w:color w:val="000000" w:themeColor="text1"/>
        </w:rPr>
        <w:t xml:space="preserve">scheidet nach 17 äusserst verdienstvollen Jahren, </w:t>
      </w:r>
      <w:r w:rsidR="00E44279" w:rsidRPr="00340C42">
        <w:t xml:space="preserve">davon 13 Jahre als Präsident, aus dem Gremium aus. Seine Nachfolge als Verwaltungsratspräsident wird von Dr. Klaus </w:t>
      </w:r>
      <w:proofErr w:type="spellStart"/>
      <w:r w:rsidR="00E44279" w:rsidRPr="00340C42">
        <w:t>Tschütscher</w:t>
      </w:r>
      <w:proofErr w:type="spellEnd"/>
      <w:r w:rsidR="00E44279" w:rsidRPr="00340C42">
        <w:t xml:space="preserve"> übernommen. </w:t>
      </w:r>
      <w:r w:rsidR="00E50D72" w:rsidRPr="00340C42">
        <w:t xml:space="preserve">Der ehemalige Regierungschef des Fürstentums Liechtenstein, der seit 2014 </w:t>
      </w:r>
      <w:r w:rsidR="005D6537">
        <w:t xml:space="preserve">im </w:t>
      </w:r>
      <w:r w:rsidR="00E50D72" w:rsidRPr="00340C42">
        <w:t xml:space="preserve">Verwaltungsrat des Grand Resorts ist, wird an der kommenden GV vom 10. Mai 2022 somit als Nachfolger von Wolfgang Werlé neuer Verwaltungsratspräsident der Grand Resort Bad Ragaz AG. </w:t>
      </w:r>
      <w:r w:rsidR="00BE709A" w:rsidRPr="00340C42">
        <w:t xml:space="preserve">Mit Übernahme des Präsidiums des Verwaltungsrats der Grand Resort Bad Ragaz wird Klaus </w:t>
      </w:r>
      <w:proofErr w:type="spellStart"/>
      <w:r w:rsidR="00BE709A" w:rsidRPr="00340C42">
        <w:t>Tschütscher</w:t>
      </w:r>
      <w:proofErr w:type="spellEnd"/>
      <w:r w:rsidR="00BE709A" w:rsidRPr="00340C42">
        <w:t xml:space="preserve"> als Executive Chairman gemeinsam mit General Manager Marco R. Zanolari die künftigen Geschicke des Grand Resorts leiten. </w:t>
      </w:r>
      <w:r w:rsidR="009610BC" w:rsidRPr="00340C42">
        <w:t xml:space="preserve">Klaus </w:t>
      </w:r>
      <w:proofErr w:type="spellStart"/>
      <w:r w:rsidR="009610BC" w:rsidRPr="00340C42">
        <w:t>Tschütscher</w:t>
      </w:r>
      <w:proofErr w:type="spellEnd"/>
      <w:r w:rsidR="009610BC" w:rsidRPr="00340C42">
        <w:t xml:space="preserve"> wird als Executive Chairman ebenfalls der Tochtergesellschaft Tamina Therme AG als Verwaltungsratspräsident vorstehen. Das Verwaltungsratspräsidium der Casino Bad Ragaz AG übernimmt Patrick Vogler und strebt die Neukonzessionierung an. </w:t>
      </w:r>
      <w:r w:rsidR="00BE709A" w:rsidRPr="00340C42">
        <w:t>«Dass wir sowohl die Nachfolge des Präsidenten des Verwaltungsrats als auch den Vorsitz der Geschäftsleitung mit Persönlichkeiten aus den eigenen Reihen besetzen können, zeigt die Kontinuität als wichtige und grosse Stärke des Grand Resorts», freut sich der ausscheidende</w:t>
      </w:r>
      <w:r w:rsidR="00A47D3B" w:rsidRPr="00340C42">
        <w:t xml:space="preserve"> </w:t>
      </w:r>
      <w:r w:rsidR="00BE709A" w:rsidRPr="00340C42">
        <w:t xml:space="preserve">Verwaltungsratspräsident Wolfgang Werle. Der Verwaltungsrat der Grand Resort Bad Ragaz AG </w:t>
      </w:r>
      <w:r w:rsidR="00AA2051" w:rsidRPr="00340C42">
        <w:t>setzt sich</w:t>
      </w:r>
      <w:r w:rsidR="00BE709A" w:rsidRPr="00340C42">
        <w:t xml:space="preserve"> nach der GV 2022 aus dem Präsidenten </w:t>
      </w:r>
      <w:r w:rsidR="00722D56" w:rsidRPr="00340C42">
        <w:t xml:space="preserve">Dr. Klaus </w:t>
      </w:r>
      <w:proofErr w:type="spellStart"/>
      <w:r w:rsidR="00722D56" w:rsidRPr="00340C42">
        <w:t>Tschütscher</w:t>
      </w:r>
      <w:proofErr w:type="spellEnd"/>
      <w:r w:rsidR="00722D56" w:rsidRPr="00340C42">
        <w:t xml:space="preserve"> und den Mitgliedern </w:t>
      </w:r>
      <w:r w:rsidR="008E7D24" w:rsidRPr="00340C42">
        <w:t xml:space="preserve">Dr. h. c. Thomas Schmidheiny, </w:t>
      </w:r>
      <w:r w:rsidR="003F68A4" w:rsidRPr="00340C42">
        <w:t xml:space="preserve">Lisa Schmidheiny, </w:t>
      </w:r>
      <w:r w:rsidR="00737528" w:rsidRPr="00340C42">
        <w:t xml:space="preserve">Dr. Dieter </w:t>
      </w:r>
      <w:proofErr w:type="spellStart"/>
      <w:r w:rsidR="00737528" w:rsidRPr="00340C42">
        <w:t>Spälti</w:t>
      </w:r>
      <w:proofErr w:type="spellEnd"/>
      <w:r w:rsidR="00737528" w:rsidRPr="00340C42">
        <w:t xml:space="preserve">, </w:t>
      </w:r>
      <w:r w:rsidR="003F68A4" w:rsidRPr="00340C42">
        <w:t xml:space="preserve">Dr. </w:t>
      </w:r>
      <w:r w:rsidR="002F1E82" w:rsidRPr="00340C42">
        <w:t xml:space="preserve">Ilias </w:t>
      </w:r>
      <w:proofErr w:type="spellStart"/>
      <w:r w:rsidR="002F1E82" w:rsidRPr="00340C42">
        <w:t>Läber</w:t>
      </w:r>
      <w:proofErr w:type="spellEnd"/>
      <w:r w:rsidR="002F1E82" w:rsidRPr="00340C42">
        <w:t xml:space="preserve">, </w:t>
      </w:r>
      <w:r w:rsidR="00722D56" w:rsidRPr="00340C42">
        <w:t xml:space="preserve">Markus </w:t>
      </w:r>
      <w:proofErr w:type="spellStart"/>
      <w:r w:rsidR="00722D56" w:rsidRPr="00340C42">
        <w:t>V</w:t>
      </w:r>
      <w:r w:rsidR="00FB34B5" w:rsidRPr="00340C42">
        <w:t>oe</w:t>
      </w:r>
      <w:r w:rsidR="00722D56" w:rsidRPr="00340C42">
        <w:t>geli</w:t>
      </w:r>
      <w:proofErr w:type="spellEnd"/>
      <w:r w:rsidR="002F1E82" w:rsidRPr="00340C42">
        <w:t xml:space="preserve"> und</w:t>
      </w:r>
      <w:r w:rsidR="00722D56" w:rsidRPr="00340C42">
        <w:t xml:space="preserve"> Patrick Vogler</w:t>
      </w:r>
      <w:r w:rsidR="00DB0E10" w:rsidRPr="00340C42">
        <w:t xml:space="preserve"> zusammen</w:t>
      </w:r>
      <w:r w:rsidR="00722D56" w:rsidRPr="00340C42">
        <w:t xml:space="preserve">. </w:t>
      </w:r>
    </w:p>
    <w:p w14:paraId="57C88D75" w14:textId="43E79F77" w:rsidR="004749D9" w:rsidRPr="00340C42" w:rsidRDefault="004749D9" w:rsidP="004749D9">
      <w:pPr>
        <w:autoSpaceDE w:val="0"/>
        <w:autoSpaceDN w:val="0"/>
        <w:adjustRightInd w:val="0"/>
        <w:spacing w:line="240" w:lineRule="auto"/>
        <w:rPr>
          <w:color w:val="000000" w:themeColor="text1"/>
        </w:rPr>
      </w:pPr>
    </w:p>
    <w:bookmarkEnd w:id="0"/>
    <w:p w14:paraId="5EF6368F" w14:textId="0282CD3B" w:rsidR="004145A2" w:rsidRPr="00340C42" w:rsidRDefault="004145A2" w:rsidP="002665D2">
      <w:pPr>
        <w:rPr>
          <w:rFonts w:asciiTheme="majorHAnsi" w:eastAsiaTheme="majorEastAsia" w:hAnsiTheme="majorHAnsi" w:cstheme="majorBidi"/>
          <w:color w:val="D6B160" w:themeColor="accent4"/>
          <w:kern w:val="28"/>
          <w:sz w:val="20"/>
          <w:szCs w:val="20"/>
        </w:rPr>
      </w:pPr>
    </w:p>
    <w:p w14:paraId="6F08142B" w14:textId="23FA9742" w:rsidR="007C2169" w:rsidRPr="00340C42" w:rsidRDefault="007C2169" w:rsidP="002665D2">
      <w:pPr>
        <w:rPr>
          <w:rFonts w:asciiTheme="majorHAnsi" w:eastAsiaTheme="majorEastAsia" w:hAnsiTheme="majorHAnsi" w:cstheme="majorBidi"/>
          <w:color w:val="D6B160" w:themeColor="accent4"/>
          <w:kern w:val="28"/>
          <w:sz w:val="20"/>
          <w:szCs w:val="20"/>
        </w:rPr>
      </w:pPr>
    </w:p>
    <w:p w14:paraId="5F897D17" w14:textId="77777777" w:rsidR="007C2169" w:rsidRPr="00340C42" w:rsidRDefault="007C2169" w:rsidP="002665D2">
      <w:pPr>
        <w:rPr>
          <w:rFonts w:asciiTheme="majorHAnsi" w:eastAsiaTheme="majorEastAsia" w:hAnsiTheme="majorHAnsi" w:cstheme="majorBidi"/>
          <w:color w:val="D6B160" w:themeColor="accent4"/>
          <w:kern w:val="28"/>
          <w:sz w:val="20"/>
          <w:szCs w:val="20"/>
        </w:rPr>
      </w:pPr>
    </w:p>
    <w:p w14:paraId="6051C5EB" w14:textId="3C22A8CE" w:rsidR="004C7937" w:rsidRPr="00340C42" w:rsidRDefault="004C7937" w:rsidP="002665D2">
      <w:pPr>
        <w:rPr>
          <w:rFonts w:asciiTheme="majorHAnsi" w:eastAsiaTheme="majorEastAsia" w:hAnsiTheme="majorHAnsi" w:cstheme="majorBidi"/>
          <w:color w:val="D6B160" w:themeColor="accent4"/>
          <w:kern w:val="28"/>
          <w:sz w:val="20"/>
          <w:szCs w:val="20"/>
        </w:rPr>
      </w:pPr>
    </w:p>
    <w:p w14:paraId="18B2B7E9" w14:textId="1B462DA7" w:rsidR="004C7937" w:rsidRPr="00340C42" w:rsidRDefault="004C7937" w:rsidP="002665D2">
      <w:pPr>
        <w:rPr>
          <w:rFonts w:asciiTheme="majorHAnsi" w:eastAsiaTheme="majorEastAsia" w:hAnsiTheme="majorHAnsi" w:cstheme="majorBidi"/>
          <w:color w:val="D6B160" w:themeColor="accent4"/>
          <w:kern w:val="28"/>
          <w:sz w:val="20"/>
          <w:szCs w:val="20"/>
        </w:rPr>
      </w:pPr>
    </w:p>
    <w:p w14:paraId="6E52287F" w14:textId="77777777" w:rsidR="004C7937" w:rsidRPr="00340C42" w:rsidRDefault="004C7937" w:rsidP="002665D2">
      <w:pPr>
        <w:rPr>
          <w:rFonts w:asciiTheme="majorHAnsi" w:eastAsiaTheme="majorEastAsia" w:hAnsiTheme="majorHAnsi" w:cstheme="majorBidi"/>
          <w:color w:val="D6B160" w:themeColor="accent4"/>
          <w:kern w:val="28"/>
          <w:sz w:val="20"/>
          <w:szCs w:val="20"/>
        </w:rPr>
      </w:pPr>
    </w:p>
    <w:p w14:paraId="783BBA8A" w14:textId="77777777" w:rsidR="008E763E" w:rsidRPr="00340C42" w:rsidRDefault="008E763E" w:rsidP="008E763E">
      <w:pPr>
        <w:rPr>
          <w:rFonts w:asciiTheme="majorHAnsi" w:eastAsiaTheme="majorEastAsia" w:hAnsiTheme="majorHAnsi" w:cstheme="majorBidi"/>
          <w:b/>
          <w:kern w:val="28"/>
          <w:szCs w:val="18"/>
        </w:rPr>
      </w:pPr>
      <w:r w:rsidRPr="00340C42">
        <w:rPr>
          <w:rFonts w:asciiTheme="majorHAnsi" w:eastAsiaTheme="majorEastAsia" w:hAnsiTheme="majorHAnsi" w:cstheme="majorBidi"/>
          <w:b/>
          <w:kern w:val="28"/>
          <w:szCs w:val="18"/>
        </w:rPr>
        <w:t xml:space="preserve">ANMERKUNG: </w:t>
      </w:r>
    </w:p>
    <w:p w14:paraId="0DC02158" w14:textId="77777777" w:rsidR="002B0A1D" w:rsidRDefault="008E763E" w:rsidP="002B0A1D">
      <w:pPr>
        <w:rPr>
          <w:rFonts w:ascii="Verdana" w:hAnsi="Verdana"/>
          <w:szCs w:val="18"/>
        </w:rPr>
      </w:pPr>
      <w:r w:rsidRPr="00340C42">
        <w:t xml:space="preserve">Der komplette Geschäftsbericht und das Aktionärsmagazin sind ab sofort </w:t>
      </w:r>
      <w:r w:rsidR="00193ABB" w:rsidRPr="00340C42">
        <w:t xml:space="preserve">unter nachfolgenden Links </w:t>
      </w:r>
      <w:r w:rsidRPr="00340C42">
        <w:t xml:space="preserve">einsehbar: </w:t>
      </w:r>
      <w:r w:rsidRPr="00340C42">
        <w:br/>
      </w:r>
      <w:hyperlink r:id="rId11" w:history="1">
        <w:r w:rsidR="002B0A1D">
          <w:rPr>
            <w:rStyle w:val="Hyperlink"/>
            <w:rFonts w:ascii="Verdana" w:hAnsi="Verdana"/>
            <w:szCs w:val="18"/>
          </w:rPr>
          <w:t>https://www.resortragaz-gruppe.ch/fileadmin/user_upload/01_PDFs_NEU/01_Allg_GRBR/Gesch%C3%A4fts_und_Finanzberichte/GRBR_Finanzbericht_2021_DS_1_.pdf</w:t>
        </w:r>
      </w:hyperlink>
    </w:p>
    <w:p w14:paraId="26704AE7" w14:textId="1ECBD7FB" w:rsidR="008E763E" w:rsidRPr="000871B1" w:rsidRDefault="008E763E" w:rsidP="008E763E">
      <w:pPr>
        <w:rPr>
          <w:rFonts w:ascii="Verdana" w:hAnsi="Verdana"/>
          <w:szCs w:val="18"/>
        </w:rPr>
      </w:pPr>
    </w:p>
    <w:p w14:paraId="669AAFCA" w14:textId="77777777" w:rsidR="002B0A1D" w:rsidRDefault="002B0A1D" w:rsidP="002B0A1D">
      <w:pPr>
        <w:rPr>
          <w:rFonts w:ascii="Verdana" w:hAnsi="Verdana"/>
          <w:szCs w:val="18"/>
        </w:rPr>
      </w:pPr>
      <w:hyperlink r:id="rId12" w:history="1">
        <w:r>
          <w:rPr>
            <w:rStyle w:val="Hyperlink"/>
            <w:rFonts w:ascii="Verdana" w:hAnsi="Verdana"/>
            <w:szCs w:val="18"/>
          </w:rPr>
          <w:t>https://www.resortragaz-gruppe.ch/fileadmin/user_upload/01_PDFs_NEU/01_Allg_GRBR/Gesch%C3%A4fts_und_Finanzberichte/GRBR_Geschaeftsbericht_2021_210x280_WEB_DS.pdf</w:t>
        </w:r>
      </w:hyperlink>
    </w:p>
    <w:p w14:paraId="0D056DF3" w14:textId="77777777" w:rsidR="008E763E" w:rsidRDefault="008E763E" w:rsidP="002665D2"/>
    <w:p w14:paraId="19818204" w14:textId="77777777" w:rsidR="002B0A1D" w:rsidRPr="00340C42" w:rsidRDefault="002B0A1D" w:rsidP="002665D2"/>
    <w:p w14:paraId="28A1FC23" w14:textId="7BCB38C7" w:rsidR="0098024E" w:rsidRPr="00340C42" w:rsidRDefault="0098024E" w:rsidP="0098024E">
      <w:pPr>
        <w:rPr>
          <w:rFonts w:asciiTheme="majorHAnsi" w:eastAsiaTheme="majorEastAsia" w:hAnsiTheme="majorHAnsi" w:cstheme="majorBidi"/>
          <w:b/>
          <w:kern w:val="28"/>
          <w:szCs w:val="18"/>
        </w:rPr>
      </w:pPr>
      <w:r w:rsidRPr="00340C42">
        <w:rPr>
          <w:rFonts w:asciiTheme="majorHAnsi" w:eastAsiaTheme="majorEastAsia" w:hAnsiTheme="majorHAnsi" w:cstheme="majorBidi"/>
          <w:b/>
          <w:kern w:val="28"/>
          <w:szCs w:val="18"/>
        </w:rPr>
        <w:t xml:space="preserve">AUSKÜNFTE: </w:t>
      </w:r>
    </w:p>
    <w:p w14:paraId="51DF747B" w14:textId="44B5CE68" w:rsidR="00695CD0" w:rsidRPr="00340C42" w:rsidRDefault="0098024E" w:rsidP="000D2998">
      <w:r w:rsidRPr="00340C42">
        <w:t xml:space="preserve">Patrick Vogler, </w:t>
      </w:r>
      <w:r w:rsidR="00ED3BBB" w:rsidRPr="00340C42">
        <w:t>CEO</w:t>
      </w:r>
      <w:r w:rsidRPr="00340C42">
        <w:t xml:space="preserve"> </w:t>
      </w:r>
      <w:r w:rsidR="00DB196D">
        <w:t xml:space="preserve">und Delegierter des Verwaltungsrats der </w:t>
      </w:r>
      <w:r w:rsidRPr="00340C42">
        <w:t>Grand Resort Bad Ragaz AG</w:t>
      </w:r>
    </w:p>
    <w:p w14:paraId="243DB7E4" w14:textId="6EC46A9C" w:rsidR="00A47CC4" w:rsidRPr="00340C42" w:rsidRDefault="00A47CC4" w:rsidP="000D2998"/>
    <w:p w14:paraId="003AD923" w14:textId="77777777" w:rsidR="00A47CC4" w:rsidRPr="00340C42" w:rsidRDefault="00A47CC4" w:rsidP="000D2998"/>
    <w:p w14:paraId="69D0A4FE" w14:textId="77777777" w:rsidR="00695CD0" w:rsidRPr="00340C42" w:rsidRDefault="00695CD0" w:rsidP="000D299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EEE1" w:themeFill="accent6"/>
        <w:tblCellMar>
          <w:top w:w="142" w:type="dxa"/>
          <w:left w:w="142" w:type="dxa"/>
          <w:bottom w:w="142" w:type="dxa"/>
          <w:right w:w="142" w:type="dxa"/>
        </w:tblCellMar>
        <w:tblLook w:val="04A0" w:firstRow="1" w:lastRow="0" w:firstColumn="1" w:lastColumn="0" w:noHBand="0" w:noVBand="1"/>
      </w:tblPr>
      <w:tblGrid>
        <w:gridCol w:w="8493"/>
      </w:tblGrid>
      <w:tr w:rsidR="00890162" w:rsidRPr="00340C42" w14:paraId="7EA6812F" w14:textId="77777777" w:rsidTr="00172B03">
        <w:tc>
          <w:tcPr>
            <w:tcW w:w="8493" w:type="dxa"/>
            <w:shd w:val="clear" w:color="auto" w:fill="F5EEE1" w:themeFill="accent6"/>
          </w:tcPr>
          <w:p w14:paraId="545AF740" w14:textId="77777777" w:rsidR="00890162" w:rsidRPr="00340C42" w:rsidRDefault="00890162" w:rsidP="00172B03">
            <w:pPr>
              <w:pStyle w:val="Text7pt"/>
              <w:rPr>
                <w:b/>
              </w:rPr>
            </w:pPr>
            <w:r w:rsidRPr="00340C42">
              <w:rPr>
                <w:b/>
              </w:rPr>
              <w:t xml:space="preserve">Zum Grand Resort Bad Ragaz: </w:t>
            </w:r>
          </w:p>
          <w:p w14:paraId="40CC4112" w14:textId="69DA729A" w:rsidR="00890162" w:rsidRPr="00340C42" w:rsidRDefault="00890162" w:rsidP="00172B03">
            <w:pPr>
              <w:pStyle w:val="Text7pt"/>
            </w:pPr>
            <w:r w:rsidRPr="00340C42">
              <w:t xml:space="preserve">Das führende </w:t>
            </w:r>
            <w:proofErr w:type="spellStart"/>
            <w:r w:rsidRPr="00340C42">
              <w:t>Wellbeing</w:t>
            </w:r>
            <w:proofErr w:type="spellEnd"/>
            <w:r w:rsidRPr="00340C42">
              <w:t xml:space="preserve"> &amp; Medical Health Resort Europas besteht aus den beiden Fünf-Sterne-Hotels Grand Hotel Quellenhof &amp; Spa </w:t>
            </w:r>
            <w:proofErr w:type="spellStart"/>
            <w:r w:rsidRPr="00340C42">
              <w:t>Suites</w:t>
            </w:r>
            <w:proofErr w:type="spellEnd"/>
            <w:r w:rsidRPr="00340C42">
              <w:t xml:space="preserve"> und Grand Hotel Hof Ragaz und dem Hotel Palais. Die Zimmer und Suiten, von historisch und fürstlich bis topmodern und puristisch, bieten den Gästen einen stilvollen Rahmen für ihren Aufenthalt in Bad Ragaz. Der Kurort mit dem Qualitäts-Gütesiegel «Wellness-Destination» (Schweiz Tourismus) liegt in der Ostschweizer Ferienregion Heidiland. Sieben Restaurants mit insgesamt 76 </w:t>
            </w:r>
            <w:proofErr w:type="spellStart"/>
            <w:r w:rsidRPr="00340C42">
              <w:t>GaultMillau</w:t>
            </w:r>
            <w:proofErr w:type="spellEnd"/>
            <w:r w:rsidRPr="00340C42">
              <w:t xml:space="preserve">-Punkten und </w:t>
            </w:r>
            <w:r w:rsidR="00A52387">
              <w:t>fünf</w:t>
            </w:r>
            <w:r w:rsidR="00A52387" w:rsidRPr="00340C42">
              <w:t xml:space="preserve"> </w:t>
            </w:r>
            <w:r w:rsidRPr="00340C42">
              <w:t xml:space="preserve">Michelin-Sternen, ein Bistro sowie ein Café sorgen für kulinarischen Hochgenuss. Zwei Golfplätze, das Kursaal Meeting &amp; Events Center, ein vielfältiges kulturelles Angebot und ein eigenes Casino komplementieren das Erlebnis vor Ort. Das «Blaue Gold» von Bad Ragaz, 1242 in der nahe gelegenen </w:t>
            </w:r>
            <w:proofErr w:type="spellStart"/>
            <w:r w:rsidRPr="00340C42">
              <w:t>Taminaschlucht</w:t>
            </w:r>
            <w:proofErr w:type="spellEnd"/>
            <w:r w:rsidRPr="00340C42">
              <w:t xml:space="preserve"> entdeckt, bietet Gästen im Thermal Spa und im öffentlichen Thermalheilbad Tamina Therme ein aussergewöhnliches und authentisches Spa-Erlebnis. Dieses wird um evidenzmedizinische Leistungen des international renommierten Medizinischen Zentrums – inklusive des Swiss Olympic Medical Center – ergänzt. 2014 wurde das ambulante medizinische Angebot um eine stationäre Klinik für Rehabilitation erweitert. 25 luxuriöse Klinikzimmer und ein ausgezeichnetes Pflegeangebot bieten ideale Voraussetzungen für eine schnelle Genesung. Seit Januar 2020 arbeitet die Clinic Bad Ragaz mit den Kliniken Valens zusammen.</w:t>
            </w:r>
          </w:p>
          <w:p w14:paraId="2B7F7E57" w14:textId="551EA672" w:rsidR="00780F0F" w:rsidRPr="00340C42" w:rsidRDefault="00780F0F" w:rsidP="00172B03">
            <w:pPr>
              <w:pStyle w:val="Text7pt"/>
            </w:pPr>
          </w:p>
          <w:p w14:paraId="76E91BD0" w14:textId="77777777" w:rsidR="00890162" w:rsidRPr="00340C42" w:rsidRDefault="00890162" w:rsidP="00172B03">
            <w:pPr>
              <w:pStyle w:val="Text7pt"/>
              <w:rPr>
                <w:b/>
              </w:rPr>
            </w:pPr>
          </w:p>
          <w:p w14:paraId="67DCF751" w14:textId="77777777" w:rsidR="00890162" w:rsidRPr="00BA0B56" w:rsidRDefault="00890162" w:rsidP="00172B03">
            <w:pPr>
              <w:pStyle w:val="Text7pt"/>
              <w:rPr>
                <w:b/>
                <w:lang w:val="en-US"/>
              </w:rPr>
            </w:pPr>
            <w:proofErr w:type="spellStart"/>
            <w:r w:rsidRPr="00BA0B56">
              <w:rPr>
                <w:b/>
                <w:lang w:val="en-US"/>
              </w:rPr>
              <w:t>Medienkontakt</w:t>
            </w:r>
            <w:proofErr w:type="spellEnd"/>
          </w:p>
          <w:p w14:paraId="2308C8E7" w14:textId="7EAD8A48" w:rsidR="00890162" w:rsidRPr="00BA0B56" w:rsidRDefault="00890162" w:rsidP="00172B03">
            <w:pPr>
              <w:pStyle w:val="Text7pt"/>
              <w:rPr>
                <w:lang w:val="en-US"/>
              </w:rPr>
            </w:pPr>
            <w:r w:rsidRPr="00BA0B56">
              <w:rPr>
                <w:lang w:val="en-US"/>
              </w:rPr>
              <w:t xml:space="preserve">Astrid Hüni, </w:t>
            </w:r>
            <w:r w:rsidR="003D0624" w:rsidRPr="00BA0B56">
              <w:rPr>
                <w:lang w:val="en-US"/>
              </w:rPr>
              <w:t>Director</w:t>
            </w:r>
            <w:r w:rsidRPr="00BA0B56">
              <w:rPr>
                <w:lang w:val="en-US"/>
              </w:rPr>
              <w:t xml:space="preserve"> of PR &amp; Corporate Communications</w:t>
            </w:r>
          </w:p>
          <w:p w14:paraId="230FFDAB" w14:textId="77777777" w:rsidR="00890162" w:rsidRPr="00BA0B56" w:rsidRDefault="00890162" w:rsidP="00172B03">
            <w:pPr>
              <w:pStyle w:val="Text7pt"/>
              <w:rPr>
                <w:lang w:val="en-US"/>
              </w:rPr>
            </w:pPr>
            <w:r w:rsidRPr="00BA0B56">
              <w:rPr>
                <w:lang w:val="en-US"/>
              </w:rPr>
              <w:t>Grand Resort Bad Ragaz, 7310 Bad Ragaz, Switzerland</w:t>
            </w:r>
          </w:p>
          <w:p w14:paraId="378341FE" w14:textId="77777777" w:rsidR="00890162" w:rsidRPr="00340C42" w:rsidRDefault="00890162" w:rsidP="00172B03">
            <w:pPr>
              <w:pStyle w:val="Text7pt"/>
            </w:pPr>
            <w:r w:rsidRPr="00340C42">
              <w:t>Tel.: +41 (0)81 303 27 34</w:t>
            </w:r>
          </w:p>
          <w:p w14:paraId="418781F1" w14:textId="77777777" w:rsidR="00890162" w:rsidRPr="00340C42" w:rsidRDefault="00890162" w:rsidP="00172B03">
            <w:pPr>
              <w:pStyle w:val="Text7pt"/>
            </w:pPr>
            <w:r w:rsidRPr="00340C42">
              <w:t xml:space="preserve">E-Mail: </w:t>
            </w:r>
            <w:hyperlink r:id="rId13" w:history="1">
              <w:r w:rsidRPr="00340C42">
                <w:rPr>
                  <w:rStyle w:val="Hyperlink"/>
                </w:rPr>
                <w:t>astrid.hueni@resortragaz.ch</w:t>
              </w:r>
            </w:hyperlink>
            <w:r w:rsidRPr="00340C42">
              <w:t xml:space="preserve"> </w:t>
            </w:r>
          </w:p>
          <w:p w14:paraId="0690DE22" w14:textId="77777777" w:rsidR="00890162" w:rsidRPr="00340C42" w:rsidRDefault="00890162" w:rsidP="00172B03">
            <w:pPr>
              <w:pStyle w:val="Text7pt"/>
            </w:pPr>
            <w:r w:rsidRPr="00340C42">
              <w:t xml:space="preserve">Weitere Informationen: </w:t>
            </w:r>
            <w:hyperlink r:id="rId14" w:history="1">
              <w:r w:rsidRPr="00340C42">
                <w:rPr>
                  <w:rStyle w:val="Hyperlink"/>
                </w:rPr>
                <w:t>www.resortragaz.ch/presse/</w:t>
              </w:r>
            </w:hyperlink>
            <w:r w:rsidRPr="00340C42">
              <w:t xml:space="preserve"> </w:t>
            </w:r>
          </w:p>
        </w:tc>
      </w:tr>
    </w:tbl>
    <w:p w14:paraId="302AD463" w14:textId="597F8F41" w:rsidR="00DB7675" w:rsidRPr="00340C42" w:rsidRDefault="00DB7675" w:rsidP="002B31A2"/>
    <w:p w14:paraId="0DA7A6B4" w14:textId="73B3050E" w:rsidR="00717F4F" w:rsidRPr="00340C42" w:rsidRDefault="00717F4F" w:rsidP="002B31A2"/>
    <w:p w14:paraId="35D5D6BC" w14:textId="679BAC75" w:rsidR="00717F4F" w:rsidRPr="00340C42" w:rsidRDefault="00717F4F" w:rsidP="002B31A2"/>
    <w:p w14:paraId="1E06B0F9" w14:textId="01BFF596" w:rsidR="00075058" w:rsidRPr="00340C42" w:rsidRDefault="00075058" w:rsidP="002B31A2"/>
    <w:p w14:paraId="3C3D26A7" w14:textId="77777777" w:rsidR="00075058" w:rsidRPr="00340C42" w:rsidRDefault="00075058" w:rsidP="002B31A2"/>
    <w:sectPr w:rsidR="00075058" w:rsidRPr="00340C42" w:rsidSect="00613F22">
      <w:headerReference w:type="default" r:id="rId15"/>
      <w:headerReference w:type="first" r:id="rId16"/>
      <w:footerReference w:type="first" r:id="rId17"/>
      <w:pgSz w:w="11906" w:h="16838" w:code="9"/>
      <w:pgMar w:top="3283" w:right="1985" w:bottom="1134" w:left="1418" w:header="567" w:footer="2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FA30B" w14:textId="77777777" w:rsidR="00F12F4B" w:rsidRDefault="00F12F4B" w:rsidP="00F91D37">
      <w:pPr>
        <w:spacing w:line="240" w:lineRule="auto"/>
      </w:pPr>
      <w:r>
        <w:separator/>
      </w:r>
    </w:p>
  </w:endnote>
  <w:endnote w:type="continuationSeparator" w:id="0">
    <w:p w14:paraId="09E5E13B" w14:textId="77777777" w:rsidR="00F12F4B" w:rsidRDefault="00F12F4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39FA" w14:textId="77777777" w:rsidR="009639ED" w:rsidRDefault="009639ED">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417AC" w14:textId="77777777" w:rsidR="00F12F4B" w:rsidRDefault="00F12F4B" w:rsidP="00F91D37">
      <w:pPr>
        <w:spacing w:line="240" w:lineRule="auto"/>
      </w:pPr>
      <w:r>
        <w:separator/>
      </w:r>
    </w:p>
  </w:footnote>
  <w:footnote w:type="continuationSeparator" w:id="0">
    <w:p w14:paraId="4617D54B" w14:textId="77777777" w:rsidR="00F12F4B" w:rsidRDefault="00F12F4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DF35" w14:textId="200196B9" w:rsidR="005C6148" w:rsidRDefault="00B70D03">
    <w:pPr>
      <w:pStyle w:val="Kopfzeile"/>
    </w:pPr>
    <w:r>
      <w:rPr>
        <w:noProof/>
        <w:lang w:eastAsia="de-CH"/>
      </w:rPr>
      <mc:AlternateContent>
        <mc:Choice Requires="wps">
          <w:drawing>
            <wp:anchor distT="0" distB="0" distL="114300" distR="114300" simplePos="0" relativeHeight="251663359" behindDoc="0" locked="0" layoutInCell="1" allowOverlap="1" wp14:anchorId="7D1B7B00" wp14:editId="780006A1">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3A6BB" id="Rechteck 4" o:spid="_x0000_s1026" style="position:absolute;margin-left:-22.85pt;margin-top:0;width:28.35pt;height:28.35pt;z-index:251663359;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5B59" w14:textId="2E304C92" w:rsidR="00613F22" w:rsidRDefault="00536582">
    <w:pPr>
      <w:pStyle w:val="Kopfzeile"/>
    </w:pPr>
    <w:r>
      <w:rPr>
        <w:noProof/>
        <w:lang w:eastAsia="de-CH"/>
      </w:rPr>
      <w:drawing>
        <wp:anchor distT="0" distB="0" distL="114300" distR="114300" simplePos="0" relativeHeight="251678719" behindDoc="0" locked="1" layoutInCell="1" allowOverlap="1" wp14:anchorId="23E2EA3A" wp14:editId="534074DB">
          <wp:simplePos x="0" y="0"/>
          <wp:positionH relativeFrom="page">
            <wp:posOffset>895350</wp:posOffset>
          </wp:positionH>
          <wp:positionV relativeFrom="page">
            <wp:posOffset>9135745</wp:posOffset>
          </wp:positionV>
          <wp:extent cx="1745615" cy="1051560"/>
          <wp:effectExtent l="0" t="0" r="698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sender Grand Resort Reception.emf"/>
                  <pic:cNvPicPr/>
                </pic:nvPicPr>
                <pic:blipFill>
                  <a:blip r:embed="rId1">
                    <a:extLst>
                      <a:ext uri="{28A0092B-C50C-407E-A947-70E740481C1C}">
                        <a14:useLocalDpi xmlns:a14="http://schemas.microsoft.com/office/drawing/2010/main" val="0"/>
                      </a:ext>
                    </a:extLst>
                  </a:blip>
                  <a:stretch>
                    <a:fillRect/>
                  </a:stretch>
                </pic:blipFill>
                <pic:spPr>
                  <a:xfrm>
                    <a:off x="0" y="0"/>
                    <a:ext cx="1745615" cy="1051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7695" behindDoc="0" locked="0" layoutInCell="1" allowOverlap="1" wp14:anchorId="6ACFE1D4" wp14:editId="44176DEA">
          <wp:simplePos x="0" y="0"/>
          <wp:positionH relativeFrom="page">
            <wp:posOffset>3125337</wp:posOffset>
          </wp:positionH>
          <wp:positionV relativeFrom="page">
            <wp:posOffset>9444251</wp:posOffset>
          </wp:positionV>
          <wp:extent cx="3799840" cy="3492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s Partner BZ.emf"/>
                  <pic:cNvPicPr/>
                </pic:nvPicPr>
                <pic:blipFill>
                  <a:blip r:embed="rId2"/>
                  <a:stretch>
                    <a:fillRect/>
                  </a:stretch>
                </pic:blipFill>
                <pic:spPr>
                  <a:xfrm>
                    <a:off x="0" y="0"/>
                    <a:ext cx="3799840" cy="349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6671" behindDoc="0" locked="0" layoutInCell="1" allowOverlap="1" wp14:anchorId="51E07310" wp14:editId="2AAB0A79">
          <wp:simplePos x="0" y="0"/>
          <wp:positionH relativeFrom="page">
            <wp:posOffset>2862580</wp:posOffset>
          </wp:positionH>
          <wp:positionV relativeFrom="page">
            <wp:posOffset>620202</wp:posOffset>
          </wp:positionV>
          <wp:extent cx="1868400" cy="946800"/>
          <wp:effectExtent l="0" t="0" r="0" b="571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Grand Ressort BZ.emf"/>
                  <pic:cNvPicPr/>
                </pic:nvPicPr>
                <pic:blipFill>
                  <a:blip r:embed="rId3"/>
                  <a:stretch>
                    <a:fillRect/>
                  </a:stretch>
                </pic:blipFill>
                <pic:spPr>
                  <a:xfrm>
                    <a:off x="0" y="0"/>
                    <a:ext cx="1868400" cy="94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6C35AD3"/>
    <w:multiLevelType w:val="multilevel"/>
    <w:tmpl w:val="8DB4C8FC"/>
    <w:lvl w:ilvl="0">
      <w:start w:val="1"/>
      <w:numFmt w:val="bullet"/>
      <w:lvlText w:val="‒"/>
      <w:lvlJc w:val="left"/>
      <w:pPr>
        <w:ind w:left="284" w:hanging="284"/>
      </w:pPr>
      <w:rPr>
        <w:rFonts w:ascii="Arial" w:hAnsi="Arial" w:hint="default"/>
      </w:rPr>
    </w:lvl>
    <w:lvl w:ilvl="1">
      <w:start w:val="1"/>
      <w:numFmt w:val="bullet"/>
      <w:pStyle w:val="Aufzhlung2"/>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AE06DE1"/>
    <w:multiLevelType w:val="multilevel"/>
    <w:tmpl w:val="C4E4D39E"/>
    <w:lvl w:ilvl="0">
      <w:start w:val="1"/>
      <w:numFmt w:val="bullet"/>
      <w:pStyle w:val="Aufzhlung1"/>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795E599D"/>
    <w:multiLevelType w:val="hybridMultilevel"/>
    <w:tmpl w:val="00DC6C7C"/>
    <w:lvl w:ilvl="0" w:tplc="0DF6DC0A">
      <w:start w:val="2008"/>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2"/>
  </w:num>
  <w:num w:numId="14">
    <w:abstractNumId w:val="19"/>
  </w:num>
  <w:num w:numId="15">
    <w:abstractNumId w:val="17"/>
  </w:num>
  <w:num w:numId="16">
    <w:abstractNumId w:val="10"/>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it-IT" w:vendorID="64" w:dllVersion="6" w:nlCheck="1" w:checkStyle="0"/>
  <w:activeWritingStyle w:appName="MSWord" w:lang="it-IT" w:vendorID="64" w:dllVersion="0" w:nlCheck="1" w:checkStyle="0"/>
  <w:activeWritingStyle w:appName="MSWord" w:lang="en-GB" w:vendorID="64" w:dllVersion="0" w:nlCheck="1" w:checkStyle="0"/>
  <w:activeWritingStyle w:appName="MSWord" w:lang="en-GB" w:vendorID="64" w:dllVersion="6" w:nlCheck="1" w:checkStyle="1"/>
  <w:activeWritingStyle w:appName="MSWord" w:lang="de-AT"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3D"/>
    <w:rsid w:val="0000015E"/>
    <w:rsid w:val="0000143E"/>
    <w:rsid w:val="00002978"/>
    <w:rsid w:val="0000637C"/>
    <w:rsid w:val="000063DB"/>
    <w:rsid w:val="0001010F"/>
    <w:rsid w:val="00010EC3"/>
    <w:rsid w:val="00014413"/>
    <w:rsid w:val="00023587"/>
    <w:rsid w:val="000266B7"/>
    <w:rsid w:val="00026E1C"/>
    <w:rsid w:val="00027D2D"/>
    <w:rsid w:val="000331D9"/>
    <w:rsid w:val="00037042"/>
    <w:rsid w:val="000409C8"/>
    <w:rsid w:val="00041700"/>
    <w:rsid w:val="000419D3"/>
    <w:rsid w:val="00043B07"/>
    <w:rsid w:val="00045830"/>
    <w:rsid w:val="00045E3B"/>
    <w:rsid w:val="00055321"/>
    <w:rsid w:val="00057BE9"/>
    <w:rsid w:val="00063BC2"/>
    <w:rsid w:val="00067C21"/>
    <w:rsid w:val="000701F1"/>
    <w:rsid w:val="00072A4A"/>
    <w:rsid w:val="00075058"/>
    <w:rsid w:val="000752C8"/>
    <w:rsid w:val="000803AB"/>
    <w:rsid w:val="000871B1"/>
    <w:rsid w:val="00096E8E"/>
    <w:rsid w:val="00097D82"/>
    <w:rsid w:val="000A4948"/>
    <w:rsid w:val="000A6CD9"/>
    <w:rsid w:val="000B17D9"/>
    <w:rsid w:val="000B3FE7"/>
    <w:rsid w:val="000B595D"/>
    <w:rsid w:val="000B7205"/>
    <w:rsid w:val="000C0047"/>
    <w:rsid w:val="000C00D1"/>
    <w:rsid w:val="000C113F"/>
    <w:rsid w:val="000C49C1"/>
    <w:rsid w:val="000C59CC"/>
    <w:rsid w:val="000D0EC7"/>
    <w:rsid w:val="000D1743"/>
    <w:rsid w:val="000D23AB"/>
    <w:rsid w:val="000D2998"/>
    <w:rsid w:val="000D35E0"/>
    <w:rsid w:val="000D4AC3"/>
    <w:rsid w:val="000D69F7"/>
    <w:rsid w:val="000D6A2F"/>
    <w:rsid w:val="000E49F0"/>
    <w:rsid w:val="000E55DE"/>
    <w:rsid w:val="000E5D93"/>
    <w:rsid w:val="000E5DB0"/>
    <w:rsid w:val="000E5FD3"/>
    <w:rsid w:val="000E65D9"/>
    <w:rsid w:val="000E756F"/>
    <w:rsid w:val="000F1C39"/>
    <w:rsid w:val="000F27BD"/>
    <w:rsid w:val="000F29E0"/>
    <w:rsid w:val="000F4892"/>
    <w:rsid w:val="00100407"/>
    <w:rsid w:val="00101C07"/>
    <w:rsid w:val="00106688"/>
    <w:rsid w:val="00111814"/>
    <w:rsid w:val="00112AB3"/>
    <w:rsid w:val="001131F3"/>
    <w:rsid w:val="001134C7"/>
    <w:rsid w:val="00113CB8"/>
    <w:rsid w:val="00115172"/>
    <w:rsid w:val="0012151C"/>
    <w:rsid w:val="00125D3E"/>
    <w:rsid w:val="00137172"/>
    <w:rsid w:val="001375AB"/>
    <w:rsid w:val="00143924"/>
    <w:rsid w:val="00144122"/>
    <w:rsid w:val="00145052"/>
    <w:rsid w:val="00145AD1"/>
    <w:rsid w:val="00145C66"/>
    <w:rsid w:val="00150FDC"/>
    <w:rsid w:val="00151062"/>
    <w:rsid w:val="00154677"/>
    <w:rsid w:val="00165380"/>
    <w:rsid w:val="00166ED1"/>
    <w:rsid w:val="00167916"/>
    <w:rsid w:val="001702AE"/>
    <w:rsid w:val="001752F9"/>
    <w:rsid w:val="0017684E"/>
    <w:rsid w:val="001810D0"/>
    <w:rsid w:val="00181522"/>
    <w:rsid w:val="001909D2"/>
    <w:rsid w:val="0019100F"/>
    <w:rsid w:val="00193ABB"/>
    <w:rsid w:val="001A146B"/>
    <w:rsid w:val="001A1592"/>
    <w:rsid w:val="001A5A9A"/>
    <w:rsid w:val="001B4B36"/>
    <w:rsid w:val="001C12B7"/>
    <w:rsid w:val="001C2060"/>
    <w:rsid w:val="001C4C46"/>
    <w:rsid w:val="001C6ABF"/>
    <w:rsid w:val="001C719D"/>
    <w:rsid w:val="001D16E0"/>
    <w:rsid w:val="001D6BEE"/>
    <w:rsid w:val="001E2CFB"/>
    <w:rsid w:val="001F2BBB"/>
    <w:rsid w:val="001F4A7E"/>
    <w:rsid w:val="001F4B8C"/>
    <w:rsid w:val="001F5A9D"/>
    <w:rsid w:val="001F5CD4"/>
    <w:rsid w:val="001F6B3E"/>
    <w:rsid w:val="00212AB8"/>
    <w:rsid w:val="00215848"/>
    <w:rsid w:val="00216B2B"/>
    <w:rsid w:val="0021779F"/>
    <w:rsid w:val="002177A2"/>
    <w:rsid w:val="00225DCE"/>
    <w:rsid w:val="002264E5"/>
    <w:rsid w:val="00226EC8"/>
    <w:rsid w:val="0023205B"/>
    <w:rsid w:val="00232801"/>
    <w:rsid w:val="00232AF7"/>
    <w:rsid w:val="00234CF8"/>
    <w:rsid w:val="0024050F"/>
    <w:rsid w:val="00241129"/>
    <w:rsid w:val="00244575"/>
    <w:rsid w:val="002453EF"/>
    <w:rsid w:val="0024711B"/>
    <w:rsid w:val="002504E7"/>
    <w:rsid w:val="002515CB"/>
    <w:rsid w:val="00254CF8"/>
    <w:rsid w:val="00255FE8"/>
    <w:rsid w:val="0025644A"/>
    <w:rsid w:val="0026077B"/>
    <w:rsid w:val="0026309D"/>
    <w:rsid w:val="002665D2"/>
    <w:rsid w:val="00267F71"/>
    <w:rsid w:val="002762AA"/>
    <w:rsid w:val="00276D68"/>
    <w:rsid w:val="002777D7"/>
    <w:rsid w:val="002829A6"/>
    <w:rsid w:val="00283A14"/>
    <w:rsid w:val="00284C8D"/>
    <w:rsid w:val="00290E37"/>
    <w:rsid w:val="0029132C"/>
    <w:rsid w:val="00292DDA"/>
    <w:rsid w:val="002A27C5"/>
    <w:rsid w:val="002B0A1D"/>
    <w:rsid w:val="002B1746"/>
    <w:rsid w:val="002B31A2"/>
    <w:rsid w:val="002B3293"/>
    <w:rsid w:val="002B3C96"/>
    <w:rsid w:val="002B7D7E"/>
    <w:rsid w:val="002C045F"/>
    <w:rsid w:val="002C0B37"/>
    <w:rsid w:val="002C17F7"/>
    <w:rsid w:val="002C4738"/>
    <w:rsid w:val="002C76CF"/>
    <w:rsid w:val="002D080E"/>
    <w:rsid w:val="002D0C71"/>
    <w:rsid w:val="002D0CCB"/>
    <w:rsid w:val="002D38AE"/>
    <w:rsid w:val="002E10D5"/>
    <w:rsid w:val="002E3D3D"/>
    <w:rsid w:val="002E40C7"/>
    <w:rsid w:val="002E4242"/>
    <w:rsid w:val="002E49A3"/>
    <w:rsid w:val="002E5B07"/>
    <w:rsid w:val="002F06AA"/>
    <w:rsid w:val="002F1061"/>
    <w:rsid w:val="002F1E82"/>
    <w:rsid w:val="002F4828"/>
    <w:rsid w:val="002F5619"/>
    <w:rsid w:val="002F5FAD"/>
    <w:rsid w:val="002F6D9F"/>
    <w:rsid w:val="002F6F59"/>
    <w:rsid w:val="002F7D59"/>
    <w:rsid w:val="0030497A"/>
    <w:rsid w:val="003136B9"/>
    <w:rsid w:val="00316B04"/>
    <w:rsid w:val="003201F2"/>
    <w:rsid w:val="0032330D"/>
    <w:rsid w:val="0032642F"/>
    <w:rsid w:val="00326E13"/>
    <w:rsid w:val="00330B3D"/>
    <w:rsid w:val="00330C6F"/>
    <w:rsid w:val="0033349B"/>
    <w:rsid w:val="00333A1B"/>
    <w:rsid w:val="00334122"/>
    <w:rsid w:val="00335F3C"/>
    <w:rsid w:val="00340C42"/>
    <w:rsid w:val="00346407"/>
    <w:rsid w:val="003514EE"/>
    <w:rsid w:val="00353C0A"/>
    <w:rsid w:val="003554C9"/>
    <w:rsid w:val="00356242"/>
    <w:rsid w:val="00356AAC"/>
    <w:rsid w:val="0036110A"/>
    <w:rsid w:val="00361BA3"/>
    <w:rsid w:val="00364EE3"/>
    <w:rsid w:val="0036660D"/>
    <w:rsid w:val="00371F51"/>
    <w:rsid w:val="00373A55"/>
    <w:rsid w:val="003750EA"/>
    <w:rsid w:val="00375834"/>
    <w:rsid w:val="00376BE2"/>
    <w:rsid w:val="0037720D"/>
    <w:rsid w:val="00381913"/>
    <w:rsid w:val="00382AFD"/>
    <w:rsid w:val="00385DC3"/>
    <w:rsid w:val="0038630A"/>
    <w:rsid w:val="003957E0"/>
    <w:rsid w:val="00395940"/>
    <w:rsid w:val="003A2143"/>
    <w:rsid w:val="003A38A0"/>
    <w:rsid w:val="003B24A6"/>
    <w:rsid w:val="003B278B"/>
    <w:rsid w:val="003B4628"/>
    <w:rsid w:val="003B67A1"/>
    <w:rsid w:val="003C432A"/>
    <w:rsid w:val="003C668E"/>
    <w:rsid w:val="003C75C5"/>
    <w:rsid w:val="003D0624"/>
    <w:rsid w:val="003D0830"/>
    <w:rsid w:val="003D0FAA"/>
    <w:rsid w:val="003D1CBD"/>
    <w:rsid w:val="003D3940"/>
    <w:rsid w:val="003D587F"/>
    <w:rsid w:val="003D6898"/>
    <w:rsid w:val="003E211A"/>
    <w:rsid w:val="003E2961"/>
    <w:rsid w:val="003F1A56"/>
    <w:rsid w:val="003F3492"/>
    <w:rsid w:val="003F676D"/>
    <w:rsid w:val="003F68A4"/>
    <w:rsid w:val="00405217"/>
    <w:rsid w:val="004065A2"/>
    <w:rsid w:val="00407AB4"/>
    <w:rsid w:val="00410DAD"/>
    <w:rsid w:val="004145A2"/>
    <w:rsid w:val="0042147D"/>
    <w:rsid w:val="00422936"/>
    <w:rsid w:val="00427ACA"/>
    <w:rsid w:val="0043535D"/>
    <w:rsid w:val="00442BE4"/>
    <w:rsid w:val="004451FD"/>
    <w:rsid w:val="004465BB"/>
    <w:rsid w:val="0045082F"/>
    <w:rsid w:val="004519BB"/>
    <w:rsid w:val="0045354D"/>
    <w:rsid w:val="00453C68"/>
    <w:rsid w:val="00453DBA"/>
    <w:rsid w:val="004562C1"/>
    <w:rsid w:val="004622F1"/>
    <w:rsid w:val="00462795"/>
    <w:rsid w:val="00464F1D"/>
    <w:rsid w:val="00466648"/>
    <w:rsid w:val="00467721"/>
    <w:rsid w:val="00467F23"/>
    <w:rsid w:val="00470E09"/>
    <w:rsid w:val="004726BF"/>
    <w:rsid w:val="004749D9"/>
    <w:rsid w:val="00475666"/>
    <w:rsid w:val="00477BF1"/>
    <w:rsid w:val="004803B9"/>
    <w:rsid w:val="004828BF"/>
    <w:rsid w:val="00486DBB"/>
    <w:rsid w:val="00487095"/>
    <w:rsid w:val="00487EA2"/>
    <w:rsid w:val="0049005A"/>
    <w:rsid w:val="00490F98"/>
    <w:rsid w:val="00491884"/>
    <w:rsid w:val="00491F41"/>
    <w:rsid w:val="00492FD1"/>
    <w:rsid w:val="004936B4"/>
    <w:rsid w:val="00493D76"/>
    <w:rsid w:val="00494FD7"/>
    <w:rsid w:val="00497AC4"/>
    <w:rsid w:val="004A039B"/>
    <w:rsid w:val="004A4D3C"/>
    <w:rsid w:val="004A6073"/>
    <w:rsid w:val="004A6840"/>
    <w:rsid w:val="004A6C36"/>
    <w:rsid w:val="004A6CEE"/>
    <w:rsid w:val="004B0FDB"/>
    <w:rsid w:val="004B4EDD"/>
    <w:rsid w:val="004B52EF"/>
    <w:rsid w:val="004B71E5"/>
    <w:rsid w:val="004C1501"/>
    <w:rsid w:val="004C1B4A"/>
    <w:rsid w:val="004C1EDD"/>
    <w:rsid w:val="004C2A76"/>
    <w:rsid w:val="004C6389"/>
    <w:rsid w:val="004C7937"/>
    <w:rsid w:val="004D0F2F"/>
    <w:rsid w:val="004D179F"/>
    <w:rsid w:val="004D2215"/>
    <w:rsid w:val="004D3DC8"/>
    <w:rsid w:val="004E12D7"/>
    <w:rsid w:val="004E2C30"/>
    <w:rsid w:val="004E40BD"/>
    <w:rsid w:val="004E4C42"/>
    <w:rsid w:val="004E6D99"/>
    <w:rsid w:val="004F0567"/>
    <w:rsid w:val="004F113B"/>
    <w:rsid w:val="004F25E9"/>
    <w:rsid w:val="004F2E4E"/>
    <w:rsid w:val="004F4CCC"/>
    <w:rsid w:val="004F72A8"/>
    <w:rsid w:val="00500294"/>
    <w:rsid w:val="0050038E"/>
    <w:rsid w:val="00500C41"/>
    <w:rsid w:val="005012C1"/>
    <w:rsid w:val="005135DD"/>
    <w:rsid w:val="005237EA"/>
    <w:rsid w:val="0052630F"/>
    <w:rsid w:val="00526C93"/>
    <w:rsid w:val="005271DC"/>
    <w:rsid w:val="005305E8"/>
    <w:rsid w:val="00535EA2"/>
    <w:rsid w:val="00536582"/>
    <w:rsid w:val="00537410"/>
    <w:rsid w:val="00546A38"/>
    <w:rsid w:val="00553CAF"/>
    <w:rsid w:val="005576C1"/>
    <w:rsid w:val="005671DE"/>
    <w:rsid w:val="005708DF"/>
    <w:rsid w:val="00571868"/>
    <w:rsid w:val="0057299E"/>
    <w:rsid w:val="00573BC4"/>
    <w:rsid w:val="00577152"/>
    <w:rsid w:val="00581333"/>
    <w:rsid w:val="00582533"/>
    <w:rsid w:val="0058793D"/>
    <w:rsid w:val="00590403"/>
    <w:rsid w:val="00591832"/>
    <w:rsid w:val="005926BC"/>
    <w:rsid w:val="00592841"/>
    <w:rsid w:val="005965CE"/>
    <w:rsid w:val="005966D6"/>
    <w:rsid w:val="005A0D4C"/>
    <w:rsid w:val="005A4529"/>
    <w:rsid w:val="005A5A10"/>
    <w:rsid w:val="005A6553"/>
    <w:rsid w:val="005B18D6"/>
    <w:rsid w:val="005B3F70"/>
    <w:rsid w:val="005B4DEC"/>
    <w:rsid w:val="005C1AF9"/>
    <w:rsid w:val="005C55D2"/>
    <w:rsid w:val="005C6148"/>
    <w:rsid w:val="005D3547"/>
    <w:rsid w:val="005D6537"/>
    <w:rsid w:val="005E579C"/>
    <w:rsid w:val="005F0A4E"/>
    <w:rsid w:val="005F36EA"/>
    <w:rsid w:val="005F3778"/>
    <w:rsid w:val="005F5023"/>
    <w:rsid w:val="005F7994"/>
    <w:rsid w:val="006034F5"/>
    <w:rsid w:val="006044D5"/>
    <w:rsid w:val="00604DEF"/>
    <w:rsid w:val="0060628E"/>
    <w:rsid w:val="00610605"/>
    <w:rsid w:val="00610A1F"/>
    <w:rsid w:val="006110FC"/>
    <w:rsid w:val="00613F22"/>
    <w:rsid w:val="006202C3"/>
    <w:rsid w:val="00622226"/>
    <w:rsid w:val="006228CC"/>
    <w:rsid w:val="00622FDC"/>
    <w:rsid w:val="00623884"/>
    <w:rsid w:val="00625020"/>
    <w:rsid w:val="00626099"/>
    <w:rsid w:val="00626456"/>
    <w:rsid w:val="00631FF4"/>
    <w:rsid w:val="00632395"/>
    <w:rsid w:val="006332EA"/>
    <w:rsid w:val="0063393B"/>
    <w:rsid w:val="0064066B"/>
    <w:rsid w:val="00640EE9"/>
    <w:rsid w:val="00642F26"/>
    <w:rsid w:val="0064413D"/>
    <w:rsid w:val="00645A40"/>
    <w:rsid w:val="00646E28"/>
    <w:rsid w:val="0065274C"/>
    <w:rsid w:val="00660EEA"/>
    <w:rsid w:val="0066474B"/>
    <w:rsid w:val="00666DA4"/>
    <w:rsid w:val="00667067"/>
    <w:rsid w:val="006708D6"/>
    <w:rsid w:val="0067374B"/>
    <w:rsid w:val="00680D02"/>
    <w:rsid w:val="006835C3"/>
    <w:rsid w:val="0068382D"/>
    <w:rsid w:val="00686D14"/>
    <w:rsid w:val="00687ED7"/>
    <w:rsid w:val="00692475"/>
    <w:rsid w:val="00693BE0"/>
    <w:rsid w:val="00695247"/>
    <w:rsid w:val="00695CD0"/>
    <w:rsid w:val="00697B91"/>
    <w:rsid w:val="006A05BF"/>
    <w:rsid w:val="006A1247"/>
    <w:rsid w:val="006A30AA"/>
    <w:rsid w:val="006A37D3"/>
    <w:rsid w:val="006A3FFE"/>
    <w:rsid w:val="006A4E8D"/>
    <w:rsid w:val="006A7E15"/>
    <w:rsid w:val="006C418B"/>
    <w:rsid w:val="006D1C63"/>
    <w:rsid w:val="006D2A97"/>
    <w:rsid w:val="006E0F4E"/>
    <w:rsid w:val="006E6415"/>
    <w:rsid w:val="006F0345"/>
    <w:rsid w:val="006F0469"/>
    <w:rsid w:val="006F2F4D"/>
    <w:rsid w:val="00700303"/>
    <w:rsid w:val="007016B2"/>
    <w:rsid w:val="007039AC"/>
    <w:rsid w:val="00705076"/>
    <w:rsid w:val="00706679"/>
    <w:rsid w:val="007068A3"/>
    <w:rsid w:val="007078F2"/>
    <w:rsid w:val="00710AB5"/>
    <w:rsid w:val="00711147"/>
    <w:rsid w:val="00711271"/>
    <w:rsid w:val="00713D4B"/>
    <w:rsid w:val="00717F4F"/>
    <w:rsid w:val="00722D56"/>
    <w:rsid w:val="00722DA9"/>
    <w:rsid w:val="0072407A"/>
    <w:rsid w:val="0072478C"/>
    <w:rsid w:val="00724F94"/>
    <w:rsid w:val="007267EA"/>
    <w:rsid w:val="007277E3"/>
    <w:rsid w:val="00730569"/>
    <w:rsid w:val="00731A17"/>
    <w:rsid w:val="0073273D"/>
    <w:rsid w:val="00733E6D"/>
    <w:rsid w:val="00733E78"/>
    <w:rsid w:val="00734458"/>
    <w:rsid w:val="00736063"/>
    <w:rsid w:val="00737528"/>
    <w:rsid w:val="007419CF"/>
    <w:rsid w:val="00742AC0"/>
    <w:rsid w:val="007432D0"/>
    <w:rsid w:val="0074487E"/>
    <w:rsid w:val="0074615D"/>
    <w:rsid w:val="00746F32"/>
    <w:rsid w:val="00747584"/>
    <w:rsid w:val="007503A4"/>
    <w:rsid w:val="00763269"/>
    <w:rsid w:val="00764C47"/>
    <w:rsid w:val="00766942"/>
    <w:rsid w:val="00767610"/>
    <w:rsid w:val="00770E00"/>
    <w:rsid w:val="00774E70"/>
    <w:rsid w:val="00777B29"/>
    <w:rsid w:val="00780822"/>
    <w:rsid w:val="00780F0F"/>
    <w:rsid w:val="00785E2E"/>
    <w:rsid w:val="007910FA"/>
    <w:rsid w:val="00791946"/>
    <w:rsid w:val="00796CEE"/>
    <w:rsid w:val="007A3A92"/>
    <w:rsid w:val="007A4DA8"/>
    <w:rsid w:val="007B2A3F"/>
    <w:rsid w:val="007B422B"/>
    <w:rsid w:val="007B7424"/>
    <w:rsid w:val="007B75F2"/>
    <w:rsid w:val="007C0B2A"/>
    <w:rsid w:val="007C2169"/>
    <w:rsid w:val="007C2C4A"/>
    <w:rsid w:val="007C3D9B"/>
    <w:rsid w:val="007C5E29"/>
    <w:rsid w:val="007C6E51"/>
    <w:rsid w:val="007D13B2"/>
    <w:rsid w:val="007D1707"/>
    <w:rsid w:val="007D68F0"/>
    <w:rsid w:val="007D79A0"/>
    <w:rsid w:val="007E0460"/>
    <w:rsid w:val="007E49A9"/>
    <w:rsid w:val="007E5FB5"/>
    <w:rsid w:val="007E7264"/>
    <w:rsid w:val="007F0074"/>
    <w:rsid w:val="007F1CF0"/>
    <w:rsid w:val="007F3539"/>
    <w:rsid w:val="007F47A8"/>
    <w:rsid w:val="007F51A0"/>
    <w:rsid w:val="007F7171"/>
    <w:rsid w:val="007F7211"/>
    <w:rsid w:val="00803BA9"/>
    <w:rsid w:val="00804F9F"/>
    <w:rsid w:val="0080696A"/>
    <w:rsid w:val="00812144"/>
    <w:rsid w:val="00820E89"/>
    <w:rsid w:val="00823FD3"/>
    <w:rsid w:val="00826A55"/>
    <w:rsid w:val="0083041B"/>
    <w:rsid w:val="00831942"/>
    <w:rsid w:val="008322E5"/>
    <w:rsid w:val="00834C58"/>
    <w:rsid w:val="00837A24"/>
    <w:rsid w:val="00841B44"/>
    <w:rsid w:val="00842F67"/>
    <w:rsid w:val="00851591"/>
    <w:rsid w:val="008521C9"/>
    <w:rsid w:val="008523A8"/>
    <w:rsid w:val="0085521B"/>
    <w:rsid w:val="00855B1D"/>
    <w:rsid w:val="00856E85"/>
    <w:rsid w:val="008629B9"/>
    <w:rsid w:val="00864ECD"/>
    <w:rsid w:val="00866694"/>
    <w:rsid w:val="00870017"/>
    <w:rsid w:val="00870636"/>
    <w:rsid w:val="00874337"/>
    <w:rsid w:val="0087477B"/>
    <w:rsid w:val="008772CB"/>
    <w:rsid w:val="00883CC4"/>
    <w:rsid w:val="0088515F"/>
    <w:rsid w:val="00890162"/>
    <w:rsid w:val="00891488"/>
    <w:rsid w:val="00891855"/>
    <w:rsid w:val="008965A8"/>
    <w:rsid w:val="008970C0"/>
    <w:rsid w:val="00897B0A"/>
    <w:rsid w:val="008A1C0E"/>
    <w:rsid w:val="008A325F"/>
    <w:rsid w:val="008A45A1"/>
    <w:rsid w:val="008B4034"/>
    <w:rsid w:val="008B59B2"/>
    <w:rsid w:val="008B7C4D"/>
    <w:rsid w:val="008C110C"/>
    <w:rsid w:val="008C1665"/>
    <w:rsid w:val="008C23FF"/>
    <w:rsid w:val="008C3946"/>
    <w:rsid w:val="008C5DC9"/>
    <w:rsid w:val="008D16E6"/>
    <w:rsid w:val="008D3E8A"/>
    <w:rsid w:val="008D4508"/>
    <w:rsid w:val="008E38E2"/>
    <w:rsid w:val="008E3D93"/>
    <w:rsid w:val="008E5050"/>
    <w:rsid w:val="008E5A55"/>
    <w:rsid w:val="008E5C7B"/>
    <w:rsid w:val="008E5E0C"/>
    <w:rsid w:val="008E763E"/>
    <w:rsid w:val="008E7D24"/>
    <w:rsid w:val="008F58D9"/>
    <w:rsid w:val="008F64C7"/>
    <w:rsid w:val="008F76D8"/>
    <w:rsid w:val="00901DB6"/>
    <w:rsid w:val="009078A4"/>
    <w:rsid w:val="00911535"/>
    <w:rsid w:val="00922283"/>
    <w:rsid w:val="00930AC1"/>
    <w:rsid w:val="00932750"/>
    <w:rsid w:val="00932949"/>
    <w:rsid w:val="0093334E"/>
    <w:rsid w:val="0093383D"/>
    <w:rsid w:val="00933A10"/>
    <w:rsid w:val="00934619"/>
    <w:rsid w:val="0093523E"/>
    <w:rsid w:val="00937C4A"/>
    <w:rsid w:val="0094068C"/>
    <w:rsid w:val="009427E5"/>
    <w:rsid w:val="009449DA"/>
    <w:rsid w:val="00945D95"/>
    <w:rsid w:val="00950F89"/>
    <w:rsid w:val="00952A4B"/>
    <w:rsid w:val="00956059"/>
    <w:rsid w:val="009573A6"/>
    <w:rsid w:val="009610BC"/>
    <w:rsid w:val="00961184"/>
    <w:rsid w:val="009613D8"/>
    <w:rsid w:val="00962F8A"/>
    <w:rsid w:val="00963575"/>
    <w:rsid w:val="009639ED"/>
    <w:rsid w:val="00970DFC"/>
    <w:rsid w:val="00973EF3"/>
    <w:rsid w:val="0098024E"/>
    <w:rsid w:val="0099539D"/>
    <w:rsid w:val="00995CBA"/>
    <w:rsid w:val="0099678C"/>
    <w:rsid w:val="009A6943"/>
    <w:rsid w:val="009A771D"/>
    <w:rsid w:val="009B0C96"/>
    <w:rsid w:val="009B2D3E"/>
    <w:rsid w:val="009B2EFC"/>
    <w:rsid w:val="009B63A1"/>
    <w:rsid w:val="009C222B"/>
    <w:rsid w:val="009C67A8"/>
    <w:rsid w:val="009D201B"/>
    <w:rsid w:val="009D2860"/>
    <w:rsid w:val="009D3B4A"/>
    <w:rsid w:val="009D59EF"/>
    <w:rsid w:val="009D5D9C"/>
    <w:rsid w:val="009D6D6A"/>
    <w:rsid w:val="009E0AD6"/>
    <w:rsid w:val="009E2171"/>
    <w:rsid w:val="009E2E68"/>
    <w:rsid w:val="009E5F5F"/>
    <w:rsid w:val="009F11E2"/>
    <w:rsid w:val="009F3393"/>
    <w:rsid w:val="009F55E6"/>
    <w:rsid w:val="009F7D49"/>
    <w:rsid w:val="00A016D0"/>
    <w:rsid w:val="00A0295B"/>
    <w:rsid w:val="00A07B12"/>
    <w:rsid w:val="00A10B34"/>
    <w:rsid w:val="00A124AC"/>
    <w:rsid w:val="00A16FB2"/>
    <w:rsid w:val="00A22AC4"/>
    <w:rsid w:val="00A22DD8"/>
    <w:rsid w:val="00A2675A"/>
    <w:rsid w:val="00A33288"/>
    <w:rsid w:val="00A333EC"/>
    <w:rsid w:val="00A3551E"/>
    <w:rsid w:val="00A36A6F"/>
    <w:rsid w:val="00A409CB"/>
    <w:rsid w:val="00A42435"/>
    <w:rsid w:val="00A429FA"/>
    <w:rsid w:val="00A43768"/>
    <w:rsid w:val="00A475E5"/>
    <w:rsid w:val="00A47CC4"/>
    <w:rsid w:val="00A47D3B"/>
    <w:rsid w:val="00A50429"/>
    <w:rsid w:val="00A5180C"/>
    <w:rsid w:val="00A52387"/>
    <w:rsid w:val="00A53328"/>
    <w:rsid w:val="00A53DAF"/>
    <w:rsid w:val="00A541A0"/>
    <w:rsid w:val="00A55A41"/>
    <w:rsid w:val="00A56322"/>
    <w:rsid w:val="00A57815"/>
    <w:rsid w:val="00A60A31"/>
    <w:rsid w:val="00A6152B"/>
    <w:rsid w:val="00A62F82"/>
    <w:rsid w:val="00A640E8"/>
    <w:rsid w:val="00A65EB4"/>
    <w:rsid w:val="00A6651E"/>
    <w:rsid w:val="00A66ED7"/>
    <w:rsid w:val="00A700C1"/>
    <w:rsid w:val="00A7133D"/>
    <w:rsid w:val="00A73231"/>
    <w:rsid w:val="00A7385A"/>
    <w:rsid w:val="00A7506C"/>
    <w:rsid w:val="00A804D5"/>
    <w:rsid w:val="00A81DCF"/>
    <w:rsid w:val="00A840E5"/>
    <w:rsid w:val="00A86936"/>
    <w:rsid w:val="00A86CD0"/>
    <w:rsid w:val="00A87E06"/>
    <w:rsid w:val="00A92703"/>
    <w:rsid w:val="00A93A89"/>
    <w:rsid w:val="00A97365"/>
    <w:rsid w:val="00AA0082"/>
    <w:rsid w:val="00AA0F81"/>
    <w:rsid w:val="00AA10BD"/>
    <w:rsid w:val="00AA2051"/>
    <w:rsid w:val="00AA2CED"/>
    <w:rsid w:val="00AA415B"/>
    <w:rsid w:val="00AB46DF"/>
    <w:rsid w:val="00AB4E2F"/>
    <w:rsid w:val="00AB64C2"/>
    <w:rsid w:val="00AC2D5B"/>
    <w:rsid w:val="00AC6D24"/>
    <w:rsid w:val="00AD1C2B"/>
    <w:rsid w:val="00AD36B2"/>
    <w:rsid w:val="00AD5F7D"/>
    <w:rsid w:val="00AE7D03"/>
    <w:rsid w:val="00AF277B"/>
    <w:rsid w:val="00AF3B5A"/>
    <w:rsid w:val="00AF47AE"/>
    <w:rsid w:val="00AF7A9F"/>
    <w:rsid w:val="00AF7CA8"/>
    <w:rsid w:val="00B00B3B"/>
    <w:rsid w:val="00B022C8"/>
    <w:rsid w:val="00B0254B"/>
    <w:rsid w:val="00B02DD2"/>
    <w:rsid w:val="00B03E42"/>
    <w:rsid w:val="00B067E2"/>
    <w:rsid w:val="00B2028C"/>
    <w:rsid w:val="00B205FE"/>
    <w:rsid w:val="00B232F0"/>
    <w:rsid w:val="00B26BF6"/>
    <w:rsid w:val="00B31D49"/>
    <w:rsid w:val="00B32ABB"/>
    <w:rsid w:val="00B3443F"/>
    <w:rsid w:val="00B35D33"/>
    <w:rsid w:val="00B41FD3"/>
    <w:rsid w:val="00B439FC"/>
    <w:rsid w:val="00B4699C"/>
    <w:rsid w:val="00B52792"/>
    <w:rsid w:val="00B53500"/>
    <w:rsid w:val="00B5359E"/>
    <w:rsid w:val="00B63622"/>
    <w:rsid w:val="00B70D03"/>
    <w:rsid w:val="00B741F1"/>
    <w:rsid w:val="00B742A4"/>
    <w:rsid w:val="00B74DAC"/>
    <w:rsid w:val="00B75F51"/>
    <w:rsid w:val="00B803E7"/>
    <w:rsid w:val="00B83CDB"/>
    <w:rsid w:val="00B8586F"/>
    <w:rsid w:val="00B87C8B"/>
    <w:rsid w:val="00B963DE"/>
    <w:rsid w:val="00B965CE"/>
    <w:rsid w:val="00BA0AD9"/>
    <w:rsid w:val="00BA0B56"/>
    <w:rsid w:val="00BA1774"/>
    <w:rsid w:val="00BA4DDE"/>
    <w:rsid w:val="00BA56AF"/>
    <w:rsid w:val="00BB4B04"/>
    <w:rsid w:val="00BB53A3"/>
    <w:rsid w:val="00BB685C"/>
    <w:rsid w:val="00BC55A7"/>
    <w:rsid w:val="00BC5652"/>
    <w:rsid w:val="00BC655F"/>
    <w:rsid w:val="00BC6A54"/>
    <w:rsid w:val="00BD1455"/>
    <w:rsid w:val="00BD1B9E"/>
    <w:rsid w:val="00BD1F9E"/>
    <w:rsid w:val="00BD573C"/>
    <w:rsid w:val="00BE6525"/>
    <w:rsid w:val="00BE6F64"/>
    <w:rsid w:val="00BE709A"/>
    <w:rsid w:val="00BF03F0"/>
    <w:rsid w:val="00BF2889"/>
    <w:rsid w:val="00BF7052"/>
    <w:rsid w:val="00BF73A3"/>
    <w:rsid w:val="00C00F7F"/>
    <w:rsid w:val="00C023D3"/>
    <w:rsid w:val="00C03D43"/>
    <w:rsid w:val="00C057F9"/>
    <w:rsid w:val="00C05FAB"/>
    <w:rsid w:val="00C06008"/>
    <w:rsid w:val="00C06911"/>
    <w:rsid w:val="00C119B2"/>
    <w:rsid w:val="00C1284A"/>
    <w:rsid w:val="00C139CC"/>
    <w:rsid w:val="00C25DCD"/>
    <w:rsid w:val="00C2708F"/>
    <w:rsid w:val="00C27DC0"/>
    <w:rsid w:val="00C3330B"/>
    <w:rsid w:val="00C34FEE"/>
    <w:rsid w:val="00C353DE"/>
    <w:rsid w:val="00C364FE"/>
    <w:rsid w:val="00C40CF2"/>
    <w:rsid w:val="00C411CB"/>
    <w:rsid w:val="00C426B5"/>
    <w:rsid w:val="00C47C3B"/>
    <w:rsid w:val="00C506A1"/>
    <w:rsid w:val="00C50ECD"/>
    <w:rsid w:val="00C51D2F"/>
    <w:rsid w:val="00C534BA"/>
    <w:rsid w:val="00C567D7"/>
    <w:rsid w:val="00C602BA"/>
    <w:rsid w:val="00C67A8E"/>
    <w:rsid w:val="00C716D4"/>
    <w:rsid w:val="00C76DEB"/>
    <w:rsid w:val="00C80864"/>
    <w:rsid w:val="00C8319A"/>
    <w:rsid w:val="00C83547"/>
    <w:rsid w:val="00CA348A"/>
    <w:rsid w:val="00CA3762"/>
    <w:rsid w:val="00CA396B"/>
    <w:rsid w:val="00CA435E"/>
    <w:rsid w:val="00CB2CE6"/>
    <w:rsid w:val="00CC1C58"/>
    <w:rsid w:val="00CC2D03"/>
    <w:rsid w:val="00CC559F"/>
    <w:rsid w:val="00CD496D"/>
    <w:rsid w:val="00CD79EB"/>
    <w:rsid w:val="00CE3A35"/>
    <w:rsid w:val="00CE5636"/>
    <w:rsid w:val="00CE711E"/>
    <w:rsid w:val="00CF0E33"/>
    <w:rsid w:val="00CF2858"/>
    <w:rsid w:val="00CF2F6B"/>
    <w:rsid w:val="00D01CCA"/>
    <w:rsid w:val="00D02E3B"/>
    <w:rsid w:val="00D035CD"/>
    <w:rsid w:val="00D043F0"/>
    <w:rsid w:val="00D10D23"/>
    <w:rsid w:val="00D12CE8"/>
    <w:rsid w:val="00D148AE"/>
    <w:rsid w:val="00D161F3"/>
    <w:rsid w:val="00D201AF"/>
    <w:rsid w:val="00D2048D"/>
    <w:rsid w:val="00D229E6"/>
    <w:rsid w:val="00D3070F"/>
    <w:rsid w:val="00D319B5"/>
    <w:rsid w:val="00D35040"/>
    <w:rsid w:val="00D36AE8"/>
    <w:rsid w:val="00D3725D"/>
    <w:rsid w:val="00D40F7F"/>
    <w:rsid w:val="00D44922"/>
    <w:rsid w:val="00D470CA"/>
    <w:rsid w:val="00D47BE1"/>
    <w:rsid w:val="00D56099"/>
    <w:rsid w:val="00D61996"/>
    <w:rsid w:val="00D62A01"/>
    <w:rsid w:val="00D6534E"/>
    <w:rsid w:val="00D677D7"/>
    <w:rsid w:val="00D67B0C"/>
    <w:rsid w:val="00D7334B"/>
    <w:rsid w:val="00D74794"/>
    <w:rsid w:val="00D75BC1"/>
    <w:rsid w:val="00D76460"/>
    <w:rsid w:val="00D76D62"/>
    <w:rsid w:val="00D77988"/>
    <w:rsid w:val="00D81535"/>
    <w:rsid w:val="00D8575C"/>
    <w:rsid w:val="00D9335E"/>
    <w:rsid w:val="00D9415C"/>
    <w:rsid w:val="00D96E44"/>
    <w:rsid w:val="00D978D8"/>
    <w:rsid w:val="00DA01E9"/>
    <w:rsid w:val="00DA559F"/>
    <w:rsid w:val="00DB0E10"/>
    <w:rsid w:val="00DB196D"/>
    <w:rsid w:val="00DB2FDB"/>
    <w:rsid w:val="00DB36CF"/>
    <w:rsid w:val="00DB39CB"/>
    <w:rsid w:val="00DB71D9"/>
    <w:rsid w:val="00DB7675"/>
    <w:rsid w:val="00DC0691"/>
    <w:rsid w:val="00DC3E44"/>
    <w:rsid w:val="00DC42D1"/>
    <w:rsid w:val="00DC4B13"/>
    <w:rsid w:val="00DC5A5E"/>
    <w:rsid w:val="00DD0DCE"/>
    <w:rsid w:val="00DD10BE"/>
    <w:rsid w:val="00DD261D"/>
    <w:rsid w:val="00DE5A72"/>
    <w:rsid w:val="00DE79B4"/>
    <w:rsid w:val="00DF37FF"/>
    <w:rsid w:val="00E019E2"/>
    <w:rsid w:val="00E01FAA"/>
    <w:rsid w:val="00E05349"/>
    <w:rsid w:val="00E11166"/>
    <w:rsid w:val="00E12944"/>
    <w:rsid w:val="00E17F74"/>
    <w:rsid w:val="00E25DCD"/>
    <w:rsid w:val="00E269E1"/>
    <w:rsid w:val="00E278E2"/>
    <w:rsid w:val="00E3091F"/>
    <w:rsid w:val="00E30D83"/>
    <w:rsid w:val="00E324B3"/>
    <w:rsid w:val="00E32C3D"/>
    <w:rsid w:val="00E44279"/>
    <w:rsid w:val="00E44A72"/>
    <w:rsid w:val="00E45F13"/>
    <w:rsid w:val="00E46420"/>
    <w:rsid w:val="00E50713"/>
    <w:rsid w:val="00E50D72"/>
    <w:rsid w:val="00E510BC"/>
    <w:rsid w:val="00E56EF7"/>
    <w:rsid w:val="00E57FFE"/>
    <w:rsid w:val="00E61256"/>
    <w:rsid w:val="00E649C8"/>
    <w:rsid w:val="00E73CB2"/>
    <w:rsid w:val="00E73FA2"/>
    <w:rsid w:val="00E74017"/>
    <w:rsid w:val="00E75026"/>
    <w:rsid w:val="00E7766A"/>
    <w:rsid w:val="00E77B2B"/>
    <w:rsid w:val="00E839BA"/>
    <w:rsid w:val="00E83D6A"/>
    <w:rsid w:val="00E94BF7"/>
    <w:rsid w:val="00E961DF"/>
    <w:rsid w:val="00EA260F"/>
    <w:rsid w:val="00EA31CC"/>
    <w:rsid w:val="00EA4F48"/>
    <w:rsid w:val="00EA59B8"/>
    <w:rsid w:val="00EB1624"/>
    <w:rsid w:val="00EB26EF"/>
    <w:rsid w:val="00EB2B6B"/>
    <w:rsid w:val="00EC0512"/>
    <w:rsid w:val="00EC2D3C"/>
    <w:rsid w:val="00EC2DF9"/>
    <w:rsid w:val="00EC39E2"/>
    <w:rsid w:val="00EC4CAE"/>
    <w:rsid w:val="00EC547C"/>
    <w:rsid w:val="00EC640A"/>
    <w:rsid w:val="00EC65CE"/>
    <w:rsid w:val="00ED193F"/>
    <w:rsid w:val="00ED3BBB"/>
    <w:rsid w:val="00ED7F0A"/>
    <w:rsid w:val="00EE04FE"/>
    <w:rsid w:val="00EE2430"/>
    <w:rsid w:val="00EE26AA"/>
    <w:rsid w:val="00EE4919"/>
    <w:rsid w:val="00EE529C"/>
    <w:rsid w:val="00EE6E36"/>
    <w:rsid w:val="00EE7A59"/>
    <w:rsid w:val="00EF0377"/>
    <w:rsid w:val="00EF1DF5"/>
    <w:rsid w:val="00F0141E"/>
    <w:rsid w:val="00F016BC"/>
    <w:rsid w:val="00F0660B"/>
    <w:rsid w:val="00F07A26"/>
    <w:rsid w:val="00F11704"/>
    <w:rsid w:val="00F123AE"/>
    <w:rsid w:val="00F12F4B"/>
    <w:rsid w:val="00F14138"/>
    <w:rsid w:val="00F150E5"/>
    <w:rsid w:val="00F15395"/>
    <w:rsid w:val="00F2081C"/>
    <w:rsid w:val="00F2627E"/>
    <w:rsid w:val="00F30277"/>
    <w:rsid w:val="00F30D81"/>
    <w:rsid w:val="00F33169"/>
    <w:rsid w:val="00F363E3"/>
    <w:rsid w:val="00F36DB3"/>
    <w:rsid w:val="00F40164"/>
    <w:rsid w:val="00F423B7"/>
    <w:rsid w:val="00F50865"/>
    <w:rsid w:val="00F53093"/>
    <w:rsid w:val="00F54368"/>
    <w:rsid w:val="00F54BB5"/>
    <w:rsid w:val="00F60850"/>
    <w:rsid w:val="00F60CD3"/>
    <w:rsid w:val="00F70787"/>
    <w:rsid w:val="00F7276F"/>
    <w:rsid w:val="00F73331"/>
    <w:rsid w:val="00F77587"/>
    <w:rsid w:val="00F91D37"/>
    <w:rsid w:val="00F92B93"/>
    <w:rsid w:val="00F93D89"/>
    <w:rsid w:val="00FA2DBA"/>
    <w:rsid w:val="00FB0D0A"/>
    <w:rsid w:val="00FB1919"/>
    <w:rsid w:val="00FB34B5"/>
    <w:rsid w:val="00FB4D5E"/>
    <w:rsid w:val="00FB5569"/>
    <w:rsid w:val="00FB5FED"/>
    <w:rsid w:val="00FC0170"/>
    <w:rsid w:val="00FC23A2"/>
    <w:rsid w:val="00FC3B06"/>
    <w:rsid w:val="00FC3DD4"/>
    <w:rsid w:val="00FC7418"/>
    <w:rsid w:val="00FC7879"/>
    <w:rsid w:val="00FD02BA"/>
    <w:rsid w:val="00FD258A"/>
    <w:rsid w:val="00FD4DD6"/>
    <w:rsid w:val="00FD5675"/>
    <w:rsid w:val="00FD7A70"/>
    <w:rsid w:val="00FD7B14"/>
    <w:rsid w:val="00FE0C52"/>
    <w:rsid w:val="00FE54EF"/>
    <w:rsid w:val="00FE7D09"/>
    <w:rsid w:val="00FF5E71"/>
    <w:rsid w:val="00FF7D1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7C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830"/>
    <w:pPr>
      <w:spacing w:after="0" w:line="250" w:lineRule="atLeast"/>
    </w:pPr>
    <w:rPr>
      <w:sz w:val="18"/>
    </w:rPr>
  </w:style>
  <w:style w:type="paragraph" w:styleId="berschrift1">
    <w:name w:val="heading 1"/>
    <w:basedOn w:val="Standard"/>
    <w:next w:val="Standard"/>
    <w:link w:val="berschrift1Zchn"/>
    <w:uiPriority w:val="9"/>
    <w:qFormat/>
    <w:rsid w:val="00043B07"/>
    <w:pPr>
      <w:keepNext/>
      <w:keepLines/>
      <w:spacing w:before="500" w:after="120"/>
      <w:outlineLvl w:val="0"/>
    </w:pPr>
    <w:rPr>
      <w:rFonts w:asciiTheme="majorHAnsi" w:eastAsiaTheme="majorEastAsia" w:hAnsiTheme="majorHAnsi" w:cstheme="majorBidi"/>
      <w:b/>
      <w:bCs/>
      <w:color w:val="56595C" w:themeColor="text2"/>
      <w:sz w:val="28"/>
      <w:szCs w:val="28"/>
    </w:rPr>
  </w:style>
  <w:style w:type="paragraph" w:styleId="berschrift2">
    <w:name w:val="heading 2"/>
    <w:basedOn w:val="Standard"/>
    <w:next w:val="Standard"/>
    <w:link w:val="berschrift2Zchn"/>
    <w:uiPriority w:val="9"/>
    <w:unhideWhenUsed/>
    <w:qFormat/>
    <w:rsid w:val="00043B07"/>
    <w:pPr>
      <w:keepNext/>
      <w:keepLines/>
      <w:spacing w:before="240"/>
      <w:outlineLvl w:val="1"/>
    </w:pPr>
    <w:rPr>
      <w:rFonts w:asciiTheme="majorHAnsi" w:eastAsiaTheme="majorEastAsia" w:hAnsiTheme="majorHAnsi" w:cstheme="majorBidi"/>
      <w:b/>
      <w:bCs/>
      <w:color w:val="56595C" w:themeColor="text2"/>
      <w:sz w:val="22"/>
      <w:szCs w:val="26"/>
    </w:rPr>
  </w:style>
  <w:style w:type="paragraph" w:styleId="berschrift3">
    <w:name w:val="heading 3"/>
    <w:basedOn w:val="Standard"/>
    <w:next w:val="Standard"/>
    <w:link w:val="berschrift3Zchn"/>
    <w:uiPriority w:val="9"/>
    <w:unhideWhenUsed/>
    <w:qFormat/>
    <w:rsid w:val="003B278B"/>
    <w:pPr>
      <w:keepNext/>
      <w:keepLines/>
      <w:spacing w:before="240"/>
      <w:outlineLvl w:val="2"/>
    </w:pPr>
    <w:rPr>
      <w:rFonts w:asciiTheme="majorHAnsi" w:eastAsiaTheme="majorEastAsia" w:hAnsiTheme="majorHAnsi" w:cstheme="majorBidi"/>
      <w:b/>
      <w:color w:val="56595C" w:themeColor="text2"/>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unhideWhenUsed/>
    <w:rsid w:val="007E0460"/>
    <w:rPr>
      <w:color w:val="auto"/>
      <w:u w:val="single"/>
    </w:rPr>
  </w:style>
  <w:style w:type="paragraph" w:styleId="Kopfzeile">
    <w:name w:val="header"/>
    <w:basedOn w:val="Standard"/>
    <w:link w:val="KopfzeileZchn"/>
    <w:uiPriority w:val="79"/>
    <w:unhideWhenUsed/>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79"/>
    <w:rsid w:val="00F73331"/>
  </w:style>
  <w:style w:type="paragraph" w:styleId="Fuzeile">
    <w:name w:val="footer"/>
    <w:basedOn w:val="Standard"/>
    <w:link w:val="FuzeileZchn"/>
    <w:uiPriority w:val="80"/>
    <w:unhideWhenUsed/>
    <w:rsid w:val="00F91D37"/>
    <w:pPr>
      <w:tabs>
        <w:tab w:val="center" w:pos="4536"/>
        <w:tab w:val="right" w:pos="9072"/>
      </w:tabs>
      <w:spacing w:line="240" w:lineRule="auto"/>
    </w:pPr>
  </w:style>
  <w:style w:type="character" w:customStyle="1" w:styleId="FuzeileZchn">
    <w:name w:val="Fußzeile Zchn"/>
    <w:basedOn w:val="Absatz-Standardschriftart"/>
    <w:link w:val="Fuzeile"/>
    <w:uiPriority w:val="80"/>
    <w:rsid w:val="00F73331"/>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43B07"/>
    <w:rPr>
      <w:rFonts w:asciiTheme="majorHAnsi" w:eastAsiaTheme="majorEastAsia" w:hAnsiTheme="majorHAnsi" w:cstheme="majorBidi"/>
      <w:b/>
      <w:bCs/>
      <w:color w:val="56595C" w:themeColor="text2"/>
      <w:sz w:val="28"/>
      <w:szCs w:val="28"/>
    </w:rPr>
  </w:style>
  <w:style w:type="character" w:customStyle="1" w:styleId="berschrift2Zchn">
    <w:name w:val="Überschrift 2 Zchn"/>
    <w:basedOn w:val="Absatz-Standardschriftart"/>
    <w:link w:val="berschrift2"/>
    <w:uiPriority w:val="9"/>
    <w:rsid w:val="00043B07"/>
    <w:rPr>
      <w:rFonts w:asciiTheme="majorHAnsi" w:eastAsiaTheme="majorEastAsia" w:hAnsiTheme="majorHAnsi" w:cstheme="majorBidi"/>
      <w:b/>
      <w:bCs/>
      <w:color w:val="56595C" w:themeColor="text2"/>
      <w:szCs w:val="26"/>
    </w:rPr>
  </w:style>
  <w:style w:type="paragraph" w:styleId="Titel">
    <w:name w:val="Title"/>
    <w:basedOn w:val="Standard"/>
    <w:next w:val="Standard"/>
    <w:link w:val="TitelZchn"/>
    <w:uiPriority w:val="10"/>
    <w:qFormat/>
    <w:rsid w:val="005C55D2"/>
    <w:pPr>
      <w:spacing w:before="250" w:after="500" w:line="240" w:lineRule="auto"/>
      <w:contextualSpacing/>
    </w:pPr>
    <w:rPr>
      <w:rFonts w:asciiTheme="majorHAnsi" w:eastAsiaTheme="majorEastAsia" w:hAnsiTheme="majorHAnsi" w:cstheme="majorBidi"/>
      <w:color w:val="D6B160" w:themeColor="accent4"/>
      <w:kern w:val="28"/>
      <w:sz w:val="44"/>
      <w:szCs w:val="52"/>
    </w:rPr>
  </w:style>
  <w:style w:type="character" w:customStyle="1" w:styleId="TitelZchn">
    <w:name w:val="Titel Zchn"/>
    <w:basedOn w:val="Absatz-Standardschriftart"/>
    <w:link w:val="Titel"/>
    <w:uiPriority w:val="10"/>
    <w:rsid w:val="005C55D2"/>
    <w:rPr>
      <w:rFonts w:asciiTheme="majorHAnsi" w:eastAsiaTheme="majorEastAsia" w:hAnsiTheme="majorHAnsi" w:cstheme="majorBidi"/>
      <w:color w:val="D6B160" w:themeColor="accent4"/>
      <w:kern w:val="28"/>
      <w:sz w:val="44"/>
      <w:szCs w:val="52"/>
    </w:rPr>
  </w:style>
  <w:style w:type="paragraph" w:customStyle="1" w:styleId="Brieftitel">
    <w:name w:val="Brieftitel"/>
    <w:basedOn w:val="Standard"/>
    <w:link w:val="BrieftitelZchn"/>
    <w:uiPriority w:val="14"/>
    <w:rsid w:val="00613F22"/>
    <w:pPr>
      <w:spacing w:after="600"/>
      <w:contextualSpacing/>
    </w:pPr>
    <w:rPr>
      <w:rFonts w:asciiTheme="majorHAnsi" w:hAnsiTheme="majorHAnsi"/>
      <w:b/>
    </w:rPr>
  </w:style>
  <w:style w:type="character" w:customStyle="1" w:styleId="BrieftitelZchn">
    <w:name w:val="Brieftitel Zchn"/>
    <w:basedOn w:val="Absatz-Standardschriftart"/>
    <w:link w:val="Brieftitel"/>
    <w:uiPriority w:val="14"/>
    <w:rsid w:val="00613F22"/>
    <w:rPr>
      <w:rFonts w:asciiTheme="majorHAnsi" w:hAnsiTheme="majorHAnsi"/>
      <w:b/>
      <w:sz w:val="1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B278B"/>
    <w:rPr>
      <w:rFonts w:asciiTheme="majorHAnsi" w:eastAsiaTheme="majorEastAsia" w:hAnsiTheme="majorHAnsi" w:cstheme="majorBidi"/>
      <w:b/>
      <w:color w:val="56595C" w:themeColor="text2"/>
      <w:sz w:val="18"/>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7"/>
    <w:unhideWhenUsed/>
    <w:rsid w:val="003D0830"/>
    <w:pPr>
      <w:numPr>
        <w:numId w:val="16"/>
      </w:numPr>
      <w:tabs>
        <w:tab w:val="left" w:pos="7938"/>
      </w:tabs>
      <w:ind w:left="426" w:hanging="426"/>
    </w:pPr>
    <w:rPr>
      <w:rFonts w:asciiTheme="majorHAnsi" w:hAnsiTheme="majorHAnsi"/>
      <w:b/>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7E0460"/>
    <w:rPr>
      <w:color w:val="auto"/>
      <w:u w:val="single"/>
    </w:rPr>
  </w:style>
  <w:style w:type="paragraph" w:styleId="Untertitel">
    <w:name w:val="Subtitle"/>
    <w:basedOn w:val="Standard"/>
    <w:next w:val="Standard"/>
    <w:link w:val="UntertitelZchn"/>
    <w:uiPriority w:val="11"/>
    <w:rsid w:val="00212AB8"/>
    <w:pPr>
      <w:numPr>
        <w:ilvl w:val="1"/>
      </w:numPr>
      <w:spacing w:after="250"/>
    </w:pPr>
    <w:rPr>
      <w:rFonts w:eastAsiaTheme="minorEastAsia"/>
      <w:b/>
      <w:caps/>
      <w:spacing w:val="4"/>
    </w:rPr>
  </w:style>
  <w:style w:type="character" w:customStyle="1" w:styleId="UntertitelZchn">
    <w:name w:val="Untertitel Zchn"/>
    <w:basedOn w:val="Absatz-Standardschriftart"/>
    <w:link w:val="Untertitel"/>
    <w:uiPriority w:val="11"/>
    <w:rsid w:val="00212AB8"/>
    <w:rPr>
      <w:rFonts w:eastAsiaTheme="minorEastAsia"/>
      <w:b/>
      <w:caps/>
      <w:spacing w:val="4"/>
      <w:sz w:val="18"/>
    </w:rPr>
  </w:style>
  <w:style w:type="paragraph" w:styleId="Datum">
    <w:name w:val="Date"/>
    <w:basedOn w:val="Standard"/>
    <w:next w:val="Standard"/>
    <w:link w:val="DatumZchn"/>
    <w:uiPriority w:val="15"/>
    <w:rsid w:val="00613F22"/>
    <w:pPr>
      <w:spacing w:before="620" w:after="500"/>
    </w:pPr>
  </w:style>
  <w:style w:type="character" w:customStyle="1" w:styleId="DatumZchn">
    <w:name w:val="Datum Zchn"/>
    <w:basedOn w:val="Absatz-Standardschriftart"/>
    <w:link w:val="Datum"/>
    <w:uiPriority w:val="15"/>
    <w:rsid w:val="00613F22"/>
    <w:rPr>
      <w:sz w:val="18"/>
    </w:rPr>
  </w:style>
  <w:style w:type="paragraph" w:styleId="Funotentext">
    <w:name w:val="footnote text"/>
    <w:basedOn w:val="Standard"/>
    <w:link w:val="FunotentextZchn"/>
    <w:uiPriority w:val="9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3D0FAA"/>
    <w:pPr>
      <w:numPr>
        <w:ilvl w:val="1"/>
        <w:numId w:val="20"/>
      </w:numPr>
    </w:pPr>
    <w:rPr>
      <w:lang w:val="it-CH"/>
    </w:rPr>
  </w:style>
  <w:style w:type="paragraph" w:customStyle="1" w:styleId="Aufzhlung3">
    <w:name w:val="Aufzählung 3"/>
    <w:basedOn w:val="Aufzhlung1"/>
    <w:uiPriority w:val="2"/>
    <w:rsid w:val="00AC2D5B"/>
    <w:pPr>
      <w:numPr>
        <w:ilvl w:val="2"/>
      </w:numPr>
    </w:pPr>
    <w:rPr>
      <w:lang w:val="it-CH"/>
    </w:rPr>
  </w:style>
  <w:style w:type="paragraph" w:styleId="Beschriftung">
    <w:name w:val="caption"/>
    <w:basedOn w:val="Standard"/>
    <w:next w:val="Standard"/>
    <w:uiPriority w:val="35"/>
    <w:rsid w:val="00DB7675"/>
    <w:pPr>
      <w:spacing w:after="200" w:line="240" w:lineRule="auto"/>
    </w:pPr>
    <w:rPr>
      <w:b/>
      <w:iCs/>
      <w:szCs w:val="18"/>
    </w:rPr>
  </w:style>
  <w:style w:type="paragraph" w:styleId="Inhaltsverzeichnisberschrift">
    <w:name w:val="TOC Heading"/>
    <w:basedOn w:val="berschrift1"/>
    <w:next w:val="Standard"/>
    <w:uiPriority w:val="39"/>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99"/>
    <w:rsid w:val="005C6148"/>
    <w:rPr>
      <w:sz w:val="20"/>
      <w:szCs w:val="16"/>
    </w:rPr>
  </w:style>
  <w:style w:type="paragraph" w:customStyle="1" w:styleId="Absender">
    <w:name w:val="Absender"/>
    <w:basedOn w:val="Standard"/>
    <w:rsid w:val="00613F22"/>
    <w:pPr>
      <w:spacing w:line="240" w:lineRule="auto"/>
    </w:pPr>
    <w:rPr>
      <w:sz w:val="11"/>
    </w:rPr>
  </w:style>
  <w:style w:type="paragraph" w:customStyle="1" w:styleId="Text7pt">
    <w:name w:val="Text 7pt"/>
    <w:basedOn w:val="Standard"/>
    <w:qFormat/>
    <w:rsid w:val="00613F22"/>
    <w:pPr>
      <w:spacing w:line="200" w:lineRule="atLeast"/>
    </w:pPr>
    <w:rPr>
      <w:sz w:val="14"/>
    </w:rPr>
  </w:style>
  <w:style w:type="paragraph" w:styleId="StandardWeb">
    <w:name w:val="Normal (Web)"/>
    <w:basedOn w:val="Standard"/>
    <w:uiPriority w:val="99"/>
    <w:semiHidden/>
    <w:unhideWhenUsed/>
    <w:rsid w:val="00577152"/>
    <w:pPr>
      <w:spacing w:before="100" w:beforeAutospacing="1" w:after="100" w:afterAutospacing="1" w:line="240" w:lineRule="auto"/>
    </w:pPr>
    <w:rPr>
      <w:rFonts w:ascii="Times New Roman" w:hAnsi="Times New Roman" w:cs="Times New Roman"/>
      <w:sz w:val="24"/>
      <w:szCs w:val="24"/>
      <w:lang w:val="de-DE" w:eastAsia="de-DE"/>
    </w:rPr>
  </w:style>
  <w:style w:type="character" w:styleId="Kommentarzeichen">
    <w:name w:val="annotation reference"/>
    <w:basedOn w:val="Absatz-Standardschriftart"/>
    <w:uiPriority w:val="99"/>
    <w:semiHidden/>
    <w:unhideWhenUsed/>
    <w:rsid w:val="00646E28"/>
    <w:rPr>
      <w:sz w:val="16"/>
      <w:szCs w:val="16"/>
    </w:rPr>
  </w:style>
  <w:style w:type="paragraph" w:styleId="Kommentartext">
    <w:name w:val="annotation text"/>
    <w:basedOn w:val="Standard"/>
    <w:link w:val="KommentartextZchn"/>
    <w:uiPriority w:val="99"/>
    <w:semiHidden/>
    <w:unhideWhenUsed/>
    <w:rsid w:val="00646E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6E28"/>
    <w:rPr>
      <w:sz w:val="20"/>
      <w:szCs w:val="20"/>
    </w:rPr>
  </w:style>
  <w:style w:type="paragraph" w:styleId="Kommentarthema">
    <w:name w:val="annotation subject"/>
    <w:basedOn w:val="Kommentartext"/>
    <w:next w:val="Kommentartext"/>
    <w:link w:val="KommentarthemaZchn"/>
    <w:uiPriority w:val="99"/>
    <w:semiHidden/>
    <w:unhideWhenUsed/>
    <w:rsid w:val="00646E28"/>
    <w:rPr>
      <w:b/>
      <w:bCs/>
    </w:rPr>
  </w:style>
  <w:style w:type="character" w:customStyle="1" w:styleId="KommentarthemaZchn">
    <w:name w:val="Kommentarthema Zchn"/>
    <w:basedOn w:val="KommentartextZchn"/>
    <w:link w:val="Kommentarthema"/>
    <w:uiPriority w:val="99"/>
    <w:semiHidden/>
    <w:rsid w:val="00646E28"/>
    <w:rPr>
      <w:b/>
      <w:bCs/>
      <w:sz w:val="20"/>
      <w:szCs w:val="20"/>
    </w:rPr>
  </w:style>
  <w:style w:type="character" w:customStyle="1" w:styleId="Erwhnung1">
    <w:name w:val="Erwähnung1"/>
    <w:basedOn w:val="Absatz-Standardschriftart"/>
    <w:uiPriority w:val="99"/>
    <w:semiHidden/>
    <w:unhideWhenUsed/>
    <w:rsid w:val="008D16E6"/>
    <w:rPr>
      <w:color w:val="2B579A"/>
      <w:shd w:val="clear" w:color="auto" w:fill="E6E6E6"/>
    </w:rPr>
  </w:style>
  <w:style w:type="character" w:customStyle="1" w:styleId="NichtaufgelsteErwhnung1">
    <w:name w:val="Nicht aufgelöste Erwähnung1"/>
    <w:basedOn w:val="Absatz-Standardschriftart"/>
    <w:uiPriority w:val="99"/>
    <w:semiHidden/>
    <w:unhideWhenUsed/>
    <w:rsid w:val="00491F4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30D83"/>
    <w:rPr>
      <w:color w:val="605E5C"/>
      <w:shd w:val="clear" w:color="auto" w:fill="E1DFDD"/>
    </w:rPr>
  </w:style>
  <w:style w:type="paragraph" w:styleId="berarbeitung">
    <w:name w:val="Revision"/>
    <w:hidden/>
    <w:uiPriority w:val="99"/>
    <w:semiHidden/>
    <w:rsid w:val="00EB26EF"/>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9538">
      <w:bodyDiv w:val="1"/>
      <w:marLeft w:val="0"/>
      <w:marRight w:val="0"/>
      <w:marTop w:val="0"/>
      <w:marBottom w:val="0"/>
      <w:divBdr>
        <w:top w:val="none" w:sz="0" w:space="0" w:color="auto"/>
        <w:left w:val="none" w:sz="0" w:space="0" w:color="auto"/>
        <w:bottom w:val="none" w:sz="0" w:space="0" w:color="auto"/>
        <w:right w:val="none" w:sz="0" w:space="0" w:color="auto"/>
      </w:divBdr>
    </w:div>
    <w:div w:id="325786643">
      <w:bodyDiv w:val="1"/>
      <w:marLeft w:val="0"/>
      <w:marRight w:val="0"/>
      <w:marTop w:val="0"/>
      <w:marBottom w:val="0"/>
      <w:divBdr>
        <w:top w:val="none" w:sz="0" w:space="0" w:color="auto"/>
        <w:left w:val="none" w:sz="0" w:space="0" w:color="auto"/>
        <w:bottom w:val="none" w:sz="0" w:space="0" w:color="auto"/>
        <w:right w:val="none" w:sz="0" w:space="0" w:color="auto"/>
      </w:divBdr>
    </w:div>
    <w:div w:id="591819561">
      <w:bodyDiv w:val="1"/>
      <w:marLeft w:val="0"/>
      <w:marRight w:val="0"/>
      <w:marTop w:val="0"/>
      <w:marBottom w:val="0"/>
      <w:divBdr>
        <w:top w:val="none" w:sz="0" w:space="0" w:color="auto"/>
        <w:left w:val="none" w:sz="0" w:space="0" w:color="auto"/>
        <w:bottom w:val="none" w:sz="0" w:space="0" w:color="auto"/>
        <w:right w:val="none" w:sz="0" w:space="0" w:color="auto"/>
      </w:divBdr>
    </w:div>
    <w:div w:id="624624519">
      <w:bodyDiv w:val="1"/>
      <w:marLeft w:val="0"/>
      <w:marRight w:val="0"/>
      <w:marTop w:val="0"/>
      <w:marBottom w:val="0"/>
      <w:divBdr>
        <w:top w:val="none" w:sz="0" w:space="0" w:color="auto"/>
        <w:left w:val="none" w:sz="0" w:space="0" w:color="auto"/>
        <w:bottom w:val="none" w:sz="0" w:space="0" w:color="auto"/>
        <w:right w:val="none" w:sz="0" w:space="0" w:color="auto"/>
      </w:divBdr>
    </w:div>
    <w:div w:id="778448164">
      <w:bodyDiv w:val="1"/>
      <w:marLeft w:val="0"/>
      <w:marRight w:val="0"/>
      <w:marTop w:val="0"/>
      <w:marBottom w:val="0"/>
      <w:divBdr>
        <w:top w:val="none" w:sz="0" w:space="0" w:color="auto"/>
        <w:left w:val="none" w:sz="0" w:space="0" w:color="auto"/>
        <w:bottom w:val="none" w:sz="0" w:space="0" w:color="auto"/>
        <w:right w:val="none" w:sz="0" w:space="0" w:color="auto"/>
      </w:divBdr>
    </w:div>
    <w:div w:id="794369608">
      <w:bodyDiv w:val="1"/>
      <w:marLeft w:val="0"/>
      <w:marRight w:val="0"/>
      <w:marTop w:val="0"/>
      <w:marBottom w:val="0"/>
      <w:divBdr>
        <w:top w:val="none" w:sz="0" w:space="0" w:color="auto"/>
        <w:left w:val="none" w:sz="0" w:space="0" w:color="auto"/>
        <w:bottom w:val="none" w:sz="0" w:space="0" w:color="auto"/>
        <w:right w:val="none" w:sz="0" w:space="0" w:color="auto"/>
      </w:divBdr>
    </w:div>
    <w:div w:id="926117318">
      <w:bodyDiv w:val="1"/>
      <w:marLeft w:val="0"/>
      <w:marRight w:val="0"/>
      <w:marTop w:val="0"/>
      <w:marBottom w:val="0"/>
      <w:divBdr>
        <w:top w:val="none" w:sz="0" w:space="0" w:color="auto"/>
        <w:left w:val="none" w:sz="0" w:space="0" w:color="auto"/>
        <w:bottom w:val="none" w:sz="0" w:space="0" w:color="auto"/>
        <w:right w:val="none" w:sz="0" w:space="0" w:color="auto"/>
      </w:divBdr>
    </w:div>
    <w:div w:id="132273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trid.hueni@resortragaz.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1.safelinks.protection.outlook.com/?url=https%3A%2F%2Fwww.resortragaz-gruppe.ch%2Ffileadmin%2Fuser_upload%2F01_PDFs_NEU%2F01_Allg_GRBR%2FGesch%25C3%25A4fts_und_Finanzberichte%2FGRBR_Geschaeftsbericht_2021_210x280_WEB_DS.pdf&amp;data=04%7C01%7CAstrid.Hueni-Pilz%40resortragaz.ch%7C0e73362795e14bb7561108da1c990b00%7C48872a2b64e9487c9f45cc7625184e22%7C0%7C0%7C637853740884007961%7CUnknown%7CTWFpbGZsb3d8eyJWIjoiMC4wLjAwMDAiLCJQIjoiV2luMzIiLCJBTiI6Ik1haWwiLCJXVCI6Mn0%3D%7C3000&amp;sdata=xr5sPD5LLY63ZJY0YHDUMQDCEeqJH3FyPU3tPOiC07A%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ww.resortragaz-gruppe.ch%2Ffileadmin%2Fuser_upload%2F01_PDFs_NEU%2F01_Allg_GRBR%2FGesch%25C3%25A4fts_und_Finanzberichte%2FGRBR_Finanzbericht_2021_DS_1_.pdf&amp;data=04%7C01%7CAstrid.Hueni-Pilz%40resortragaz.ch%7C0e73362795e14bb7561108da1c990b00%7C48872a2b64e9487c9f45cc7625184e22%7C0%7C0%7C637853740883851670%7CUnknown%7CTWFpbGZsb3d8eyJWIjoiMC4wLjAwMDAiLCJQIjoiV2luMzIiLCJBTiI6Ik1haWwiLCJXVCI6Mn0%3D%7C3000&amp;sdata=%2FzaGoe%2FsEpan7GU2neYEHX1LinAuZeJ2P12gJGCMKBA%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sortragaz.ch/press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Grand Ressort Bad Ragaz">
      <a:dk1>
        <a:sysClr val="windowText" lastClr="000000"/>
      </a:dk1>
      <a:lt1>
        <a:sysClr val="window" lastClr="FFFFFF"/>
      </a:lt1>
      <a:dk2>
        <a:srgbClr val="56595C"/>
      </a:dk2>
      <a:lt2>
        <a:srgbClr val="D8D8D8"/>
      </a:lt2>
      <a:accent1>
        <a:srgbClr val="003F78"/>
      </a:accent1>
      <a:accent2>
        <a:srgbClr val="007DEE"/>
      </a:accent2>
      <a:accent3>
        <a:srgbClr val="75BDFF"/>
      </a:accent3>
      <a:accent4>
        <a:srgbClr val="D6B160"/>
      </a:accent4>
      <a:accent5>
        <a:srgbClr val="ECD37D"/>
      </a:accent5>
      <a:accent6>
        <a:srgbClr val="F5EEE1"/>
      </a:accent6>
      <a:hlink>
        <a:srgbClr val="0000FF"/>
      </a:hlink>
      <a:folHlink>
        <a:srgbClr val="800080"/>
      </a:folHlink>
    </a:clrScheme>
    <a:fontScheme name="Grand Ressort Bad Ragaz">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55DC3C19E222F4BBE552B26F2012C5F" ma:contentTypeVersion="15" ma:contentTypeDescription="Ein neues Dokument erstellen." ma:contentTypeScope="" ma:versionID="c51a295d9c67095895ba60e97f7f1df5">
  <xsd:schema xmlns:xsd="http://www.w3.org/2001/XMLSchema" xmlns:xs="http://www.w3.org/2001/XMLSchema" xmlns:p="http://schemas.microsoft.com/office/2006/metadata/properties" xmlns:ns1="http://schemas.microsoft.com/sharepoint/v3" xmlns:ns2="1e693d35-9441-43a6-a74f-d93e50d828e7" xmlns:ns3="dd758342-5201-48ba-b5fa-2877930ec35f" targetNamespace="http://schemas.microsoft.com/office/2006/metadata/properties" ma:root="true" ma:fieldsID="27100d411fb5262c38d58bd843fc74b1" ns1:_="" ns2:_="" ns3:_="">
    <xsd:import namespace="http://schemas.microsoft.com/sharepoint/v3"/>
    <xsd:import namespace="1e693d35-9441-43a6-a74f-d93e50d828e7"/>
    <xsd:import namespace="dd758342-5201-48ba-b5fa-2877930ec3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ften der einheitlichen Compliancerichtlinie" ma:hidden="true" ma:internalName="_ip_UnifiedCompliancePolicyProperties">
      <xsd:simpleType>
        <xsd:restriction base="dms:Note"/>
      </xsd:simpleType>
    </xsd:element>
    <xsd:element name="_ip_UnifiedCompliancePolicyUIAction" ma:index="21"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693d35-9441-43a6-a74f-d93e50d82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758342-5201-48ba-b5fa-2877930ec35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2A0D9-E31D-496C-BF54-000BFA82E06F}">
  <ds:schemaRefs>
    <ds:schemaRef ds:uri="http://schemas.microsoft.com/sharepoint/v3/contenttype/forms"/>
  </ds:schemaRefs>
</ds:datastoreItem>
</file>

<file path=customXml/itemProps2.xml><?xml version="1.0" encoding="utf-8"?>
<ds:datastoreItem xmlns:ds="http://schemas.openxmlformats.org/officeDocument/2006/customXml" ds:itemID="{B34A7968-37EF-464D-951A-A7BD151B7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693d35-9441-43a6-a74f-d93e50d828e7"/>
    <ds:schemaRef ds:uri="dd758342-5201-48ba-b5fa-2877930ec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6CB9D-E004-4BB6-A603-6CA3FFD9AD2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E95D389-2111-456B-8481-3D4762C8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1955</Words>
  <Characters>12317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2022-03-31T22:20:00Z</dcterms:created>
  <dcterms:modified xsi:type="dcterms:W3CDTF">2022-04-12T15:36:00Z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0x010100055DC3C19E222F4BBE552B26F2012C5F</vt:lpwstr>
  </property>
</Properties>
</file>