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5D62A6" w:rsidP="00FF5FA1">
      <w:pPr>
        <w:pStyle w:val="NummerDatum"/>
        <w:rPr>
          <w:rFonts w:cs="Arial"/>
        </w:rPr>
      </w:pPr>
      <w:bookmarkStart w:id="0" w:name="_Ref249518438"/>
      <w:r>
        <w:rPr>
          <w:rFonts w:cs="Arial"/>
        </w:rPr>
        <w:t>13</w:t>
      </w:r>
      <w:r w:rsidR="00ED4F2E">
        <w:rPr>
          <w:rFonts w:cs="Arial"/>
        </w:rPr>
        <w:t>1</w:t>
      </w:r>
      <w:r w:rsidR="003D3E9A">
        <w:rPr>
          <w:rFonts w:cs="Arial"/>
        </w:rPr>
        <w:t>/20</w:t>
      </w:r>
      <w:r w:rsidR="00C833DB">
        <w:rPr>
          <w:rFonts w:cs="Arial"/>
        </w:rPr>
        <w:t>20</w:t>
      </w:r>
      <w:r w:rsidR="001350DD" w:rsidRPr="00BC422D">
        <w:rPr>
          <w:rFonts w:cs="Arial"/>
        </w:rPr>
        <w:tab/>
      </w:r>
      <w:r w:rsidR="006146FC">
        <w:rPr>
          <w:rFonts w:cs="Arial"/>
        </w:rPr>
        <w:t>1</w:t>
      </w:r>
      <w:r w:rsidR="00E05424">
        <w:rPr>
          <w:rFonts w:cs="Arial"/>
        </w:rPr>
        <w:t>8</w:t>
      </w:r>
      <w:r w:rsidR="00FB542B">
        <w:rPr>
          <w:rFonts w:cs="Arial"/>
        </w:rPr>
        <w:t>.</w:t>
      </w:r>
      <w:r w:rsidR="006146FC">
        <w:rPr>
          <w:rFonts w:cs="Arial"/>
        </w:rPr>
        <w:t>8</w:t>
      </w:r>
      <w:r w:rsidR="001350DD" w:rsidRPr="00BC422D">
        <w:rPr>
          <w:rFonts w:cs="Arial"/>
        </w:rPr>
        <w:t>.20</w:t>
      </w:r>
      <w:bookmarkEnd w:id="0"/>
      <w:r w:rsidR="00C833DB">
        <w:rPr>
          <w:rFonts w:cs="Arial"/>
        </w:rPr>
        <w:t>20</w:t>
      </w:r>
    </w:p>
    <w:p w:rsidR="009B39A1" w:rsidRPr="009B39A1" w:rsidRDefault="00C461C8" w:rsidP="009B39A1">
      <w:pPr>
        <w:pStyle w:val="KeinLeerraum"/>
        <w:rPr>
          <w:b/>
          <w:sz w:val="32"/>
          <w:szCs w:val="32"/>
        </w:rPr>
      </w:pPr>
      <w:r>
        <w:rPr>
          <w:b/>
          <w:sz w:val="32"/>
          <w:szCs w:val="32"/>
        </w:rPr>
        <w:t xml:space="preserve">Uni Osnabrück: </w:t>
      </w:r>
      <w:r w:rsidR="002910B2">
        <w:rPr>
          <w:b/>
          <w:sz w:val="32"/>
          <w:szCs w:val="32"/>
        </w:rPr>
        <w:t xml:space="preserve">Erfolgreich </w:t>
      </w:r>
      <w:r>
        <w:rPr>
          <w:b/>
          <w:sz w:val="32"/>
          <w:szCs w:val="32"/>
        </w:rPr>
        <w:t xml:space="preserve">studieren in Corona-Zeiten </w:t>
      </w:r>
      <w:r>
        <w:rPr>
          <w:rStyle w:val="Betont"/>
        </w:rPr>
        <w:t xml:space="preserve">Erste Erfahrungen in der </w:t>
      </w:r>
      <w:r w:rsidR="00D9077C">
        <w:rPr>
          <w:rStyle w:val="Betont"/>
        </w:rPr>
        <w:t xml:space="preserve">sogenannten </w:t>
      </w:r>
      <w:r>
        <w:rPr>
          <w:rStyle w:val="Betont"/>
        </w:rPr>
        <w:t>hybriden Lehre</w:t>
      </w:r>
      <w:r w:rsidR="00BC7436">
        <w:rPr>
          <w:rStyle w:val="Betont"/>
        </w:rPr>
        <w:t xml:space="preserve"> zeigen: Es geht!</w:t>
      </w:r>
    </w:p>
    <w:p w:rsidR="001A6C18" w:rsidRDefault="001A6C18" w:rsidP="001A6C18">
      <w:pPr>
        <w:rPr>
          <w:rFonts w:ascii="Arial" w:hAnsi="Arial" w:cs="Arial"/>
        </w:rPr>
      </w:pPr>
    </w:p>
    <w:p w:rsidR="000D46EE" w:rsidRDefault="000D46EE" w:rsidP="00C461C8">
      <w:pPr>
        <w:spacing w:line="360" w:lineRule="auto"/>
        <w:rPr>
          <w:rFonts w:ascii="Arial" w:hAnsi="Arial"/>
        </w:rPr>
      </w:pPr>
      <w:r w:rsidRPr="00C461C8">
        <w:rPr>
          <w:rFonts w:ascii="Arial" w:hAnsi="Arial"/>
        </w:rPr>
        <w:t xml:space="preserve">Bis zum 20. August können sich noch Studieninteressierte </w:t>
      </w:r>
      <w:r>
        <w:rPr>
          <w:rFonts w:ascii="Arial" w:hAnsi="Arial"/>
        </w:rPr>
        <w:t xml:space="preserve">für zulassungsbeschränkte grundständige Studiengänge und das juristische Staatsexamen unter </w:t>
      </w:r>
      <w:r w:rsidRPr="004F5E6B">
        <w:rPr>
          <w:rFonts w:ascii="Arial" w:hAnsi="Arial"/>
        </w:rPr>
        <w:t>https://www.uni-osnabrueck.de/studieninteressierte/bewerbung/online-bewerbung/</w:t>
      </w:r>
      <w:r>
        <w:rPr>
          <w:rFonts w:ascii="Arial" w:hAnsi="Arial"/>
        </w:rPr>
        <w:t xml:space="preserve"> bewerben. </w:t>
      </w:r>
      <w:r w:rsidR="00ED4F2E">
        <w:rPr>
          <w:rFonts w:ascii="Arial" w:hAnsi="Arial"/>
        </w:rPr>
        <w:t>Viele Bewerber</w:t>
      </w:r>
      <w:r>
        <w:rPr>
          <w:rFonts w:ascii="Arial" w:hAnsi="Arial"/>
        </w:rPr>
        <w:t>innen</w:t>
      </w:r>
      <w:r w:rsidR="00ED4F2E">
        <w:rPr>
          <w:rFonts w:ascii="Arial" w:hAnsi="Arial"/>
        </w:rPr>
        <w:t xml:space="preserve"> und Bewerber</w:t>
      </w:r>
      <w:r>
        <w:rPr>
          <w:rFonts w:ascii="Arial" w:hAnsi="Arial"/>
        </w:rPr>
        <w:t xml:space="preserve"> fragen sich: Wie klappt es mit dem Studium zu Corona-Zeiten?</w:t>
      </w:r>
    </w:p>
    <w:p w:rsidR="00ED4F2E" w:rsidRDefault="00ED4F2E" w:rsidP="00C461C8">
      <w:pPr>
        <w:spacing w:line="360" w:lineRule="auto"/>
        <w:rPr>
          <w:rFonts w:ascii="Arial" w:hAnsi="Arial"/>
        </w:rPr>
      </w:pPr>
    </w:p>
    <w:p w:rsidR="00C461C8" w:rsidRDefault="00C461C8" w:rsidP="00C461C8">
      <w:pPr>
        <w:spacing w:line="360" w:lineRule="auto"/>
        <w:rPr>
          <w:rFonts w:ascii="Arial" w:hAnsi="Arial"/>
        </w:rPr>
      </w:pPr>
      <w:r w:rsidRPr="00C461C8">
        <w:rPr>
          <w:rFonts w:ascii="Arial" w:hAnsi="Arial"/>
        </w:rPr>
        <w:t>In den V</w:t>
      </w:r>
      <w:r w:rsidR="00E05424">
        <w:rPr>
          <w:rFonts w:ascii="Arial" w:hAnsi="Arial"/>
        </w:rPr>
        <w:t>eranstaltungen</w:t>
      </w:r>
      <w:r w:rsidRPr="00C461C8">
        <w:rPr>
          <w:rFonts w:ascii="Arial" w:hAnsi="Arial"/>
        </w:rPr>
        <w:t xml:space="preserve"> des Wintersemesters, die Mitte Oktober </w:t>
      </w:r>
      <w:r w:rsidR="00D9077C">
        <w:rPr>
          <w:rFonts w:ascii="Arial" w:hAnsi="Arial"/>
        </w:rPr>
        <w:t xml:space="preserve">an der Uni Osnabrück </w:t>
      </w:r>
      <w:r w:rsidRPr="00C461C8">
        <w:rPr>
          <w:rFonts w:ascii="Arial" w:hAnsi="Arial"/>
        </w:rPr>
        <w:t xml:space="preserve">beginnen, sollen </w:t>
      </w:r>
      <w:r w:rsidR="00BC7436">
        <w:rPr>
          <w:rFonts w:ascii="Arial" w:hAnsi="Arial"/>
        </w:rPr>
        <w:t xml:space="preserve">unter dem Oberbegriff „hybrider Lehre“ </w:t>
      </w:r>
      <w:r w:rsidRPr="00C461C8">
        <w:rPr>
          <w:rFonts w:ascii="Arial" w:hAnsi="Arial"/>
        </w:rPr>
        <w:t>neue Mischformen von präsenter und dig</w:t>
      </w:r>
      <w:r w:rsidR="00D9077C">
        <w:rPr>
          <w:rFonts w:ascii="Arial" w:hAnsi="Arial"/>
        </w:rPr>
        <w:t xml:space="preserve">italer Lehre eingeführt werden. Ziel ist es, </w:t>
      </w:r>
      <w:r w:rsidRPr="00C461C8">
        <w:rPr>
          <w:rFonts w:ascii="Arial" w:hAnsi="Arial"/>
        </w:rPr>
        <w:t xml:space="preserve">einerseits sicheren Infektionsschutz zu gewährleisten, andererseits aber möglichst vielen Studierenden </w:t>
      </w:r>
      <w:r w:rsidR="000D46EE">
        <w:rPr>
          <w:rFonts w:ascii="Arial" w:hAnsi="Arial"/>
        </w:rPr>
        <w:t xml:space="preserve">Platz </w:t>
      </w:r>
      <w:r w:rsidRPr="00C461C8">
        <w:rPr>
          <w:rFonts w:ascii="Arial" w:hAnsi="Arial"/>
        </w:rPr>
        <w:t xml:space="preserve">im Hörsaal zur Verfügung zu </w:t>
      </w:r>
      <w:r w:rsidR="000D46EE">
        <w:rPr>
          <w:rFonts w:ascii="Arial" w:hAnsi="Arial"/>
        </w:rPr>
        <w:t>stellen – vor allem den Erstsemestern</w:t>
      </w:r>
      <w:r w:rsidRPr="00C461C8">
        <w:rPr>
          <w:rFonts w:ascii="Arial" w:hAnsi="Arial"/>
        </w:rPr>
        <w:t>. In einem Ferien-Examenskurs des Fachbereichs Rechtswissenschaften fand am Freitag, 14. August, ein erster erfolg</w:t>
      </w:r>
      <w:r>
        <w:rPr>
          <w:rFonts w:ascii="Arial" w:hAnsi="Arial"/>
        </w:rPr>
        <w:t>r</w:t>
      </w:r>
      <w:r w:rsidRPr="00C461C8">
        <w:rPr>
          <w:rFonts w:ascii="Arial" w:hAnsi="Arial"/>
        </w:rPr>
        <w:t xml:space="preserve">eicher Probelauf statt. Und auch die Biologie hat bereits </w:t>
      </w:r>
      <w:r w:rsidR="009E5488">
        <w:rPr>
          <w:rFonts w:ascii="Arial" w:hAnsi="Arial"/>
        </w:rPr>
        <w:t>im Sommersemester mit Labor- und Freilandpraktika entsprechende Erfahrungen gesammelt</w:t>
      </w:r>
      <w:bookmarkStart w:id="1" w:name="_GoBack"/>
      <w:bookmarkEnd w:id="1"/>
      <w:r w:rsidRPr="00C461C8">
        <w:rPr>
          <w:rFonts w:ascii="Arial" w:hAnsi="Arial"/>
        </w:rPr>
        <w:t>.</w:t>
      </w:r>
      <w:r w:rsidR="00D9077C">
        <w:rPr>
          <w:rFonts w:ascii="Arial" w:hAnsi="Arial"/>
        </w:rPr>
        <w:t xml:space="preserve"> Beide </w:t>
      </w:r>
      <w:r w:rsidR="00E05424">
        <w:rPr>
          <w:rFonts w:ascii="Arial" w:hAnsi="Arial"/>
        </w:rPr>
        <w:t>Test</w:t>
      </w:r>
      <w:r w:rsidR="00D9077C">
        <w:rPr>
          <w:rFonts w:ascii="Arial" w:hAnsi="Arial"/>
        </w:rPr>
        <w:t xml:space="preserve">läufe zeigen exemplarisch für die gesamte Universität: Der Studienverlauf unter Corona-bedingten </w:t>
      </w:r>
      <w:r w:rsidR="000D46EE">
        <w:rPr>
          <w:rFonts w:ascii="Arial" w:hAnsi="Arial"/>
        </w:rPr>
        <w:t>ist anders – kann aber gelingen!</w:t>
      </w:r>
      <w:r w:rsidRPr="00C461C8">
        <w:rPr>
          <w:rFonts w:ascii="Arial" w:hAnsi="Arial"/>
        </w:rPr>
        <w:t xml:space="preserve"> </w:t>
      </w:r>
    </w:p>
    <w:p w:rsidR="00ED4F2E" w:rsidRDefault="00C461C8" w:rsidP="004F5E6B">
      <w:pPr>
        <w:pStyle w:val="StandardWeb"/>
        <w:spacing w:before="0" w:after="0" w:line="360" w:lineRule="auto"/>
        <w:textAlignment w:val="baseline"/>
        <w:rPr>
          <w:rFonts w:ascii="Arial" w:hAnsi="Arial"/>
        </w:rPr>
      </w:pPr>
      <w:r>
        <w:rPr>
          <w:rFonts w:ascii="Arial" w:hAnsi="Arial"/>
        </w:rPr>
        <w:t xml:space="preserve">„Es zeigt sich bereits, dass die Umstellung auf die hybride Lehre uns als Universität zwar vor </w:t>
      </w:r>
      <w:r w:rsidR="00D9077C">
        <w:rPr>
          <w:rFonts w:ascii="Arial" w:hAnsi="Arial"/>
        </w:rPr>
        <w:t>enorme</w:t>
      </w:r>
      <w:r>
        <w:rPr>
          <w:rFonts w:ascii="Arial" w:hAnsi="Arial"/>
        </w:rPr>
        <w:t xml:space="preserve"> Herausforderungen stellt, diese aber durch das </w:t>
      </w:r>
      <w:r w:rsidR="00D9077C">
        <w:rPr>
          <w:rFonts w:ascii="Arial" w:hAnsi="Arial"/>
        </w:rPr>
        <w:t xml:space="preserve">unglaublich </w:t>
      </w:r>
      <w:r>
        <w:rPr>
          <w:rFonts w:ascii="Arial" w:hAnsi="Arial"/>
        </w:rPr>
        <w:t xml:space="preserve">große Engagement der Mitarbeitenden </w:t>
      </w:r>
      <w:r w:rsidR="000D46EE">
        <w:rPr>
          <w:rFonts w:ascii="Arial" w:hAnsi="Arial"/>
        </w:rPr>
        <w:t xml:space="preserve">und unserer Studierenden </w:t>
      </w:r>
      <w:r w:rsidR="004F5E6B">
        <w:rPr>
          <w:rFonts w:ascii="Arial" w:hAnsi="Arial"/>
        </w:rPr>
        <w:t xml:space="preserve">auf eindrucksvolle Weise </w:t>
      </w:r>
      <w:r>
        <w:rPr>
          <w:rFonts w:ascii="Arial" w:hAnsi="Arial"/>
        </w:rPr>
        <w:t xml:space="preserve">gemeistert werden“, so Universitätspräsidentin Prof. Dr. </w:t>
      </w:r>
    </w:p>
    <w:p w:rsidR="00C461C8" w:rsidRPr="004F5E6B" w:rsidRDefault="00C461C8" w:rsidP="004F5E6B">
      <w:pPr>
        <w:pStyle w:val="StandardWeb"/>
        <w:spacing w:before="0" w:after="0" w:line="360" w:lineRule="auto"/>
        <w:textAlignment w:val="baseline"/>
        <w:rPr>
          <w:rFonts w:ascii="Arial" w:eastAsiaTheme="minorHAnsi" w:hAnsi="Arial"/>
          <w:szCs w:val="18"/>
        </w:rPr>
      </w:pPr>
      <w:r>
        <w:rPr>
          <w:rFonts w:ascii="Arial" w:hAnsi="Arial"/>
        </w:rPr>
        <w:t xml:space="preserve">Susanne-Menzel-Riedl. „So </w:t>
      </w:r>
      <w:r w:rsidR="004F5E6B">
        <w:rPr>
          <w:rFonts w:ascii="Arial" w:hAnsi="Arial"/>
        </w:rPr>
        <w:t>hoffen</w:t>
      </w:r>
      <w:r>
        <w:rPr>
          <w:rFonts w:ascii="Arial" w:hAnsi="Arial"/>
        </w:rPr>
        <w:t xml:space="preserve"> wir</w:t>
      </w:r>
      <w:r w:rsidR="004F5E6B">
        <w:rPr>
          <w:rFonts w:ascii="Arial" w:hAnsi="Arial"/>
        </w:rPr>
        <w:t>,</w:t>
      </w:r>
      <w:r>
        <w:rPr>
          <w:rFonts w:ascii="Arial" w:hAnsi="Arial"/>
        </w:rPr>
        <w:t xml:space="preserve"> unseren Erstsemestern </w:t>
      </w:r>
      <w:r w:rsidR="00E05424">
        <w:rPr>
          <w:rFonts w:ascii="Arial" w:hAnsi="Arial"/>
        </w:rPr>
        <w:t>gemäß unsere</w:t>
      </w:r>
      <w:r w:rsidR="004C6327">
        <w:rPr>
          <w:rFonts w:ascii="Arial" w:hAnsi="Arial"/>
        </w:rPr>
        <w:t>m</w:t>
      </w:r>
      <w:r w:rsidR="00E05424">
        <w:rPr>
          <w:rFonts w:ascii="Arial" w:hAnsi="Arial"/>
        </w:rPr>
        <w:t xml:space="preserve"> Kampagnenmotto „Gut studieren und leben“ </w:t>
      </w:r>
      <w:r>
        <w:rPr>
          <w:rFonts w:ascii="Arial" w:hAnsi="Arial"/>
        </w:rPr>
        <w:t xml:space="preserve">einen gelungenen Start in diesen neuen Lebensabschnitt </w:t>
      </w:r>
      <w:r w:rsidR="00D9077C">
        <w:rPr>
          <w:rFonts w:ascii="Arial" w:hAnsi="Arial"/>
        </w:rPr>
        <w:t xml:space="preserve">zu </w:t>
      </w:r>
      <w:r>
        <w:rPr>
          <w:rFonts w:ascii="Arial" w:hAnsi="Arial"/>
        </w:rPr>
        <w:t>ermöglichen.</w:t>
      </w:r>
      <w:r w:rsidR="00E05424">
        <w:rPr>
          <w:rFonts w:ascii="Arial" w:hAnsi="Arial"/>
        </w:rPr>
        <w:t>“</w:t>
      </w:r>
      <w:r>
        <w:rPr>
          <w:rFonts w:ascii="Arial" w:hAnsi="Arial"/>
        </w:rPr>
        <w:t xml:space="preserve"> </w:t>
      </w:r>
      <w:r w:rsidR="004F5E6B">
        <w:rPr>
          <w:rFonts w:ascii="Arial" w:hAnsi="Arial"/>
        </w:rPr>
        <w:t>Dazu trägt nicht</w:t>
      </w:r>
      <w:r>
        <w:rPr>
          <w:rFonts w:ascii="Arial" w:hAnsi="Arial"/>
        </w:rPr>
        <w:t xml:space="preserve"> zuletzt auch das n</w:t>
      </w:r>
      <w:r w:rsidR="004F5E6B">
        <w:rPr>
          <w:rFonts w:ascii="Arial" w:hAnsi="Arial"/>
        </w:rPr>
        <w:t>eue Mentoring-Programm OSKA bei</w:t>
      </w:r>
      <w:r w:rsidR="00E05424">
        <w:rPr>
          <w:rFonts w:ascii="Arial" w:hAnsi="Arial"/>
        </w:rPr>
        <w:t>.</w:t>
      </w:r>
      <w:r>
        <w:rPr>
          <w:rFonts w:ascii="Arial" w:hAnsi="Arial"/>
        </w:rPr>
        <w:t xml:space="preserve"> In dem Pr</w:t>
      </w:r>
      <w:r w:rsidR="004F5E6B">
        <w:rPr>
          <w:rFonts w:ascii="Arial" w:hAnsi="Arial"/>
        </w:rPr>
        <w:t>o</w:t>
      </w:r>
      <w:r>
        <w:rPr>
          <w:rFonts w:ascii="Arial" w:hAnsi="Arial"/>
        </w:rPr>
        <w:t xml:space="preserve">gramm bekommen </w:t>
      </w:r>
      <w:r w:rsidRPr="00C461C8">
        <w:rPr>
          <w:rFonts w:ascii="Arial" w:eastAsiaTheme="minorHAnsi" w:hAnsi="Arial"/>
          <w:szCs w:val="18"/>
        </w:rPr>
        <w:t xml:space="preserve">Erstsemesterstudierende aller Studienprogramme im Bachelor und Diplom für einen erfolgreichen Studieneinstieg OSKAs zur Seite gestellt. </w:t>
      </w:r>
      <w:r>
        <w:rPr>
          <w:rFonts w:ascii="Arial" w:eastAsiaTheme="minorHAnsi" w:hAnsi="Arial"/>
          <w:szCs w:val="18"/>
        </w:rPr>
        <w:t>R</w:t>
      </w:r>
      <w:r w:rsidRPr="00C461C8">
        <w:rPr>
          <w:rFonts w:ascii="Arial" w:eastAsiaTheme="minorHAnsi" w:hAnsi="Arial"/>
          <w:szCs w:val="18"/>
        </w:rPr>
        <w:t xml:space="preserve">und 500 fortgeschrittene Bachelor- oder Masterstudierende aller Fächer </w:t>
      </w:r>
      <w:r>
        <w:rPr>
          <w:rFonts w:ascii="Arial" w:eastAsiaTheme="minorHAnsi" w:hAnsi="Arial"/>
          <w:szCs w:val="18"/>
        </w:rPr>
        <w:t>werden</w:t>
      </w:r>
      <w:r w:rsidRPr="00C461C8">
        <w:rPr>
          <w:rFonts w:ascii="Arial" w:eastAsiaTheme="minorHAnsi" w:hAnsi="Arial"/>
          <w:szCs w:val="18"/>
        </w:rPr>
        <w:t xml:space="preserve"> als Mentorinnen und</w:t>
      </w:r>
      <w:r>
        <w:rPr>
          <w:rFonts w:ascii="Arial" w:eastAsiaTheme="minorHAnsi" w:hAnsi="Arial"/>
          <w:szCs w:val="18"/>
        </w:rPr>
        <w:t xml:space="preserve"> Mentoren ihre neuen Kommiliton</w:t>
      </w:r>
      <w:r w:rsidRPr="00C461C8">
        <w:rPr>
          <w:rFonts w:ascii="Arial" w:eastAsiaTheme="minorHAnsi" w:hAnsi="Arial"/>
          <w:szCs w:val="18"/>
        </w:rPr>
        <w:t>innen</w:t>
      </w:r>
      <w:r>
        <w:rPr>
          <w:rFonts w:ascii="Arial" w:eastAsiaTheme="minorHAnsi" w:hAnsi="Arial"/>
          <w:szCs w:val="18"/>
        </w:rPr>
        <w:t xml:space="preserve"> und Kommilitonen</w:t>
      </w:r>
      <w:r w:rsidRPr="00C461C8">
        <w:rPr>
          <w:rFonts w:ascii="Arial" w:eastAsiaTheme="minorHAnsi" w:hAnsi="Arial"/>
          <w:szCs w:val="18"/>
        </w:rPr>
        <w:t xml:space="preserve"> beim Studieneinstieg im „hybriden“ Wintersemester unterstützen.</w:t>
      </w:r>
      <w:r>
        <w:rPr>
          <w:rFonts w:ascii="Arial" w:eastAsiaTheme="minorHAnsi" w:hAnsi="Arial"/>
          <w:szCs w:val="18"/>
        </w:rPr>
        <w:t xml:space="preserve"> </w:t>
      </w:r>
      <w:r w:rsidRPr="00C461C8">
        <w:rPr>
          <w:rFonts w:ascii="Arial" w:eastAsiaTheme="minorHAnsi" w:hAnsi="Arial"/>
          <w:szCs w:val="18"/>
        </w:rPr>
        <w:t xml:space="preserve">Sie führen die </w:t>
      </w:r>
      <w:r>
        <w:rPr>
          <w:rFonts w:ascii="Arial" w:eastAsiaTheme="minorHAnsi" w:hAnsi="Arial"/>
          <w:szCs w:val="18"/>
        </w:rPr>
        <w:t>Erstsemesterstudierenden</w:t>
      </w:r>
      <w:r w:rsidRPr="00C461C8">
        <w:rPr>
          <w:rFonts w:ascii="Arial" w:eastAsiaTheme="minorHAnsi" w:hAnsi="Arial"/>
          <w:szCs w:val="18"/>
        </w:rPr>
        <w:t xml:space="preserve"> in die Infrastruktur der Universität Osnabrück ein und stehen für Fragen rund um das Studium und die Lehre im Wintersemester 2020/21 zur Verfügung.</w:t>
      </w:r>
    </w:p>
    <w:p w:rsidR="00C461C8" w:rsidRPr="00C461C8" w:rsidRDefault="00C461C8" w:rsidP="00C461C8">
      <w:pPr>
        <w:spacing w:line="360" w:lineRule="auto"/>
        <w:rPr>
          <w:rFonts w:ascii="Arial" w:hAnsi="Arial"/>
        </w:rPr>
      </w:pPr>
      <w:r w:rsidRPr="00C461C8">
        <w:rPr>
          <w:rFonts w:ascii="Arial" w:hAnsi="Arial"/>
        </w:rPr>
        <w:t xml:space="preserve">Beim </w:t>
      </w:r>
      <w:r w:rsidR="00D9077C">
        <w:rPr>
          <w:rFonts w:ascii="Arial" w:hAnsi="Arial"/>
        </w:rPr>
        <w:t>Probelauf</w:t>
      </w:r>
      <w:r w:rsidRPr="00C461C8">
        <w:rPr>
          <w:rFonts w:ascii="Arial" w:hAnsi="Arial"/>
        </w:rPr>
        <w:t xml:space="preserve"> am Fachbereich Rechtswissenschaften fanden sich neun Studierende von den gut 40 Teilnehmenden ein. Im Hörsaal an der Kolpingstraße waren die Plätze so markiert, dass der Mindestabstand eingehalten wurde. Vor und nach der Vorlesung wurden die Plätze desinfiziert. Am Eingang zum Gebäude fand eine Kontrolle statt. Die Studierenden mussten sich vor der Vorlesung online anmelden. Eine Aufsichtsperson wies ihnen einen festen nummerierten Platz zu, so dass im Nachhinein festgestellt werden kann, wer wo gesessen hat. Bis zum Erreichen des Platzes im Hörsaal musste eine Maske getragen werden.</w:t>
      </w:r>
    </w:p>
    <w:p w:rsidR="00C461C8" w:rsidRPr="00C461C8" w:rsidRDefault="00C461C8" w:rsidP="00C461C8">
      <w:pPr>
        <w:spacing w:line="360" w:lineRule="auto"/>
        <w:rPr>
          <w:rFonts w:ascii="Arial" w:hAnsi="Arial"/>
        </w:rPr>
      </w:pPr>
    </w:p>
    <w:p w:rsidR="00C461C8" w:rsidRPr="00C461C8" w:rsidRDefault="00C461C8" w:rsidP="00C461C8">
      <w:pPr>
        <w:spacing w:line="360" w:lineRule="auto"/>
        <w:rPr>
          <w:rFonts w:ascii="Arial" w:hAnsi="Arial"/>
        </w:rPr>
      </w:pPr>
      <w:r w:rsidRPr="00C461C8">
        <w:rPr>
          <w:rFonts w:ascii="Arial" w:hAnsi="Arial"/>
        </w:rPr>
        <w:t xml:space="preserve">Die anderen Studierenden hatten die Möglichkeit, der Vorlesung, die auch aufgezeichnet wurde, von zu Hause oder ihrem Urlaubsort zu folgen. Die Vorlesung war als Workshop gestaltet, in dem die Studierenden gemeinsam mit Professor </w:t>
      </w:r>
      <w:r w:rsidR="00D9077C">
        <w:rPr>
          <w:rFonts w:ascii="Arial" w:hAnsi="Arial"/>
        </w:rPr>
        <w:t xml:space="preserve">Dr. Hans </w:t>
      </w:r>
      <w:proofErr w:type="spellStart"/>
      <w:r w:rsidR="00D9077C">
        <w:rPr>
          <w:rFonts w:ascii="Arial" w:hAnsi="Arial"/>
        </w:rPr>
        <w:t>Schulte-Nölke</w:t>
      </w:r>
      <w:proofErr w:type="spellEnd"/>
      <w:r w:rsidR="00D9077C">
        <w:rPr>
          <w:rFonts w:ascii="Arial" w:hAnsi="Arial"/>
        </w:rPr>
        <w:t xml:space="preserve"> </w:t>
      </w:r>
      <w:r w:rsidRPr="00C461C8">
        <w:rPr>
          <w:rFonts w:ascii="Arial" w:hAnsi="Arial"/>
        </w:rPr>
        <w:t xml:space="preserve">Rechtsfälle lösten und so für ihr bald bevorstehendes Examen übten. Alle Rechtsfälle, die Lösungen und viel Stoff zum Nacharbeiten finden die Studierenden im Internet auf der Lehrplattform der Universität. Dort können die Studierenden auch Fragen stellen, die </w:t>
      </w:r>
      <w:proofErr w:type="spellStart"/>
      <w:r w:rsidRPr="00C461C8">
        <w:rPr>
          <w:rFonts w:ascii="Arial" w:hAnsi="Arial"/>
        </w:rPr>
        <w:t>Schulte-Nölke</w:t>
      </w:r>
      <w:proofErr w:type="spellEnd"/>
      <w:r w:rsidRPr="00C461C8">
        <w:rPr>
          <w:rFonts w:ascii="Arial" w:hAnsi="Arial"/>
        </w:rPr>
        <w:t xml:space="preserve"> dann beantwortet und in der Vorlesung oder einer Videokonferenz bespricht.</w:t>
      </w:r>
    </w:p>
    <w:p w:rsidR="00C461C8" w:rsidRPr="00C461C8" w:rsidRDefault="00C461C8" w:rsidP="00C461C8">
      <w:pPr>
        <w:spacing w:line="360" w:lineRule="auto"/>
        <w:rPr>
          <w:rFonts w:ascii="Arial" w:hAnsi="Arial"/>
        </w:rPr>
      </w:pPr>
    </w:p>
    <w:p w:rsidR="004F5E6B" w:rsidRDefault="00C461C8" w:rsidP="00C461C8">
      <w:pPr>
        <w:spacing w:line="360" w:lineRule="auto"/>
        <w:rPr>
          <w:rFonts w:ascii="Arial" w:hAnsi="Arial"/>
        </w:rPr>
      </w:pPr>
      <w:r w:rsidRPr="00C461C8">
        <w:rPr>
          <w:rFonts w:ascii="Arial" w:hAnsi="Arial"/>
        </w:rPr>
        <w:t>„Wir wollen, dass Sie auch in dieser besonderen Zeit optimal auf das Examen vorbereitet sind, damit sie wieder die besten Examensklausuren des Landes schreiben“</w:t>
      </w:r>
      <w:r w:rsidR="00D9077C">
        <w:rPr>
          <w:rFonts w:ascii="Arial" w:hAnsi="Arial"/>
        </w:rPr>
        <w:t>,</w:t>
      </w:r>
      <w:r w:rsidRPr="00C461C8">
        <w:rPr>
          <w:rFonts w:ascii="Arial" w:hAnsi="Arial"/>
        </w:rPr>
        <w:t xml:space="preserve"> </w:t>
      </w:r>
      <w:r w:rsidR="00D9077C">
        <w:rPr>
          <w:rFonts w:ascii="Arial" w:hAnsi="Arial"/>
        </w:rPr>
        <w:t xml:space="preserve">so </w:t>
      </w:r>
      <w:proofErr w:type="spellStart"/>
      <w:r w:rsidR="00D9077C">
        <w:rPr>
          <w:rFonts w:ascii="Arial" w:hAnsi="Arial"/>
        </w:rPr>
        <w:t>Schulte-Nölke</w:t>
      </w:r>
      <w:proofErr w:type="spellEnd"/>
      <w:r w:rsidRPr="00C461C8">
        <w:rPr>
          <w:rFonts w:ascii="Arial" w:hAnsi="Arial"/>
        </w:rPr>
        <w:t xml:space="preserve"> zu den Studierenden. „Wir werden im kommenden Wintersemester möglichst vielen Studierenden die Teilnahme im Hörsaal ermöglichen, besonders den Examenskandidaten, aber auch den Erstsemestern</w:t>
      </w:r>
      <w:r w:rsidR="00D9077C">
        <w:rPr>
          <w:rFonts w:ascii="Arial" w:hAnsi="Arial"/>
        </w:rPr>
        <w:t>.“</w:t>
      </w:r>
      <w:r w:rsidRPr="00C461C8">
        <w:rPr>
          <w:rFonts w:ascii="Arial" w:hAnsi="Arial"/>
        </w:rPr>
        <w:t xml:space="preserve"> </w:t>
      </w:r>
    </w:p>
    <w:p w:rsidR="004F5E6B" w:rsidRDefault="004F5E6B" w:rsidP="00C461C8">
      <w:pPr>
        <w:spacing w:line="360" w:lineRule="auto"/>
        <w:rPr>
          <w:rFonts w:ascii="Arial" w:hAnsi="Arial"/>
        </w:rPr>
      </w:pPr>
    </w:p>
    <w:p w:rsidR="00C461C8" w:rsidRPr="00C461C8" w:rsidRDefault="00C461C8" w:rsidP="00C461C8">
      <w:pPr>
        <w:spacing w:line="360" w:lineRule="auto"/>
        <w:rPr>
          <w:rFonts w:ascii="Arial" w:hAnsi="Arial"/>
        </w:rPr>
      </w:pPr>
      <w:r>
        <w:rPr>
          <w:rFonts w:ascii="Arial" w:hAnsi="Arial"/>
        </w:rPr>
        <w:t>Und für die Biologie</w:t>
      </w:r>
      <w:r w:rsidR="009E5488">
        <w:rPr>
          <w:rFonts w:ascii="Arial" w:hAnsi="Arial"/>
        </w:rPr>
        <w:t>, deren Lehre zu über 50</w:t>
      </w:r>
      <w:r w:rsidR="00E84E4F">
        <w:rPr>
          <w:rFonts w:ascii="Arial" w:hAnsi="Arial"/>
        </w:rPr>
        <w:t xml:space="preserve"> Prozent</w:t>
      </w:r>
      <w:r w:rsidR="009E5488">
        <w:rPr>
          <w:rFonts w:ascii="Arial" w:hAnsi="Arial"/>
        </w:rPr>
        <w:t xml:space="preserve"> aus Praktika besteht,</w:t>
      </w:r>
      <w:r>
        <w:rPr>
          <w:rFonts w:ascii="Arial" w:hAnsi="Arial"/>
        </w:rPr>
        <w:t xml:space="preserve"> heißt dies: </w:t>
      </w:r>
      <w:r w:rsidR="009E5488">
        <w:rPr>
          <w:rFonts w:ascii="Arial" w:hAnsi="Arial"/>
        </w:rPr>
        <w:t>Eine Organisation von Laborpraktika in einem Schichtsystem, mit festen, den einzelnen Studierenden zugewiesenen Arbeitsplätzen unter besonderer Berücksichtigung der notwendigen Hygiene- und Abstandsregeln sowie der Laborsicherheit. Das ist für alle Beteiligten eine große Herausforderung, die aber trotz der schwierigen Umstände eine adäquate Ausbildung garantieren soll. Für Geländepraktika und Tagesexkursionen wurde ein neues Konzept aus gelenkte</w:t>
      </w:r>
      <w:r w:rsidR="00FB6099">
        <w:rPr>
          <w:rFonts w:ascii="Arial" w:hAnsi="Arial"/>
        </w:rPr>
        <w:t>m Selbststudium und Projektarbeiten, in Kombination mit online Sprechstunden, entwickelt. So konnten über 140 Studierende ein Grundmodul in Ökologie absolvieren und es wurden über 270 Plätze in drei thematisch unterschiedlichen Exkursionen angeboten. Neben den Präsenzphasen wurden vor allem die Vorlesungen online bereitgestellt.</w:t>
      </w:r>
    </w:p>
    <w:p w:rsidR="00FB542B" w:rsidRPr="002D2FF7" w:rsidRDefault="00FB542B" w:rsidP="00A31CDD">
      <w:pPr>
        <w:pStyle w:val="KeinLeerraum"/>
        <w:rPr>
          <w:rFonts w:cs="Arial"/>
          <w:b/>
          <w:sz w:val="22"/>
          <w:szCs w:val="22"/>
        </w:rPr>
      </w:pPr>
    </w:p>
    <w:p w:rsidR="00C23F9B" w:rsidRPr="00E05424" w:rsidRDefault="00A31CDD" w:rsidP="004E307A">
      <w:pPr>
        <w:pStyle w:val="KeinLeerraum"/>
        <w:rPr>
          <w:rFonts w:cs="Arial"/>
          <w:szCs w:val="22"/>
        </w:rPr>
      </w:pPr>
      <w:r w:rsidRPr="00E05424">
        <w:rPr>
          <w:rFonts w:cs="Arial"/>
          <w:b/>
          <w:szCs w:val="22"/>
        </w:rPr>
        <w:t>Weitere Informationen für die Redaktionen:</w:t>
      </w:r>
      <w:r w:rsidRPr="00E05424">
        <w:rPr>
          <w:rFonts w:cs="Arial"/>
          <w:b/>
          <w:szCs w:val="22"/>
        </w:rPr>
        <w:br/>
      </w:r>
      <w:r w:rsidR="00655275" w:rsidRPr="00E05424">
        <w:rPr>
          <w:rFonts w:cs="Arial"/>
          <w:szCs w:val="22"/>
        </w:rPr>
        <w:t xml:space="preserve">Dr. </w:t>
      </w:r>
      <w:r w:rsidR="00C461C8" w:rsidRPr="00E05424">
        <w:rPr>
          <w:rFonts w:cs="Arial"/>
          <w:szCs w:val="22"/>
        </w:rPr>
        <w:t>Oliver Schmidt</w:t>
      </w:r>
      <w:r w:rsidR="00655275" w:rsidRPr="00E05424">
        <w:rPr>
          <w:rFonts w:cs="Arial"/>
          <w:szCs w:val="22"/>
        </w:rPr>
        <w:t xml:space="preserve">, Universität Osnabrück </w:t>
      </w:r>
      <w:r w:rsidR="00655275" w:rsidRPr="00E05424">
        <w:rPr>
          <w:rFonts w:cs="Arial"/>
          <w:szCs w:val="22"/>
        </w:rPr>
        <w:br/>
      </w:r>
      <w:r w:rsidR="00C461C8" w:rsidRPr="00E05424">
        <w:rPr>
          <w:rFonts w:cs="Arial"/>
          <w:szCs w:val="22"/>
        </w:rPr>
        <w:t>Stabsstelle Kommunikation und Marketing</w:t>
      </w:r>
      <w:r w:rsidR="00655275" w:rsidRPr="00E05424">
        <w:rPr>
          <w:rFonts w:cs="Arial"/>
          <w:szCs w:val="22"/>
        </w:rPr>
        <w:br/>
        <w:t xml:space="preserve">Neuer Graben </w:t>
      </w:r>
      <w:r w:rsidR="00C461C8" w:rsidRPr="00E05424">
        <w:rPr>
          <w:rFonts w:cs="Arial"/>
          <w:szCs w:val="22"/>
        </w:rPr>
        <w:t>29</w:t>
      </w:r>
      <w:r w:rsidR="00655275" w:rsidRPr="00E05424">
        <w:rPr>
          <w:rFonts w:cs="Arial"/>
          <w:szCs w:val="22"/>
        </w:rPr>
        <w:t>, 490</w:t>
      </w:r>
      <w:r w:rsidR="00C461C8" w:rsidRPr="00E05424">
        <w:rPr>
          <w:rFonts w:cs="Arial"/>
          <w:szCs w:val="22"/>
        </w:rPr>
        <w:t>76</w:t>
      </w:r>
      <w:r w:rsidR="00655275" w:rsidRPr="00E05424">
        <w:rPr>
          <w:rFonts w:cs="Arial"/>
          <w:szCs w:val="22"/>
        </w:rPr>
        <w:t xml:space="preserve"> Osnabrück</w:t>
      </w:r>
      <w:r w:rsidR="00655275" w:rsidRPr="00E05424">
        <w:rPr>
          <w:rFonts w:cs="Arial"/>
          <w:szCs w:val="22"/>
        </w:rPr>
        <w:br/>
        <w:t xml:space="preserve">Tel.: +49 0541 969 </w:t>
      </w:r>
      <w:r w:rsidR="00C461C8" w:rsidRPr="00E05424">
        <w:rPr>
          <w:rFonts w:cs="Arial"/>
          <w:szCs w:val="22"/>
        </w:rPr>
        <w:t>4516</w:t>
      </w:r>
      <w:r w:rsidR="00655275" w:rsidRPr="00E05424">
        <w:rPr>
          <w:rFonts w:cs="Arial"/>
          <w:szCs w:val="22"/>
        </w:rPr>
        <w:br/>
        <w:t xml:space="preserve">E-Mail: </w:t>
      </w:r>
      <w:r w:rsidR="00C461C8" w:rsidRPr="00E05424">
        <w:rPr>
          <w:rFonts w:cs="Arial"/>
          <w:szCs w:val="22"/>
        </w:rPr>
        <w:t>oliver.schmidt</w:t>
      </w:r>
      <w:r w:rsidR="00E05424">
        <w:rPr>
          <w:rFonts w:cs="Arial"/>
          <w:szCs w:val="22"/>
        </w:rPr>
        <w:t>@uni-os</w:t>
      </w:r>
      <w:r w:rsidR="00655275" w:rsidRPr="00E05424">
        <w:rPr>
          <w:rFonts w:cs="Arial"/>
          <w:szCs w:val="22"/>
        </w:rPr>
        <w:t>n</w:t>
      </w:r>
      <w:r w:rsidR="00E05424">
        <w:rPr>
          <w:rFonts w:cs="Arial"/>
          <w:szCs w:val="22"/>
        </w:rPr>
        <w:t>a</w:t>
      </w:r>
      <w:r w:rsidR="00655275" w:rsidRPr="00E05424">
        <w:rPr>
          <w:rFonts w:cs="Arial"/>
          <w:szCs w:val="22"/>
        </w:rPr>
        <w:t>brueck.de</w:t>
      </w:r>
    </w:p>
    <w:sectPr w:rsidR="00C23F9B" w:rsidRPr="00E05424"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4A" w:rsidRDefault="00C67F4A">
      <w:r>
        <w:separator/>
      </w:r>
    </w:p>
  </w:endnote>
  <w:endnote w:type="continuationSeparator" w:id="0">
    <w:p w:rsidR="00C67F4A" w:rsidRDefault="00C67F4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75" w:rsidRDefault="0080507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4A" w:rsidRDefault="00C67F4A">
      <w:r>
        <w:separator/>
      </w:r>
    </w:p>
  </w:footnote>
  <w:footnote w:type="continuationSeparator" w:id="0">
    <w:p w:rsidR="00C67F4A" w:rsidRDefault="00C67F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75" w:rsidRDefault="006961C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805075">
      <w:rPr>
        <w:rStyle w:val="Seitenzahl"/>
      </w:rPr>
      <w:instrText xml:space="preserve">PAGE  </w:instrText>
    </w:r>
    <w:r>
      <w:rPr>
        <w:rStyle w:val="Seitenzahl"/>
      </w:rPr>
      <w:fldChar w:fldCharType="separate"/>
    </w:r>
    <w:r w:rsidR="00805075">
      <w:rPr>
        <w:rStyle w:val="Seitenzahl"/>
        <w:noProof/>
      </w:rPr>
      <w:t>2</w:t>
    </w:r>
    <w:r>
      <w:rPr>
        <w:rStyle w:val="Seitenzahl"/>
      </w:rPr>
      <w:fldChar w:fldCharType="end"/>
    </w:r>
  </w:p>
  <w:p w:rsidR="00805075" w:rsidRDefault="0080507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75" w:rsidRDefault="006961C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805075">
      <w:rPr>
        <w:rStyle w:val="Seitenzahl"/>
      </w:rPr>
      <w:instrText xml:space="preserve">PAGE  </w:instrText>
    </w:r>
    <w:r>
      <w:rPr>
        <w:rStyle w:val="Seitenzahl"/>
      </w:rPr>
      <w:fldChar w:fldCharType="separate"/>
    </w:r>
    <w:r w:rsidR="00ED4F2E">
      <w:rPr>
        <w:rStyle w:val="Seitenzahl"/>
        <w:noProof/>
      </w:rPr>
      <w:t>2</w:t>
    </w:r>
    <w:r>
      <w:rPr>
        <w:rStyle w:val="Seitenzahl"/>
      </w:rPr>
      <w:fldChar w:fldCharType="end"/>
    </w:r>
  </w:p>
  <w:p w:rsidR="00805075" w:rsidRDefault="00805075" w:rsidP="00AB76FF">
    <w:pPr>
      <w:pStyle w:val="Kopfzeile"/>
      <w:tabs>
        <w:tab w:val="left" w:pos="5387"/>
        <w:tab w:val="right" w:pos="8618"/>
      </w:tabs>
      <w:ind w:right="360"/>
    </w:pPr>
    <w:r>
      <w:t xml:space="preserve">Universität Osnabrück   Pressemitteilung   </w:t>
    </w:r>
    <w:fldSimple w:instr=" STYLEREF &quot;Nummer / Datum&quot; \* MERGEFORMAT ">
      <w:r w:rsidR="00ED4F2E">
        <w:rPr>
          <w:b/>
          <w:bCs/>
          <w:noProof/>
        </w:rPr>
        <w:t>131/2020</w:t>
      </w:r>
      <w:r w:rsidR="00ED4F2E">
        <w:rPr>
          <w:b/>
          <w:bCs/>
          <w:noProof/>
        </w:rPr>
        <w:tab/>
        <w:t>18.8.2020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75" w:rsidRDefault="0080507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remy">
    <w15:presenceInfo w15:providerId="None" w15:userId="remy"/>
  </w15:person>
  <w15:person w15:author="Schulte-Noelke">
    <w15:presenceInfo w15:providerId="None" w15:userId="Schulte-Noelk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175D"/>
    <w:rsid w:val="00007B75"/>
    <w:rsid w:val="00007C37"/>
    <w:rsid w:val="0001060D"/>
    <w:rsid w:val="00010E7D"/>
    <w:rsid w:val="00011319"/>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2B96"/>
    <w:rsid w:val="000849A9"/>
    <w:rsid w:val="0008536A"/>
    <w:rsid w:val="00086A2B"/>
    <w:rsid w:val="00093AB6"/>
    <w:rsid w:val="00093D37"/>
    <w:rsid w:val="000940E2"/>
    <w:rsid w:val="000956F3"/>
    <w:rsid w:val="000A610A"/>
    <w:rsid w:val="000A6868"/>
    <w:rsid w:val="000A7A2B"/>
    <w:rsid w:val="000B1AAF"/>
    <w:rsid w:val="000B52F0"/>
    <w:rsid w:val="000C0111"/>
    <w:rsid w:val="000C0387"/>
    <w:rsid w:val="000C1B10"/>
    <w:rsid w:val="000C45C2"/>
    <w:rsid w:val="000C60A0"/>
    <w:rsid w:val="000D3AC2"/>
    <w:rsid w:val="000D46EE"/>
    <w:rsid w:val="000D570E"/>
    <w:rsid w:val="000D5CCF"/>
    <w:rsid w:val="000D61F3"/>
    <w:rsid w:val="000D6382"/>
    <w:rsid w:val="000D7E73"/>
    <w:rsid w:val="000E1140"/>
    <w:rsid w:val="000E3488"/>
    <w:rsid w:val="000E3C29"/>
    <w:rsid w:val="000F0C6C"/>
    <w:rsid w:val="000F0EC8"/>
    <w:rsid w:val="000F128D"/>
    <w:rsid w:val="000F39B7"/>
    <w:rsid w:val="000F48A3"/>
    <w:rsid w:val="001026C0"/>
    <w:rsid w:val="001032ED"/>
    <w:rsid w:val="00103C33"/>
    <w:rsid w:val="00103E97"/>
    <w:rsid w:val="0010546B"/>
    <w:rsid w:val="001070FA"/>
    <w:rsid w:val="00110970"/>
    <w:rsid w:val="001110AD"/>
    <w:rsid w:val="00116D10"/>
    <w:rsid w:val="001172BB"/>
    <w:rsid w:val="001211E7"/>
    <w:rsid w:val="00121456"/>
    <w:rsid w:val="00125F83"/>
    <w:rsid w:val="00127502"/>
    <w:rsid w:val="001350DD"/>
    <w:rsid w:val="00136A32"/>
    <w:rsid w:val="00137E14"/>
    <w:rsid w:val="00143217"/>
    <w:rsid w:val="00143991"/>
    <w:rsid w:val="00144950"/>
    <w:rsid w:val="001464D9"/>
    <w:rsid w:val="00155083"/>
    <w:rsid w:val="00155909"/>
    <w:rsid w:val="001602B8"/>
    <w:rsid w:val="00162681"/>
    <w:rsid w:val="00164432"/>
    <w:rsid w:val="00165866"/>
    <w:rsid w:val="00182513"/>
    <w:rsid w:val="00185672"/>
    <w:rsid w:val="00185F51"/>
    <w:rsid w:val="00192413"/>
    <w:rsid w:val="00192A0C"/>
    <w:rsid w:val="00193A38"/>
    <w:rsid w:val="00193E74"/>
    <w:rsid w:val="0019658E"/>
    <w:rsid w:val="00196F1A"/>
    <w:rsid w:val="001A200A"/>
    <w:rsid w:val="001A6C18"/>
    <w:rsid w:val="001B041F"/>
    <w:rsid w:val="001B3E82"/>
    <w:rsid w:val="001B5E2B"/>
    <w:rsid w:val="001C1918"/>
    <w:rsid w:val="001C5022"/>
    <w:rsid w:val="001C7287"/>
    <w:rsid w:val="001C7AF3"/>
    <w:rsid w:val="001D09E2"/>
    <w:rsid w:val="001D3013"/>
    <w:rsid w:val="001D37DB"/>
    <w:rsid w:val="001D5504"/>
    <w:rsid w:val="001E3D15"/>
    <w:rsid w:val="001E7145"/>
    <w:rsid w:val="001F1906"/>
    <w:rsid w:val="001F272E"/>
    <w:rsid w:val="001F304B"/>
    <w:rsid w:val="001F317E"/>
    <w:rsid w:val="001F4B97"/>
    <w:rsid w:val="001F55F0"/>
    <w:rsid w:val="001F5F2D"/>
    <w:rsid w:val="001F6A4D"/>
    <w:rsid w:val="001F77B9"/>
    <w:rsid w:val="00203EEF"/>
    <w:rsid w:val="00204FEB"/>
    <w:rsid w:val="00211F27"/>
    <w:rsid w:val="00213CE6"/>
    <w:rsid w:val="002145D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0B2"/>
    <w:rsid w:val="00291E5A"/>
    <w:rsid w:val="00293950"/>
    <w:rsid w:val="00293C4B"/>
    <w:rsid w:val="00296D0D"/>
    <w:rsid w:val="002A0D6C"/>
    <w:rsid w:val="002A2674"/>
    <w:rsid w:val="002A526D"/>
    <w:rsid w:val="002A5581"/>
    <w:rsid w:val="002B5DA5"/>
    <w:rsid w:val="002C2B05"/>
    <w:rsid w:val="002D1522"/>
    <w:rsid w:val="002D2FF7"/>
    <w:rsid w:val="002D3C79"/>
    <w:rsid w:val="002D6264"/>
    <w:rsid w:val="002E2FCD"/>
    <w:rsid w:val="002E6B9F"/>
    <w:rsid w:val="002F5833"/>
    <w:rsid w:val="003013FD"/>
    <w:rsid w:val="0030210B"/>
    <w:rsid w:val="003076F7"/>
    <w:rsid w:val="00317A55"/>
    <w:rsid w:val="00317EF2"/>
    <w:rsid w:val="00330030"/>
    <w:rsid w:val="00330EC3"/>
    <w:rsid w:val="0033657B"/>
    <w:rsid w:val="003423F7"/>
    <w:rsid w:val="0034508D"/>
    <w:rsid w:val="00346E56"/>
    <w:rsid w:val="00347EE0"/>
    <w:rsid w:val="00351A62"/>
    <w:rsid w:val="00352D19"/>
    <w:rsid w:val="00354EB0"/>
    <w:rsid w:val="00355E0A"/>
    <w:rsid w:val="003571D0"/>
    <w:rsid w:val="00367C19"/>
    <w:rsid w:val="00370124"/>
    <w:rsid w:val="00371C40"/>
    <w:rsid w:val="00374A83"/>
    <w:rsid w:val="00376C06"/>
    <w:rsid w:val="00377BDB"/>
    <w:rsid w:val="00380529"/>
    <w:rsid w:val="0038116D"/>
    <w:rsid w:val="00382FA2"/>
    <w:rsid w:val="00384448"/>
    <w:rsid w:val="0039483F"/>
    <w:rsid w:val="003977E6"/>
    <w:rsid w:val="003A0702"/>
    <w:rsid w:val="003A3473"/>
    <w:rsid w:val="003A720A"/>
    <w:rsid w:val="003A7D77"/>
    <w:rsid w:val="003B3307"/>
    <w:rsid w:val="003B76C9"/>
    <w:rsid w:val="003C0D5E"/>
    <w:rsid w:val="003C1C59"/>
    <w:rsid w:val="003C647B"/>
    <w:rsid w:val="003C6712"/>
    <w:rsid w:val="003C6839"/>
    <w:rsid w:val="003C7B8E"/>
    <w:rsid w:val="003C7CDF"/>
    <w:rsid w:val="003D1C1F"/>
    <w:rsid w:val="003D3E9A"/>
    <w:rsid w:val="003D7BA6"/>
    <w:rsid w:val="003E1599"/>
    <w:rsid w:val="003E2B24"/>
    <w:rsid w:val="003E52C8"/>
    <w:rsid w:val="003F1852"/>
    <w:rsid w:val="00400038"/>
    <w:rsid w:val="004015BA"/>
    <w:rsid w:val="00404737"/>
    <w:rsid w:val="004049B9"/>
    <w:rsid w:val="00410857"/>
    <w:rsid w:val="00410ABB"/>
    <w:rsid w:val="00413293"/>
    <w:rsid w:val="0042314C"/>
    <w:rsid w:val="0042624A"/>
    <w:rsid w:val="00426E50"/>
    <w:rsid w:val="00434BDE"/>
    <w:rsid w:val="00435039"/>
    <w:rsid w:val="00442969"/>
    <w:rsid w:val="0044335E"/>
    <w:rsid w:val="00443D4A"/>
    <w:rsid w:val="004454B9"/>
    <w:rsid w:val="00447A39"/>
    <w:rsid w:val="00450668"/>
    <w:rsid w:val="004509AA"/>
    <w:rsid w:val="00454492"/>
    <w:rsid w:val="00455974"/>
    <w:rsid w:val="00456B35"/>
    <w:rsid w:val="00457A38"/>
    <w:rsid w:val="00457B79"/>
    <w:rsid w:val="00461BA8"/>
    <w:rsid w:val="00464C49"/>
    <w:rsid w:val="0046555F"/>
    <w:rsid w:val="00465F78"/>
    <w:rsid w:val="00466503"/>
    <w:rsid w:val="00475D41"/>
    <w:rsid w:val="00476FD9"/>
    <w:rsid w:val="00484C68"/>
    <w:rsid w:val="00490239"/>
    <w:rsid w:val="0049097A"/>
    <w:rsid w:val="0049172C"/>
    <w:rsid w:val="00492045"/>
    <w:rsid w:val="00493A30"/>
    <w:rsid w:val="00496EDF"/>
    <w:rsid w:val="0049729E"/>
    <w:rsid w:val="004A1078"/>
    <w:rsid w:val="004A1ED0"/>
    <w:rsid w:val="004A5B79"/>
    <w:rsid w:val="004A6491"/>
    <w:rsid w:val="004A660D"/>
    <w:rsid w:val="004B13E3"/>
    <w:rsid w:val="004B212F"/>
    <w:rsid w:val="004B3E89"/>
    <w:rsid w:val="004B692E"/>
    <w:rsid w:val="004C0C8A"/>
    <w:rsid w:val="004C6327"/>
    <w:rsid w:val="004D4684"/>
    <w:rsid w:val="004D61A5"/>
    <w:rsid w:val="004D733E"/>
    <w:rsid w:val="004D7EDF"/>
    <w:rsid w:val="004E058B"/>
    <w:rsid w:val="004E307A"/>
    <w:rsid w:val="004E704D"/>
    <w:rsid w:val="004F06D0"/>
    <w:rsid w:val="004F5E6B"/>
    <w:rsid w:val="004F629F"/>
    <w:rsid w:val="004F6EA8"/>
    <w:rsid w:val="004F717C"/>
    <w:rsid w:val="005008F4"/>
    <w:rsid w:val="00502FB0"/>
    <w:rsid w:val="00504DD8"/>
    <w:rsid w:val="00505FA9"/>
    <w:rsid w:val="00512915"/>
    <w:rsid w:val="00515353"/>
    <w:rsid w:val="00533454"/>
    <w:rsid w:val="005352CA"/>
    <w:rsid w:val="00542077"/>
    <w:rsid w:val="005434FD"/>
    <w:rsid w:val="00544C4C"/>
    <w:rsid w:val="005464D7"/>
    <w:rsid w:val="0055284A"/>
    <w:rsid w:val="0055676A"/>
    <w:rsid w:val="005606E8"/>
    <w:rsid w:val="00560F79"/>
    <w:rsid w:val="00561987"/>
    <w:rsid w:val="00562CFA"/>
    <w:rsid w:val="005638B9"/>
    <w:rsid w:val="005660BE"/>
    <w:rsid w:val="0056716B"/>
    <w:rsid w:val="00573EC7"/>
    <w:rsid w:val="00574CE1"/>
    <w:rsid w:val="005761D0"/>
    <w:rsid w:val="00577274"/>
    <w:rsid w:val="005825A5"/>
    <w:rsid w:val="00582D34"/>
    <w:rsid w:val="0058533F"/>
    <w:rsid w:val="00585B6D"/>
    <w:rsid w:val="00585C96"/>
    <w:rsid w:val="005866E7"/>
    <w:rsid w:val="005913B4"/>
    <w:rsid w:val="005942D2"/>
    <w:rsid w:val="0059496F"/>
    <w:rsid w:val="005A1798"/>
    <w:rsid w:val="005A1C8C"/>
    <w:rsid w:val="005A42A9"/>
    <w:rsid w:val="005A4900"/>
    <w:rsid w:val="005B107C"/>
    <w:rsid w:val="005B2340"/>
    <w:rsid w:val="005B2348"/>
    <w:rsid w:val="005B36E5"/>
    <w:rsid w:val="005B3BD7"/>
    <w:rsid w:val="005B5401"/>
    <w:rsid w:val="005B630A"/>
    <w:rsid w:val="005B7D38"/>
    <w:rsid w:val="005C052D"/>
    <w:rsid w:val="005C1845"/>
    <w:rsid w:val="005C38BA"/>
    <w:rsid w:val="005C5606"/>
    <w:rsid w:val="005D1052"/>
    <w:rsid w:val="005D2058"/>
    <w:rsid w:val="005D62A6"/>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39C9"/>
    <w:rsid w:val="0061417A"/>
    <w:rsid w:val="006146FC"/>
    <w:rsid w:val="0061664E"/>
    <w:rsid w:val="00620443"/>
    <w:rsid w:val="00620603"/>
    <w:rsid w:val="00621D99"/>
    <w:rsid w:val="00623A75"/>
    <w:rsid w:val="00623EB2"/>
    <w:rsid w:val="00624476"/>
    <w:rsid w:val="00624B2A"/>
    <w:rsid w:val="006263E6"/>
    <w:rsid w:val="00630C13"/>
    <w:rsid w:val="00631CE9"/>
    <w:rsid w:val="00632976"/>
    <w:rsid w:val="00633450"/>
    <w:rsid w:val="006361D2"/>
    <w:rsid w:val="0063723D"/>
    <w:rsid w:val="006405F9"/>
    <w:rsid w:val="00641C2E"/>
    <w:rsid w:val="00641FD3"/>
    <w:rsid w:val="00645ECA"/>
    <w:rsid w:val="00646993"/>
    <w:rsid w:val="00651A8B"/>
    <w:rsid w:val="00654C8B"/>
    <w:rsid w:val="00655275"/>
    <w:rsid w:val="0066080F"/>
    <w:rsid w:val="006642AE"/>
    <w:rsid w:val="006723AE"/>
    <w:rsid w:val="00672A8A"/>
    <w:rsid w:val="006759E5"/>
    <w:rsid w:val="00677A73"/>
    <w:rsid w:val="006805A4"/>
    <w:rsid w:val="0068157E"/>
    <w:rsid w:val="006847FF"/>
    <w:rsid w:val="00684A68"/>
    <w:rsid w:val="00692750"/>
    <w:rsid w:val="00693EF3"/>
    <w:rsid w:val="006947E5"/>
    <w:rsid w:val="006961C7"/>
    <w:rsid w:val="0069679A"/>
    <w:rsid w:val="006977A2"/>
    <w:rsid w:val="006A3B55"/>
    <w:rsid w:val="006A4335"/>
    <w:rsid w:val="006A45BA"/>
    <w:rsid w:val="006B38DD"/>
    <w:rsid w:val="006B560D"/>
    <w:rsid w:val="006C1AEC"/>
    <w:rsid w:val="006C6445"/>
    <w:rsid w:val="006C6BCE"/>
    <w:rsid w:val="006D03DF"/>
    <w:rsid w:val="006D06D5"/>
    <w:rsid w:val="006D2C0E"/>
    <w:rsid w:val="006D3875"/>
    <w:rsid w:val="006D3FCD"/>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5C1"/>
    <w:rsid w:val="00736A70"/>
    <w:rsid w:val="00740846"/>
    <w:rsid w:val="007416F5"/>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58"/>
    <w:rsid w:val="007E6F91"/>
    <w:rsid w:val="007E7A84"/>
    <w:rsid w:val="007F73D8"/>
    <w:rsid w:val="007F7C24"/>
    <w:rsid w:val="00802CC9"/>
    <w:rsid w:val="00805075"/>
    <w:rsid w:val="0080582B"/>
    <w:rsid w:val="00806A4E"/>
    <w:rsid w:val="00806FC6"/>
    <w:rsid w:val="0080727D"/>
    <w:rsid w:val="00807300"/>
    <w:rsid w:val="0081021C"/>
    <w:rsid w:val="0081476E"/>
    <w:rsid w:val="00821668"/>
    <w:rsid w:val="00825B4D"/>
    <w:rsid w:val="00830221"/>
    <w:rsid w:val="00832C05"/>
    <w:rsid w:val="008355A3"/>
    <w:rsid w:val="008358D2"/>
    <w:rsid w:val="00844128"/>
    <w:rsid w:val="00850B89"/>
    <w:rsid w:val="008511CF"/>
    <w:rsid w:val="008531EC"/>
    <w:rsid w:val="00861E82"/>
    <w:rsid w:val="00872B66"/>
    <w:rsid w:val="00874A2C"/>
    <w:rsid w:val="00875482"/>
    <w:rsid w:val="00877FDF"/>
    <w:rsid w:val="00880397"/>
    <w:rsid w:val="00883161"/>
    <w:rsid w:val="00883352"/>
    <w:rsid w:val="008844E6"/>
    <w:rsid w:val="00886A15"/>
    <w:rsid w:val="0088747F"/>
    <w:rsid w:val="00890B16"/>
    <w:rsid w:val="00892E4B"/>
    <w:rsid w:val="00893701"/>
    <w:rsid w:val="00894FED"/>
    <w:rsid w:val="00895E1D"/>
    <w:rsid w:val="008A2C8B"/>
    <w:rsid w:val="008A397A"/>
    <w:rsid w:val="008A4C68"/>
    <w:rsid w:val="008A61B5"/>
    <w:rsid w:val="008A6678"/>
    <w:rsid w:val="008B2935"/>
    <w:rsid w:val="008B422C"/>
    <w:rsid w:val="008B5325"/>
    <w:rsid w:val="008B61C7"/>
    <w:rsid w:val="008C0B1F"/>
    <w:rsid w:val="008C2359"/>
    <w:rsid w:val="008C44BC"/>
    <w:rsid w:val="008C470A"/>
    <w:rsid w:val="008C4992"/>
    <w:rsid w:val="008C7831"/>
    <w:rsid w:val="008D7688"/>
    <w:rsid w:val="008E078D"/>
    <w:rsid w:val="008E168C"/>
    <w:rsid w:val="008E2F72"/>
    <w:rsid w:val="008F4633"/>
    <w:rsid w:val="008F7DE8"/>
    <w:rsid w:val="00902BF9"/>
    <w:rsid w:val="0090454B"/>
    <w:rsid w:val="00907D3F"/>
    <w:rsid w:val="00913531"/>
    <w:rsid w:val="00914289"/>
    <w:rsid w:val="00916284"/>
    <w:rsid w:val="00923E21"/>
    <w:rsid w:val="0092660D"/>
    <w:rsid w:val="00930B43"/>
    <w:rsid w:val="009318B9"/>
    <w:rsid w:val="0093283B"/>
    <w:rsid w:val="00934679"/>
    <w:rsid w:val="00935261"/>
    <w:rsid w:val="00941D9B"/>
    <w:rsid w:val="0094476F"/>
    <w:rsid w:val="00951546"/>
    <w:rsid w:val="00952C1C"/>
    <w:rsid w:val="00955909"/>
    <w:rsid w:val="0095728F"/>
    <w:rsid w:val="009603A6"/>
    <w:rsid w:val="009820B9"/>
    <w:rsid w:val="0098251C"/>
    <w:rsid w:val="00985C72"/>
    <w:rsid w:val="00986139"/>
    <w:rsid w:val="00990306"/>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488"/>
    <w:rsid w:val="009E5C81"/>
    <w:rsid w:val="009E68F5"/>
    <w:rsid w:val="009F0247"/>
    <w:rsid w:val="009F1E5F"/>
    <w:rsid w:val="009F3EFF"/>
    <w:rsid w:val="009F4C58"/>
    <w:rsid w:val="00A028CC"/>
    <w:rsid w:val="00A0344E"/>
    <w:rsid w:val="00A10762"/>
    <w:rsid w:val="00A144E7"/>
    <w:rsid w:val="00A20307"/>
    <w:rsid w:val="00A20B89"/>
    <w:rsid w:val="00A212FB"/>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496"/>
    <w:rsid w:val="00AB58A5"/>
    <w:rsid w:val="00AB6CFA"/>
    <w:rsid w:val="00AB76FF"/>
    <w:rsid w:val="00AC41E4"/>
    <w:rsid w:val="00AC675C"/>
    <w:rsid w:val="00AD1A6C"/>
    <w:rsid w:val="00AD206C"/>
    <w:rsid w:val="00AD2645"/>
    <w:rsid w:val="00AD2D74"/>
    <w:rsid w:val="00AD2F8F"/>
    <w:rsid w:val="00AD31B6"/>
    <w:rsid w:val="00AD48C3"/>
    <w:rsid w:val="00AD5888"/>
    <w:rsid w:val="00AE10C0"/>
    <w:rsid w:val="00AE130D"/>
    <w:rsid w:val="00AE14EB"/>
    <w:rsid w:val="00AE29A2"/>
    <w:rsid w:val="00AE3623"/>
    <w:rsid w:val="00AE748F"/>
    <w:rsid w:val="00AE7F24"/>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3D31"/>
    <w:rsid w:val="00B34AEE"/>
    <w:rsid w:val="00B368B5"/>
    <w:rsid w:val="00B41F73"/>
    <w:rsid w:val="00B453DA"/>
    <w:rsid w:val="00B45C5E"/>
    <w:rsid w:val="00B47CF1"/>
    <w:rsid w:val="00B5119D"/>
    <w:rsid w:val="00B54456"/>
    <w:rsid w:val="00B546D6"/>
    <w:rsid w:val="00B5522F"/>
    <w:rsid w:val="00B56BC1"/>
    <w:rsid w:val="00B64F41"/>
    <w:rsid w:val="00B67EC1"/>
    <w:rsid w:val="00B71EF1"/>
    <w:rsid w:val="00B738F2"/>
    <w:rsid w:val="00B74016"/>
    <w:rsid w:val="00B84515"/>
    <w:rsid w:val="00B8477F"/>
    <w:rsid w:val="00B85E14"/>
    <w:rsid w:val="00B92A62"/>
    <w:rsid w:val="00B92FC7"/>
    <w:rsid w:val="00B950EC"/>
    <w:rsid w:val="00B95FD6"/>
    <w:rsid w:val="00BA1663"/>
    <w:rsid w:val="00BA2A62"/>
    <w:rsid w:val="00BB0427"/>
    <w:rsid w:val="00BB32D7"/>
    <w:rsid w:val="00BB7F3F"/>
    <w:rsid w:val="00BC0CE0"/>
    <w:rsid w:val="00BC51AF"/>
    <w:rsid w:val="00BC6ACD"/>
    <w:rsid w:val="00BC7436"/>
    <w:rsid w:val="00BD3FA1"/>
    <w:rsid w:val="00BD5CCA"/>
    <w:rsid w:val="00BE2358"/>
    <w:rsid w:val="00BE4C98"/>
    <w:rsid w:val="00BF25E6"/>
    <w:rsid w:val="00BF447B"/>
    <w:rsid w:val="00C04CC1"/>
    <w:rsid w:val="00C0573E"/>
    <w:rsid w:val="00C12083"/>
    <w:rsid w:val="00C12D31"/>
    <w:rsid w:val="00C173F6"/>
    <w:rsid w:val="00C175B5"/>
    <w:rsid w:val="00C23F9B"/>
    <w:rsid w:val="00C24A05"/>
    <w:rsid w:val="00C2621F"/>
    <w:rsid w:val="00C3129A"/>
    <w:rsid w:val="00C31679"/>
    <w:rsid w:val="00C322D8"/>
    <w:rsid w:val="00C34CCC"/>
    <w:rsid w:val="00C41BE4"/>
    <w:rsid w:val="00C41F33"/>
    <w:rsid w:val="00C461C8"/>
    <w:rsid w:val="00C541A9"/>
    <w:rsid w:val="00C57FB5"/>
    <w:rsid w:val="00C606A2"/>
    <w:rsid w:val="00C630A9"/>
    <w:rsid w:val="00C640A5"/>
    <w:rsid w:val="00C67F4A"/>
    <w:rsid w:val="00C73778"/>
    <w:rsid w:val="00C74506"/>
    <w:rsid w:val="00C772E6"/>
    <w:rsid w:val="00C8115C"/>
    <w:rsid w:val="00C81403"/>
    <w:rsid w:val="00C81D40"/>
    <w:rsid w:val="00C825A7"/>
    <w:rsid w:val="00C82E07"/>
    <w:rsid w:val="00C833DB"/>
    <w:rsid w:val="00C879F1"/>
    <w:rsid w:val="00C87A1E"/>
    <w:rsid w:val="00C91717"/>
    <w:rsid w:val="00C927BD"/>
    <w:rsid w:val="00C95888"/>
    <w:rsid w:val="00C976DF"/>
    <w:rsid w:val="00CA1D4E"/>
    <w:rsid w:val="00CA556F"/>
    <w:rsid w:val="00CA76EA"/>
    <w:rsid w:val="00CB440C"/>
    <w:rsid w:val="00CB449D"/>
    <w:rsid w:val="00CB4657"/>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0BF4"/>
    <w:rsid w:val="00D124D1"/>
    <w:rsid w:val="00D135C7"/>
    <w:rsid w:val="00D16D9A"/>
    <w:rsid w:val="00D20C4B"/>
    <w:rsid w:val="00D20DB1"/>
    <w:rsid w:val="00D23729"/>
    <w:rsid w:val="00D24AFF"/>
    <w:rsid w:val="00D25740"/>
    <w:rsid w:val="00D27976"/>
    <w:rsid w:val="00D37AE5"/>
    <w:rsid w:val="00D415BC"/>
    <w:rsid w:val="00D42539"/>
    <w:rsid w:val="00D46CDB"/>
    <w:rsid w:val="00D517C8"/>
    <w:rsid w:val="00D51BCC"/>
    <w:rsid w:val="00D56382"/>
    <w:rsid w:val="00D56536"/>
    <w:rsid w:val="00D5665A"/>
    <w:rsid w:val="00D70D41"/>
    <w:rsid w:val="00D8112D"/>
    <w:rsid w:val="00D84FF9"/>
    <w:rsid w:val="00D86083"/>
    <w:rsid w:val="00D9077C"/>
    <w:rsid w:val="00D935CD"/>
    <w:rsid w:val="00D95121"/>
    <w:rsid w:val="00D95F73"/>
    <w:rsid w:val="00D962E7"/>
    <w:rsid w:val="00D97DF4"/>
    <w:rsid w:val="00DA3CFC"/>
    <w:rsid w:val="00DA6FB3"/>
    <w:rsid w:val="00DA6FCB"/>
    <w:rsid w:val="00DA79D5"/>
    <w:rsid w:val="00DB1E12"/>
    <w:rsid w:val="00DB61AE"/>
    <w:rsid w:val="00DB751F"/>
    <w:rsid w:val="00DC3B19"/>
    <w:rsid w:val="00DC3FBD"/>
    <w:rsid w:val="00DD361C"/>
    <w:rsid w:val="00DD4DEB"/>
    <w:rsid w:val="00DD6857"/>
    <w:rsid w:val="00DE1100"/>
    <w:rsid w:val="00DE346C"/>
    <w:rsid w:val="00DE66CF"/>
    <w:rsid w:val="00DF1A8A"/>
    <w:rsid w:val="00DF331C"/>
    <w:rsid w:val="00E05424"/>
    <w:rsid w:val="00E05E72"/>
    <w:rsid w:val="00E1166E"/>
    <w:rsid w:val="00E15D5C"/>
    <w:rsid w:val="00E21F63"/>
    <w:rsid w:val="00E243E5"/>
    <w:rsid w:val="00E25D0E"/>
    <w:rsid w:val="00E265A0"/>
    <w:rsid w:val="00E30D47"/>
    <w:rsid w:val="00E34159"/>
    <w:rsid w:val="00E35013"/>
    <w:rsid w:val="00E42D15"/>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82FB8"/>
    <w:rsid w:val="00E842E8"/>
    <w:rsid w:val="00E84E4F"/>
    <w:rsid w:val="00E9000A"/>
    <w:rsid w:val="00E9080C"/>
    <w:rsid w:val="00EA006D"/>
    <w:rsid w:val="00EA15DC"/>
    <w:rsid w:val="00EA22EB"/>
    <w:rsid w:val="00EA44A5"/>
    <w:rsid w:val="00EA5583"/>
    <w:rsid w:val="00EB5F59"/>
    <w:rsid w:val="00EC0E06"/>
    <w:rsid w:val="00EC1BED"/>
    <w:rsid w:val="00EC2338"/>
    <w:rsid w:val="00EC40DE"/>
    <w:rsid w:val="00EC65DF"/>
    <w:rsid w:val="00EC74E0"/>
    <w:rsid w:val="00ED164E"/>
    <w:rsid w:val="00ED1CE9"/>
    <w:rsid w:val="00ED1EEB"/>
    <w:rsid w:val="00ED3BD4"/>
    <w:rsid w:val="00ED4F2E"/>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131CD"/>
    <w:rsid w:val="00F201EB"/>
    <w:rsid w:val="00F2052D"/>
    <w:rsid w:val="00F21483"/>
    <w:rsid w:val="00F21AB6"/>
    <w:rsid w:val="00F2263C"/>
    <w:rsid w:val="00F234D7"/>
    <w:rsid w:val="00F247F3"/>
    <w:rsid w:val="00F303BD"/>
    <w:rsid w:val="00F34A52"/>
    <w:rsid w:val="00F3544A"/>
    <w:rsid w:val="00F36ED9"/>
    <w:rsid w:val="00F403EA"/>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55"/>
    <w:rsid w:val="00FA6DC5"/>
    <w:rsid w:val="00FB0300"/>
    <w:rsid w:val="00FB1C00"/>
    <w:rsid w:val="00FB542B"/>
    <w:rsid w:val="00FB6099"/>
    <w:rsid w:val="00FC5575"/>
    <w:rsid w:val="00FC6BA3"/>
    <w:rsid w:val="00FD23B4"/>
    <w:rsid w:val="00FD3CAF"/>
    <w:rsid w:val="00FD52E1"/>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HTMLAkronym">
    <w:name w:val="HTML Acronym"/>
    <w:basedOn w:val="Absatzstandardschriftart"/>
    <w:uiPriority w:val="99"/>
    <w:rsid w:val="00C461C8"/>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22309545">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66855415">
      <w:bodyDiv w:val="1"/>
      <w:marLeft w:val="0"/>
      <w:marRight w:val="0"/>
      <w:marTop w:val="0"/>
      <w:marBottom w:val="0"/>
      <w:divBdr>
        <w:top w:val="none" w:sz="0" w:space="0" w:color="auto"/>
        <w:left w:val="none" w:sz="0" w:space="0" w:color="auto"/>
        <w:bottom w:val="none" w:sz="0" w:space="0" w:color="auto"/>
        <w:right w:val="none" w:sz="0" w:space="0" w:color="auto"/>
      </w:divBdr>
      <w:divsChild>
        <w:div w:id="1817916338">
          <w:marLeft w:val="56"/>
          <w:marRight w:val="0"/>
          <w:marTop w:val="0"/>
          <w:marBottom w:val="0"/>
          <w:divBdr>
            <w:top w:val="single" w:sz="48" w:space="0" w:color="FFFFFF"/>
            <w:left w:val="none" w:sz="0" w:space="0" w:color="auto"/>
            <w:bottom w:val="none" w:sz="0" w:space="0" w:color="auto"/>
            <w:right w:val="none" w:sz="0" w:space="0" w:color="auto"/>
          </w:divBdr>
        </w:div>
      </w:divsChild>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38955652">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22528155">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A429-C4CD-ED4A-B9F4-3D0A1A1C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Macintosh Word</Application>
  <DocSecurity>0</DocSecurity>
  <Lines>34</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2</cp:revision>
  <cp:lastPrinted>2020-08-18T08:52:00Z</cp:lastPrinted>
  <dcterms:created xsi:type="dcterms:W3CDTF">2020-08-18T08:52:00Z</dcterms:created>
  <dcterms:modified xsi:type="dcterms:W3CDTF">2020-08-18T08:52:00Z</dcterms:modified>
</cp:coreProperties>
</file>