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762408BF" w:rsidR="0043447B" w:rsidRPr="00363B8A" w:rsidRDefault="00FC0C9F" w:rsidP="0043447B">
      <w:pPr>
        <w:spacing w:line="276" w:lineRule="auto"/>
        <w:rPr>
          <w:rFonts w:ascii="Verdana" w:hAnsi="Verdana"/>
          <w:b/>
          <w:bCs/>
          <w:color w:val="FF0000"/>
          <w:sz w:val="28"/>
          <w:szCs w:val="28"/>
        </w:rPr>
      </w:pPr>
      <w:r>
        <w:rPr>
          <w:rFonts w:ascii="Verdana" w:hAnsi="Verdana"/>
          <w:b/>
          <w:bCs/>
          <w:sz w:val="28"/>
          <w:szCs w:val="28"/>
        </w:rPr>
        <w:t>Toller Kampf – super Moral – ein Punkt</w:t>
      </w:r>
    </w:p>
    <w:p w14:paraId="066883EE" w14:textId="77777777" w:rsidR="005463D5" w:rsidRPr="00E6479D" w:rsidRDefault="005463D5" w:rsidP="009B5293">
      <w:pPr>
        <w:spacing w:line="276" w:lineRule="auto"/>
        <w:rPr>
          <w:rFonts w:ascii="Verdana" w:hAnsi="Verdana"/>
          <w:b/>
          <w:bCs/>
          <w:color w:val="000000"/>
          <w:sz w:val="28"/>
          <w:szCs w:val="28"/>
        </w:rPr>
      </w:pPr>
    </w:p>
    <w:p w14:paraId="08729D41" w14:textId="35BFAA4B" w:rsidR="00304D8F" w:rsidRDefault="00D3797C" w:rsidP="009472EF">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47085">
        <w:rPr>
          <w:rFonts w:ascii="Verdana" w:hAnsi="Verdana"/>
          <w:color w:val="1C232C"/>
        </w:rPr>
        <w:t>1</w:t>
      </w:r>
      <w:r w:rsidR="00AD111D">
        <w:rPr>
          <w:rFonts w:ascii="Verdana" w:hAnsi="Verdana"/>
          <w:color w:val="1C232C"/>
        </w:rPr>
        <w:t>3</w:t>
      </w:r>
      <w:r w:rsidR="008014CA" w:rsidRPr="00B445F1">
        <w:rPr>
          <w:rFonts w:ascii="Verdana" w:hAnsi="Verdana"/>
          <w:color w:val="1C232C"/>
        </w:rPr>
        <w:t>.</w:t>
      </w:r>
      <w:r w:rsidR="005A52F8">
        <w:rPr>
          <w:rFonts w:ascii="Verdana" w:hAnsi="Verdana"/>
          <w:color w:val="1C232C"/>
        </w:rPr>
        <w:t>0</w:t>
      </w:r>
      <w:r w:rsidR="007F1BD1">
        <w:rPr>
          <w:rFonts w:ascii="Verdana" w:hAnsi="Verdana"/>
          <w:color w:val="1C232C"/>
        </w:rPr>
        <w:t>2</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850B37">
        <w:rPr>
          <w:rFonts w:ascii="Verdana" w:hAnsi="Verdana"/>
          <w:color w:val="1C232C"/>
        </w:rPr>
        <w:t>Was war das für ein Spiel! Der VC Wiesbaden hat de</w:t>
      </w:r>
      <w:r w:rsidR="007F2A1E">
        <w:rPr>
          <w:rFonts w:ascii="Verdana" w:hAnsi="Verdana"/>
          <w:color w:val="1C232C"/>
        </w:rPr>
        <w:t>m</w:t>
      </w:r>
      <w:r w:rsidR="00850B37">
        <w:rPr>
          <w:rFonts w:ascii="Verdana" w:hAnsi="Verdana"/>
          <w:color w:val="1C232C"/>
        </w:rPr>
        <w:t xml:space="preserve"> </w:t>
      </w:r>
      <w:r w:rsidR="00A42ECF">
        <w:rPr>
          <w:rFonts w:ascii="Verdana" w:hAnsi="Verdana"/>
          <w:color w:val="1C232C"/>
        </w:rPr>
        <w:t xml:space="preserve">amtierenden </w:t>
      </w:r>
      <w:r w:rsidR="00850B37">
        <w:rPr>
          <w:rFonts w:ascii="Verdana" w:hAnsi="Verdana"/>
          <w:color w:val="1C232C"/>
        </w:rPr>
        <w:t xml:space="preserve">Deutschen Meister, Pokal- und Triple-Sieger Allianz MTV Stuttgart am Mittwochabend an den Rand einer Niederlage gebracht – und die Fans beider Seiten eines Besseren belehrt … Hatten </w:t>
      </w:r>
      <w:r w:rsidR="00376808">
        <w:rPr>
          <w:rFonts w:ascii="Verdana" w:hAnsi="Verdana"/>
          <w:color w:val="1C232C"/>
        </w:rPr>
        <w:t>V</w:t>
      </w:r>
      <w:r w:rsidR="00850B37">
        <w:rPr>
          <w:rFonts w:ascii="Verdana" w:hAnsi="Verdana"/>
          <w:color w:val="1C232C"/>
        </w:rPr>
        <w:t xml:space="preserve">iele doch zuvor auf ein kurzes Spiel </w:t>
      </w:r>
      <w:r w:rsidR="00651DF7">
        <w:rPr>
          <w:rFonts w:ascii="Verdana" w:hAnsi="Verdana"/>
          <w:color w:val="1C232C"/>
        </w:rPr>
        <w:t>(„</w:t>
      </w:r>
      <w:r w:rsidR="00850B37">
        <w:rPr>
          <w:rFonts w:ascii="Verdana" w:hAnsi="Verdana"/>
          <w:color w:val="1C232C"/>
        </w:rPr>
        <w:t xml:space="preserve">innerhalb einer </w:t>
      </w:r>
      <w:r w:rsidR="00651DF7">
        <w:rPr>
          <w:rFonts w:ascii="Verdana" w:hAnsi="Verdana"/>
          <w:color w:val="1C232C"/>
        </w:rPr>
        <w:t xml:space="preserve">guten </w:t>
      </w:r>
      <w:r w:rsidR="00850B37">
        <w:rPr>
          <w:rFonts w:ascii="Verdana" w:hAnsi="Verdana"/>
          <w:color w:val="1C232C"/>
        </w:rPr>
        <w:t>Stunde</w:t>
      </w:r>
      <w:r w:rsidR="00651DF7">
        <w:rPr>
          <w:rFonts w:ascii="Verdana" w:hAnsi="Verdana"/>
          <w:color w:val="1C232C"/>
        </w:rPr>
        <w:t xml:space="preserve"> vorbei“)</w:t>
      </w:r>
      <w:r w:rsidR="00850B37">
        <w:rPr>
          <w:rFonts w:ascii="Verdana" w:hAnsi="Verdana"/>
          <w:color w:val="1C232C"/>
        </w:rPr>
        <w:t xml:space="preserve"> </w:t>
      </w:r>
      <w:r w:rsidR="00651DF7">
        <w:rPr>
          <w:rFonts w:ascii="Verdana" w:hAnsi="Verdana"/>
          <w:color w:val="1C232C"/>
        </w:rPr>
        <w:t>getippt.</w:t>
      </w:r>
      <w:r w:rsidR="00850B37">
        <w:rPr>
          <w:rFonts w:ascii="Verdana" w:hAnsi="Verdana"/>
          <w:color w:val="1C232C"/>
        </w:rPr>
        <w:t xml:space="preserve"> Am Ende erlebten 1.103 Zuschauer </w:t>
      </w:r>
      <w:r w:rsidR="00651DF7">
        <w:rPr>
          <w:rFonts w:ascii="Verdana" w:hAnsi="Verdana"/>
          <w:color w:val="1C232C"/>
        </w:rPr>
        <w:t xml:space="preserve">in der Sporthalle am Platz der Deutschen Einheit </w:t>
      </w:r>
      <w:r w:rsidR="00850B37">
        <w:rPr>
          <w:rFonts w:ascii="Verdana" w:hAnsi="Verdana"/>
          <w:color w:val="1C232C"/>
        </w:rPr>
        <w:t xml:space="preserve">eine </w:t>
      </w:r>
      <w:r w:rsidR="00376808">
        <w:rPr>
          <w:rFonts w:ascii="Verdana" w:hAnsi="Verdana"/>
          <w:color w:val="1C232C"/>
        </w:rPr>
        <w:t>hoch</w:t>
      </w:r>
      <w:r w:rsidR="00850B37">
        <w:rPr>
          <w:rFonts w:ascii="Verdana" w:hAnsi="Verdana"/>
          <w:color w:val="1C232C"/>
        </w:rPr>
        <w:t>spannende Partie, die erst nach 105 Minuten beendet war. Das 2:3 (</w:t>
      </w:r>
      <w:r w:rsidR="00651DF7">
        <w:rPr>
          <w:rFonts w:ascii="Verdana" w:hAnsi="Verdana"/>
          <w:color w:val="1C232C"/>
        </w:rPr>
        <w:t xml:space="preserve">25:20, 24:26, 8:25, 25:18, 8:15) </w:t>
      </w:r>
      <w:r w:rsidR="00850B37">
        <w:rPr>
          <w:rFonts w:ascii="Verdana" w:hAnsi="Verdana"/>
          <w:color w:val="1C232C"/>
        </w:rPr>
        <w:t xml:space="preserve">brachte dem VCW </w:t>
      </w:r>
      <w:r w:rsidR="00651DF7">
        <w:rPr>
          <w:rFonts w:ascii="Verdana" w:hAnsi="Verdana"/>
          <w:color w:val="1C232C"/>
        </w:rPr>
        <w:t xml:space="preserve">viel Applaus und </w:t>
      </w:r>
      <w:r w:rsidR="00850B37">
        <w:rPr>
          <w:rFonts w:ascii="Verdana" w:hAnsi="Verdana"/>
          <w:color w:val="1C232C"/>
        </w:rPr>
        <w:t xml:space="preserve">immerhin einen Punkt </w:t>
      </w:r>
      <w:r w:rsidR="00651DF7">
        <w:rPr>
          <w:rFonts w:ascii="Verdana" w:hAnsi="Verdana"/>
          <w:color w:val="1C232C"/>
        </w:rPr>
        <w:t>für die Tabelle der 1. Volleyball Bundesliga Frauen</w:t>
      </w:r>
      <w:r w:rsidR="00796BA1">
        <w:rPr>
          <w:rFonts w:ascii="Verdana" w:hAnsi="Verdana"/>
          <w:color w:val="1C232C"/>
        </w:rPr>
        <w:t xml:space="preserve"> ein</w:t>
      </w:r>
      <w:r w:rsidR="00651DF7">
        <w:rPr>
          <w:rFonts w:ascii="Verdana" w:hAnsi="Verdana"/>
          <w:color w:val="1C232C"/>
        </w:rPr>
        <w:t xml:space="preserve">. Die </w:t>
      </w:r>
      <w:r w:rsidR="00850B37">
        <w:rPr>
          <w:rFonts w:ascii="Verdana" w:hAnsi="Verdana"/>
          <w:color w:val="1C232C"/>
        </w:rPr>
        <w:t xml:space="preserve">hochfavorisierten </w:t>
      </w:r>
      <w:r w:rsidR="00651DF7">
        <w:rPr>
          <w:rFonts w:ascii="Verdana" w:hAnsi="Verdana"/>
          <w:color w:val="1C232C"/>
        </w:rPr>
        <w:t xml:space="preserve">Stuttgarterinnen </w:t>
      </w:r>
      <w:r w:rsidR="00376808">
        <w:rPr>
          <w:rFonts w:ascii="Verdana" w:hAnsi="Verdana"/>
          <w:color w:val="1C232C"/>
        </w:rPr>
        <w:t>kamen</w:t>
      </w:r>
      <w:r w:rsidR="00850B37">
        <w:rPr>
          <w:rFonts w:ascii="Verdana" w:hAnsi="Verdana"/>
          <w:color w:val="1C232C"/>
        </w:rPr>
        <w:t xml:space="preserve"> gewissermaßen mit </w:t>
      </w:r>
      <w:r w:rsidR="00651DF7">
        <w:rPr>
          <w:rFonts w:ascii="Verdana" w:hAnsi="Verdana"/>
          <w:color w:val="1C232C"/>
        </w:rPr>
        <w:t>„</w:t>
      </w:r>
      <w:r w:rsidR="00850B37">
        <w:rPr>
          <w:rFonts w:ascii="Verdana" w:hAnsi="Verdana"/>
          <w:color w:val="1C232C"/>
        </w:rPr>
        <w:t>blauen Auge</w:t>
      </w:r>
      <w:r w:rsidR="00651DF7">
        <w:rPr>
          <w:rFonts w:ascii="Verdana" w:hAnsi="Verdana"/>
          <w:color w:val="1C232C"/>
        </w:rPr>
        <w:t>n“</w:t>
      </w:r>
      <w:r w:rsidR="00850B37">
        <w:rPr>
          <w:rFonts w:ascii="Verdana" w:hAnsi="Verdana"/>
          <w:color w:val="1C232C"/>
        </w:rPr>
        <w:t xml:space="preserve"> davon. </w:t>
      </w:r>
    </w:p>
    <w:p w14:paraId="72BA8545" w14:textId="5F706C3D" w:rsidR="00651DF7" w:rsidRDefault="00651DF7" w:rsidP="009472EF">
      <w:pPr>
        <w:spacing w:line="276" w:lineRule="auto"/>
        <w:jc w:val="both"/>
        <w:rPr>
          <w:rFonts w:ascii="Verdana" w:hAnsi="Verdana"/>
          <w:color w:val="1C232C"/>
        </w:rPr>
      </w:pPr>
      <w:r>
        <w:rPr>
          <w:rFonts w:ascii="Verdana" w:hAnsi="Verdana"/>
          <w:color w:val="1C232C"/>
        </w:rPr>
        <w:t xml:space="preserve">Die Mannschaft von </w:t>
      </w:r>
      <w:r>
        <w:rPr>
          <w:rFonts w:ascii="Verdana" w:hAnsi="Verdana"/>
        </w:rPr>
        <w:t xml:space="preserve">VCW-Chefcoach </w:t>
      </w:r>
      <w:r w:rsidRPr="00670706">
        <w:rPr>
          <w:rFonts w:ascii="Verdana" w:hAnsi="Verdana"/>
          <w:b/>
          <w:bCs/>
          <w:color w:val="1C232C"/>
        </w:rPr>
        <w:t>Tigin Yağlioğlu</w:t>
      </w:r>
      <w:r>
        <w:rPr>
          <w:rFonts w:ascii="Verdana" w:hAnsi="Verdana"/>
          <w:b/>
          <w:bCs/>
          <w:color w:val="1C232C"/>
        </w:rPr>
        <w:t xml:space="preserve"> </w:t>
      </w:r>
      <w:r>
        <w:rPr>
          <w:rFonts w:ascii="Verdana" w:hAnsi="Verdana"/>
          <w:color w:val="1C232C"/>
        </w:rPr>
        <w:t xml:space="preserve">zeigte in diesem </w:t>
      </w:r>
      <w:r w:rsidR="00A42ECF">
        <w:rPr>
          <w:rFonts w:ascii="Verdana" w:hAnsi="Verdana"/>
          <w:color w:val="1C232C"/>
        </w:rPr>
        <w:t>Match</w:t>
      </w:r>
      <w:r>
        <w:rPr>
          <w:rFonts w:ascii="Verdana" w:hAnsi="Verdana"/>
          <w:color w:val="1C232C"/>
        </w:rPr>
        <w:t xml:space="preserve"> alles: einen ersten herausragenden Satz – einen guten, aber leider verschenkten zweiten Satz – einen beunruhigend schlechten dritten Satz – ein mega Comeback im vierten Satz – und einen </w:t>
      </w:r>
      <w:r w:rsidR="00796BA1">
        <w:rPr>
          <w:rFonts w:ascii="Verdana" w:hAnsi="Verdana"/>
          <w:color w:val="1C232C"/>
        </w:rPr>
        <w:t>Tiebreak ohne echte Siegchance</w:t>
      </w:r>
      <w:r w:rsidR="00FC0C9F">
        <w:rPr>
          <w:rFonts w:ascii="Verdana" w:hAnsi="Verdana"/>
          <w:color w:val="1C232C"/>
        </w:rPr>
        <w:t>n</w:t>
      </w:r>
      <w:r w:rsidR="00796BA1">
        <w:rPr>
          <w:rFonts w:ascii="Verdana" w:hAnsi="Verdana"/>
          <w:color w:val="1C232C"/>
        </w:rPr>
        <w:t xml:space="preserve">. Das Ganze war </w:t>
      </w:r>
      <w:r w:rsidR="00A42ECF">
        <w:rPr>
          <w:rFonts w:ascii="Verdana" w:hAnsi="Verdana"/>
          <w:color w:val="1C232C"/>
        </w:rPr>
        <w:t>jedenfalls aller</w:t>
      </w:r>
      <w:r w:rsidR="00796BA1">
        <w:rPr>
          <w:rFonts w:ascii="Verdana" w:hAnsi="Verdana"/>
          <w:color w:val="1C232C"/>
        </w:rPr>
        <w:t xml:space="preserve">beste Abendunterhaltung. Die Hessinnen machten trotz der knappen Niederlage Werbung in eigener Sache. </w:t>
      </w:r>
    </w:p>
    <w:p w14:paraId="59389FC1" w14:textId="7C078E1A" w:rsidR="005C5750" w:rsidRPr="007F2A1E" w:rsidRDefault="00796BA1" w:rsidP="00703972">
      <w:pPr>
        <w:spacing w:line="276" w:lineRule="auto"/>
        <w:jc w:val="both"/>
        <w:rPr>
          <w:rFonts w:ascii="Verdana" w:hAnsi="Verdana"/>
          <w:color w:val="1C232C"/>
        </w:rPr>
      </w:pPr>
      <w:r>
        <w:rPr>
          <w:rFonts w:ascii="Verdana" w:hAnsi="Verdana"/>
          <w:color w:val="1C232C"/>
        </w:rPr>
        <w:t xml:space="preserve">Die silberne </w:t>
      </w:r>
      <w:r w:rsidR="00954919">
        <w:rPr>
          <w:rFonts w:ascii="Verdana" w:hAnsi="Verdana"/>
          <w:color w:val="1C232C"/>
        </w:rPr>
        <w:t xml:space="preserve">MVP-Medaille ging an </w:t>
      </w:r>
      <w:r>
        <w:rPr>
          <w:rFonts w:ascii="Verdana" w:hAnsi="Verdana"/>
          <w:color w:val="1C232C"/>
        </w:rPr>
        <w:t xml:space="preserve">VCW-Diagonale </w:t>
      </w:r>
      <w:r w:rsidR="00954919" w:rsidRPr="00954919">
        <w:rPr>
          <w:rFonts w:ascii="Verdana" w:hAnsi="Verdana"/>
          <w:b/>
          <w:bCs/>
          <w:color w:val="1C232C"/>
        </w:rPr>
        <w:t>Celine Jebens</w:t>
      </w:r>
      <w:r w:rsidR="00954919">
        <w:rPr>
          <w:rFonts w:ascii="Verdana" w:hAnsi="Verdana"/>
          <w:color w:val="1C232C"/>
        </w:rPr>
        <w:t xml:space="preserve">, </w:t>
      </w:r>
      <w:r>
        <w:rPr>
          <w:rFonts w:ascii="Verdana" w:hAnsi="Verdana"/>
          <w:color w:val="1C232C"/>
        </w:rPr>
        <w:t xml:space="preserve">die satte 24 Punkte markierte. Die </w:t>
      </w:r>
      <w:r w:rsidR="00954919">
        <w:rPr>
          <w:rFonts w:ascii="Verdana" w:hAnsi="Verdana"/>
          <w:color w:val="1C232C"/>
        </w:rPr>
        <w:t xml:space="preserve">goldene Kette konnte sich </w:t>
      </w:r>
      <w:r>
        <w:rPr>
          <w:rFonts w:ascii="Verdana" w:hAnsi="Verdana"/>
          <w:color w:val="1C232C"/>
        </w:rPr>
        <w:t xml:space="preserve">Stuttgarts </w:t>
      </w:r>
      <w:r w:rsidR="00954919">
        <w:rPr>
          <w:rFonts w:ascii="Verdana" w:hAnsi="Verdana"/>
          <w:color w:val="1C232C"/>
        </w:rPr>
        <w:t xml:space="preserve">spanische Mittelblockerin </w:t>
      </w:r>
      <w:r w:rsidR="00954919" w:rsidRPr="00954919">
        <w:rPr>
          <w:rFonts w:ascii="Verdana" w:hAnsi="Verdana"/>
          <w:b/>
          <w:bCs/>
          <w:color w:val="1C232C"/>
        </w:rPr>
        <w:t>Lucia Varela</w:t>
      </w:r>
      <w:r w:rsidR="00954919">
        <w:rPr>
          <w:rFonts w:ascii="Verdana" w:hAnsi="Verdana"/>
          <w:color w:val="1C232C"/>
        </w:rPr>
        <w:t xml:space="preserve"> umhängen</w:t>
      </w:r>
      <w:r>
        <w:rPr>
          <w:rFonts w:ascii="Verdana" w:hAnsi="Verdana"/>
          <w:color w:val="1C232C"/>
        </w:rPr>
        <w:t xml:space="preserve"> (22 Punkte, Angriffsquote</w:t>
      </w:r>
      <w:r w:rsidR="00376808">
        <w:rPr>
          <w:rFonts w:ascii="Verdana" w:hAnsi="Verdana"/>
          <w:color w:val="1C232C"/>
        </w:rPr>
        <w:t>: 68%</w:t>
      </w:r>
      <w:r>
        <w:rPr>
          <w:rFonts w:ascii="Verdana" w:hAnsi="Verdana"/>
          <w:color w:val="1C232C"/>
        </w:rPr>
        <w:t xml:space="preserve">). Je neun Zähler steuerten Wiesbadens </w:t>
      </w:r>
      <w:r w:rsidR="007F2A1E">
        <w:rPr>
          <w:rFonts w:ascii="Verdana" w:hAnsi="Verdana"/>
          <w:color w:val="1C232C"/>
        </w:rPr>
        <w:t xml:space="preserve">prima agierenden </w:t>
      </w:r>
      <w:r>
        <w:rPr>
          <w:rFonts w:ascii="Verdana" w:hAnsi="Verdana"/>
          <w:color w:val="1C232C"/>
        </w:rPr>
        <w:t xml:space="preserve">Außenangreiferinnen Tanja Großer und Olivia Rusek (USA/Polen) bei. </w:t>
      </w:r>
      <w:r w:rsidR="007F2A1E">
        <w:rPr>
          <w:rFonts w:ascii="Verdana" w:hAnsi="Verdana"/>
          <w:color w:val="1C232C"/>
        </w:rPr>
        <w:t>L</w:t>
      </w:r>
      <w:r>
        <w:rPr>
          <w:rFonts w:ascii="Verdana" w:hAnsi="Verdana"/>
          <w:color w:val="1C232C"/>
        </w:rPr>
        <w:t xml:space="preserve">etztere ersetzte </w:t>
      </w:r>
      <w:r w:rsidR="007F2A1E">
        <w:rPr>
          <w:rFonts w:ascii="Verdana" w:hAnsi="Verdana"/>
          <w:color w:val="1C232C"/>
        </w:rPr>
        <w:t xml:space="preserve">in der Anfangsformation </w:t>
      </w:r>
      <w:r w:rsidRPr="00796BA1">
        <w:rPr>
          <w:rFonts w:ascii="Verdana" w:hAnsi="Verdana"/>
          <w:color w:val="1C232C"/>
        </w:rPr>
        <w:t>Gréta Kiss (Ungarn)</w:t>
      </w:r>
      <w:r w:rsidR="007F2A1E">
        <w:rPr>
          <w:rFonts w:ascii="Verdana" w:hAnsi="Verdana"/>
          <w:color w:val="1C232C"/>
        </w:rPr>
        <w:t xml:space="preserve">, die </w:t>
      </w:r>
      <w:r w:rsidRPr="00796BA1">
        <w:rPr>
          <w:rFonts w:ascii="Verdana" w:hAnsi="Verdana"/>
          <w:color w:val="1C232C"/>
        </w:rPr>
        <w:t>wegen Knieproblemen pausierte.</w:t>
      </w:r>
      <w:r>
        <w:rPr>
          <w:rFonts w:ascii="Verdana" w:hAnsi="Verdana"/>
          <w:color w:val="1C232C"/>
        </w:rPr>
        <w:t xml:space="preserve"> Auf Stuttgarter Seite fehlte Diagonal</w:t>
      </w:r>
      <w:r w:rsidR="007F2A1E">
        <w:rPr>
          <w:rFonts w:ascii="Verdana" w:hAnsi="Verdana"/>
          <w:color w:val="1C232C"/>
        </w:rPr>
        <w:t>e</w:t>
      </w:r>
      <w:r>
        <w:rPr>
          <w:rFonts w:ascii="Verdana" w:hAnsi="Verdana"/>
          <w:color w:val="1C232C"/>
        </w:rPr>
        <w:t xml:space="preserve"> Krystal Rivers</w:t>
      </w:r>
      <w:r w:rsidR="007F2A1E">
        <w:rPr>
          <w:rFonts w:ascii="Verdana" w:hAnsi="Verdana"/>
          <w:color w:val="1C232C"/>
        </w:rPr>
        <w:t xml:space="preserve"> (grippaler Infekt). Den Wiesbadener Stammkader </w:t>
      </w:r>
      <w:r w:rsidR="00376808">
        <w:rPr>
          <w:rFonts w:ascii="Verdana" w:hAnsi="Verdana"/>
          <w:color w:val="1C232C"/>
        </w:rPr>
        <w:t>ergänzten</w:t>
      </w:r>
      <w:r w:rsidR="007F2A1E">
        <w:rPr>
          <w:rFonts w:ascii="Verdana" w:hAnsi="Verdana"/>
          <w:color w:val="1C232C"/>
        </w:rPr>
        <w:t xml:space="preserve"> </w:t>
      </w:r>
      <w:r w:rsidR="00A42ECF">
        <w:rPr>
          <w:rFonts w:ascii="Verdana" w:hAnsi="Verdana"/>
          <w:color w:val="1C232C"/>
        </w:rPr>
        <w:t xml:space="preserve">dieses Mal </w:t>
      </w:r>
      <w:r w:rsidR="00304D8F" w:rsidRPr="007F2A1E">
        <w:rPr>
          <w:rFonts w:ascii="Verdana" w:hAnsi="Verdana"/>
          <w:color w:val="1C232C"/>
        </w:rPr>
        <w:t>Marlene Rieger (Mittelblock), Janneke Füllgrabe (Zuspiel) und Lilly Bietau (Libera)</w:t>
      </w:r>
      <w:r w:rsidR="007F2A1E" w:rsidRPr="007F2A1E">
        <w:rPr>
          <w:rFonts w:ascii="Verdana" w:hAnsi="Verdana"/>
          <w:color w:val="1C232C"/>
        </w:rPr>
        <w:t>, alle aus der Damen II des VCW</w:t>
      </w:r>
      <w:r w:rsidR="007F2A1E">
        <w:rPr>
          <w:rFonts w:ascii="Verdana" w:hAnsi="Verdana"/>
          <w:color w:val="1C232C"/>
        </w:rPr>
        <w:t xml:space="preserve">. </w:t>
      </w:r>
    </w:p>
    <w:p w14:paraId="6334808D" w14:textId="15E7DCDB" w:rsidR="005C5750" w:rsidRPr="00304D8F" w:rsidRDefault="005C5750" w:rsidP="005C5750">
      <w:pPr>
        <w:spacing w:line="276" w:lineRule="auto"/>
        <w:jc w:val="both"/>
        <w:rPr>
          <w:rFonts w:ascii="Verdana" w:hAnsi="Verdana"/>
          <w:b/>
          <w:bCs/>
          <w:color w:val="1C232C"/>
        </w:rPr>
      </w:pPr>
      <w:r w:rsidRPr="00304D8F">
        <w:rPr>
          <w:rFonts w:ascii="Verdana" w:hAnsi="Verdana"/>
          <w:b/>
          <w:bCs/>
          <w:color w:val="1C232C"/>
        </w:rPr>
        <w:t xml:space="preserve">Erster Satz </w:t>
      </w:r>
      <w:r w:rsidRPr="00C455B9">
        <w:rPr>
          <w:rFonts w:ascii="Verdana" w:hAnsi="Verdana"/>
          <w:b/>
          <w:bCs/>
        </w:rPr>
        <w:t>(</w:t>
      </w:r>
      <w:r w:rsidR="00C455B9" w:rsidRPr="00C455B9">
        <w:rPr>
          <w:rFonts w:ascii="Verdana" w:hAnsi="Verdana"/>
          <w:b/>
          <w:bCs/>
        </w:rPr>
        <w:t>25:20 = 1:0</w:t>
      </w:r>
      <w:r w:rsidRPr="00C455B9">
        <w:rPr>
          <w:rFonts w:ascii="Verdana" w:hAnsi="Verdana"/>
          <w:b/>
          <w:bCs/>
        </w:rPr>
        <w:t>)</w:t>
      </w:r>
    </w:p>
    <w:p w14:paraId="2A7EF2C7" w14:textId="76F54CE1" w:rsidR="005C5750" w:rsidRDefault="005C5750" w:rsidP="00703972">
      <w:pPr>
        <w:spacing w:line="276" w:lineRule="auto"/>
        <w:jc w:val="both"/>
        <w:rPr>
          <w:rFonts w:ascii="Verdana" w:hAnsi="Verdana"/>
          <w:color w:val="1C232C"/>
        </w:rPr>
      </w:pPr>
      <w:r w:rsidRPr="005C5750">
        <w:rPr>
          <w:rFonts w:ascii="Verdana" w:hAnsi="Verdana"/>
        </w:rPr>
        <w:t xml:space="preserve">Außenangreiferin Tanja Großer (Ass) und Diagonale Celine Jebens eröffneten den Satz direkt </w:t>
      </w:r>
      <w:r>
        <w:rPr>
          <w:rFonts w:ascii="Verdana" w:hAnsi="Verdana"/>
        </w:rPr>
        <w:t>mit</w:t>
      </w:r>
      <w:r w:rsidRPr="005C5750">
        <w:rPr>
          <w:rFonts w:ascii="Verdana" w:hAnsi="Verdana"/>
        </w:rPr>
        <w:t xml:space="preserve"> 2:0.</w:t>
      </w:r>
      <w:r>
        <w:rPr>
          <w:rFonts w:ascii="Verdana" w:hAnsi="Verdana"/>
        </w:rPr>
        <w:t xml:space="preserve"> Mit einigen Eigenfehlern baute man dann den Gegner auf (4:5).</w:t>
      </w:r>
      <w:r w:rsidR="00464365">
        <w:rPr>
          <w:rFonts w:ascii="Verdana" w:hAnsi="Verdana"/>
        </w:rPr>
        <w:t xml:space="preserve"> Beide Mannschaften leisteten sich bis dahin </w:t>
      </w:r>
      <w:r w:rsidR="00376808">
        <w:rPr>
          <w:rFonts w:ascii="Verdana" w:hAnsi="Verdana"/>
        </w:rPr>
        <w:t xml:space="preserve">schon </w:t>
      </w:r>
      <w:r w:rsidR="00464365">
        <w:rPr>
          <w:rFonts w:ascii="Verdana" w:hAnsi="Verdana"/>
        </w:rPr>
        <w:t xml:space="preserve">mehrere Service-Fehler. Den ersten Blockpunkt im Spiel schaffte Tanja Großer </w:t>
      </w:r>
      <w:r w:rsidR="007F2A1E">
        <w:rPr>
          <w:rFonts w:ascii="Verdana" w:hAnsi="Verdana"/>
        </w:rPr>
        <w:t xml:space="preserve">beim </w:t>
      </w:r>
      <w:r w:rsidR="00464365">
        <w:rPr>
          <w:rFonts w:ascii="Verdana" w:hAnsi="Verdana"/>
        </w:rPr>
        <w:t xml:space="preserve">7:7. Wiesbaden blieb dran … und wieder Tanja Großer (1,78 Meter „klein“) mit einem Blockpunkt zum 10:9. </w:t>
      </w:r>
      <w:r w:rsidR="00B96CF6">
        <w:rPr>
          <w:rFonts w:ascii="Verdana" w:hAnsi="Verdana"/>
        </w:rPr>
        <w:t xml:space="preserve">Stuttgart fand nicht so recht in sein System und schien überrascht – auch vom 12:10 durch </w:t>
      </w:r>
      <w:r w:rsidR="00A42ECF">
        <w:rPr>
          <w:rFonts w:ascii="Verdana" w:hAnsi="Verdana"/>
        </w:rPr>
        <w:t>US-</w:t>
      </w:r>
      <w:r w:rsidR="00B96CF6">
        <w:rPr>
          <w:rFonts w:ascii="Verdana" w:hAnsi="Verdana"/>
        </w:rPr>
        <w:t>Mittelblockerin Rachel Gomez</w:t>
      </w:r>
      <w:r w:rsidR="00A42ECF">
        <w:rPr>
          <w:rFonts w:ascii="Verdana" w:hAnsi="Verdana"/>
        </w:rPr>
        <w:t xml:space="preserve">. </w:t>
      </w:r>
      <w:r w:rsidR="0055586A">
        <w:rPr>
          <w:rFonts w:ascii="Verdana" w:hAnsi="Verdana"/>
        </w:rPr>
        <w:t xml:space="preserve">Nach einigen </w:t>
      </w:r>
      <w:r w:rsidR="00EC4627">
        <w:rPr>
          <w:rFonts w:ascii="Verdana" w:hAnsi="Verdana"/>
        </w:rPr>
        <w:t>Gästeb</w:t>
      </w:r>
      <w:r w:rsidR="0055586A">
        <w:rPr>
          <w:rFonts w:ascii="Verdana" w:hAnsi="Verdana"/>
        </w:rPr>
        <w:t xml:space="preserve">ällen ins </w:t>
      </w:r>
      <w:r w:rsidR="007F2A1E">
        <w:rPr>
          <w:rFonts w:ascii="Verdana" w:hAnsi="Verdana"/>
        </w:rPr>
        <w:lastRenderedPageBreak/>
        <w:t>Aus</w:t>
      </w:r>
      <w:r w:rsidR="0055586A">
        <w:rPr>
          <w:rFonts w:ascii="Verdana" w:hAnsi="Verdana"/>
        </w:rPr>
        <w:t xml:space="preserve"> und Netz </w:t>
      </w:r>
      <w:r w:rsidR="00EC4627">
        <w:rPr>
          <w:rFonts w:ascii="Verdana" w:hAnsi="Verdana"/>
        </w:rPr>
        <w:t xml:space="preserve">sowie </w:t>
      </w:r>
      <w:r w:rsidR="007F2A1E">
        <w:rPr>
          <w:rFonts w:ascii="Verdana" w:hAnsi="Verdana"/>
        </w:rPr>
        <w:t>smarten</w:t>
      </w:r>
      <w:r w:rsidR="0055586A">
        <w:rPr>
          <w:rFonts w:ascii="Verdana" w:hAnsi="Verdana"/>
        </w:rPr>
        <w:t xml:space="preserve"> </w:t>
      </w:r>
      <w:r w:rsidR="00376808">
        <w:rPr>
          <w:rFonts w:ascii="Verdana" w:hAnsi="Verdana"/>
        </w:rPr>
        <w:t xml:space="preserve">eigenen </w:t>
      </w:r>
      <w:r w:rsidR="0055586A">
        <w:rPr>
          <w:rFonts w:ascii="Verdana" w:hAnsi="Verdana"/>
        </w:rPr>
        <w:t>Angriff</w:t>
      </w:r>
      <w:r w:rsidR="00EC4627">
        <w:rPr>
          <w:rFonts w:ascii="Verdana" w:hAnsi="Verdana"/>
        </w:rPr>
        <w:t>s</w:t>
      </w:r>
      <w:r w:rsidR="0055586A">
        <w:rPr>
          <w:rFonts w:ascii="Verdana" w:hAnsi="Verdana"/>
        </w:rPr>
        <w:t>lösungen</w:t>
      </w:r>
      <w:r w:rsidR="00B96CF6">
        <w:rPr>
          <w:rFonts w:ascii="Verdana" w:hAnsi="Verdana"/>
        </w:rPr>
        <w:t xml:space="preserve"> hatte der VCW </w:t>
      </w:r>
      <w:r w:rsidR="00EC4627">
        <w:rPr>
          <w:rFonts w:ascii="Verdana" w:hAnsi="Verdana"/>
        </w:rPr>
        <w:t>rasch</w:t>
      </w:r>
      <w:r w:rsidR="00B96CF6">
        <w:rPr>
          <w:rFonts w:ascii="Verdana" w:hAnsi="Verdana"/>
        </w:rPr>
        <w:t xml:space="preserve"> </w:t>
      </w:r>
      <w:r w:rsidR="00376808">
        <w:rPr>
          <w:rFonts w:ascii="Verdana" w:hAnsi="Verdana"/>
        </w:rPr>
        <w:t>sechs</w:t>
      </w:r>
      <w:r w:rsidR="00EC4627">
        <w:rPr>
          <w:rFonts w:ascii="Verdana" w:hAnsi="Verdana"/>
        </w:rPr>
        <w:t xml:space="preserve"> </w:t>
      </w:r>
      <w:r w:rsidR="00B96CF6">
        <w:rPr>
          <w:rFonts w:ascii="Verdana" w:hAnsi="Verdana"/>
        </w:rPr>
        <w:t>Punkte Vorsprung (1</w:t>
      </w:r>
      <w:r w:rsidR="00EC4627">
        <w:rPr>
          <w:rFonts w:ascii="Verdana" w:hAnsi="Verdana"/>
        </w:rPr>
        <w:t>8</w:t>
      </w:r>
      <w:r w:rsidR="00B96CF6">
        <w:rPr>
          <w:rFonts w:ascii="Verdana" w:hAnsi="Verdana"/>
        </w:rPr>
        <w:t>:1</w:t>
      </w:r>
      <w:r w:rsidR="00EC4627">
        <w:rPr>
          <w:rFonts w:ascii="Verdana" w:hAnsi="Verdana"/>
        </w:rPr>
        <w:t>2</w:t>
      </w:r>
      <w:r w:rsidR="00B96CF6">
        <w:rPr>
          <w:rFonts w:ascii="Verdana" w:hAnsi="Verdana"/>
        </w:rPr>
        <w:t>)</w:t>
      </w:r>
      <w:r w:rsidR="00EC4627">
        <w:rPr>
          <w:rFonts w:ascii="Verdana" w:hAnsi="Verdana"/>
        </w:rPr>
        <w:t>!</w:t>
      </w:r>
      <w:r w:rsidR="00B96CF6">
        <w:rPr>
          <w:rFonts w:ascii="Verdana" w:hAnsi="Verdana"/>
        </w:rPr>
        <w:t xml:space="preserve"> </w:t>
      </w:r>
      <w:r w:rsidR="00C455B9">
        <w:rPr>
          <w:rFonts w:ascii="Verdana" w:hAnsi="Verdana"/>
        </w:rPr>
        <w:t xml:space="preserve">Dann wurde es </w:t>
      </w:r>
      <w:r w:rsidR="003B0E43">
        <w:rPr>
          <w:rFonts w:ascii="Verdana" w:hAnsi="Verdana"/>
        </w:rPr>
        <w:t xml:space="preserve">kurzzeitig </w:t>
      </w:r>
      <w:r w:rsidR="00C455B9">
        <w:rPr>
          <w:rFonts w:ascii="Verdana" w:hAnsi="Verdana"/>
        </w:rPr>
        <w:t>enger</w:t>
      </w:r>
      <w:r w:rsidR="00E27B7C">
        <w:rPr>
          <w:rFonts w:ascii="Verdana" w:hAnsi="Verdana"/>
        </w:rPr>
        <w:t xml:space="preserve"> … </w:t>
      </w:r>
      <w:r w:rsidR="00C455B9">
        <w:rPr>
          <w:rFonts w:ascii="Verdana" w:hAnsi="Verdana"/>
        </w:rPr>
        <w:t xml:space="preserve">Beim 19:15 nahm </w:t>
      </w:r>
      <w:r w:rsidR="00C455B9" w:rsidRPr="002A5729">
        <w:rPr>
          <w:rFonts w:ascii="Verdana" w:hAnsi="Verdana"/>
          <w:color w:val="1C232C"/>
        </w:rPr>
        <w:t xml:space="preserve">Tigin Yağlioğlu </w:t>
      </w:r>
      <w:r w:rsidR="00C455B9" w:rsidRPr="00C455B9">
        <w:rPr>
          <w:rFonts w:ascii="Verdana" w:hAnsi="Verdana"/>
          <w:color w:val="1C232C"/>
        </w:rPr>
        <w:t>seine erste Auszeit</w:t>
      </w:r>
      <w:r w:rsidR="00C455B9">
        <w:rPr>
          <w:rFonts w:ascii="Verdana" w:hAnsi="Verdana"/>
          <w:color w:val="1C232C"/>
        </w:rPr>
        <w:t xml:space="preserve">. </w:t>
      </w:r>
      <w:r w:rsidR="003B0E43">
        <w:rPr>
          <w:rFonts w:ascii="Verdana" w:hAnsi="Verdana"/>
          <w:color w:val="1C232C"/>
        </w:rPr>
        <w:t xml:space="preserve">US-Mittelblockerin </w:t>
      </w:r>
      <w:r w:rsidR="00C455B9">
        <w:rPr>
          <w:rFonts w:ascii="Verdana" w:hAnsi="Verdana"/>
          <w:color w:val="1C232C"/>
        </w:rPr>
        <w:t xml:space="preserve">Breland Morrissette stellte </w:t>
      </w:r>
      <w:r w:rsidR="002A5729">
        <w:rPr>
          <w:rFonts w:ascii="Verdana" w:hAnsi="Verdana"/>
          <w:color w:val="1C232C"/>
        </w:rPr>
        <w:t xml:space="preserve">noch </w:t>
      </w:r>
      <w:r w:rsidR="00C455B9">
        <w:rPr>
          <w:rFonts w:ascii="Verdana" w:hAnsi="Verdana"/>
          <w:color w:val="1C232C"/>
        </w:rPr>
        <w:t xml:space="preserve">auf </w:t>
      </w:r>
      <w:r w:rsidR="002A5729">
        <w:rPr>
          <w:rFonts w:ascii="Verdana" w:hAnsi="Verdana"/>
          <w:color w:val="1C232C"/>
        </w:rPr>
        <w:t>19</w:t>
      </w:r>
      <w:r w:rsidR="00C455B9">
        <w:rPr>
          <w:rFonts w:ascii="Verdana" w:hAnsi="Verdana"/>
          <w:color w:val="1C232C"/>
        </w:rPr>
        <w:t>:</w:t>
      </w:r>
      <w:r w:rsidR="002A5729">
        <w:rPr>
          <w:rFonts w:ascii="Verdana" w:hAnsi="Verdana"/>
          <w:color w:val="1C232C"/>
        </w:rPr>
        <w:t>23</w:t>
      </w:r>
      <w:r w:rsidR="00E27B7C">
        <w:rPr>
          <w:rFonts w:ascii="Verdana" w:hAnsi="Verdana"/>
          <w:color w:val="1C232C"/>
        </w:rPr>
        <w:t>, aber</w:t>
      </w:r>
      <w:r w:rsidR="00506C51">
        <w:rPr>
          <w:rFonts w:ascii="Verdana" w:hAnsi="Verdana"/>
          <w:color w:val="1C232C"/>
        </w:rPr>
        <w:t xml:space="preserve"> dann schenkte ihre belgische </w:t>
      </w:r>
      <w:r w:rsidR="003B0E43">
        <w:rPr>
          <w:rFonts w:ascii="Verdana" w:hAnsi="Verdana"/>
          <w:color w:val="1C232C"/>
        </w:rPr>
        <w:t>Kollegin</w:t>
      </w:r>
      <w:r w:rsidR="00C455B9">
        <w:rPr>
          <w:rFonts w:ascii="Verdana" w:hAnsi="Verdana"/>
          <w:color w:val="1C232C"/>
        </w:rPr>
        <w:t xml:space="preserve"> Pauline Martin </w:t>
      </w:r>
      <w:r w:rsidR="003B0E43">
        <w:rPr>
          <w:rFonts w:ascii="Verdana" w:hAnsi="Verdana"/>
          <w:color w:val="1C232C"/>
        </w:rPr>
        <w:t>(Diagonal</w:t>
      </w:r>
      <w:r w:rsidR="00506C51">
        <w:rPr>
          <w:rFonts w:ascii="Verdana" w:hAnsi="Verdana"/>
          <w:color w:val="1C232C"/>
        </w:rPr>
        <w:t>)</w:t>
      </w:r>
      <w:r w:rsidR="003B0E43">
        <w:rPr>
          <w:rFonts w:ascii="Verdana" w:hAnsi="Verdana"/>
          <w:color w:val="1C232C"/>
        </w:rPr>
        <w:t xml:space="preserve"> </w:t>
      </w:r>
      <w:r w:rsidR="00506C51">
        <w:rPr>
          <w:rFonts w:ascii="Verdana" w:hAnsi="Verdana"/>
          <w:color w:val="1C232C"/>
        </w:rPr>
        <w:t xml:space="preserve">dem VCW </w:t>
      </w:r>
      <w:r w:rsidR="00C455B9">
        <w:rPr>
          <w:rFonts w:ascii="Verdana" w:hAnsi="Verdana"/>
          <w:color w:val="1C232C"/>
        </w:rPr>
        <w:t xml:space="preserve">fünf Satzbälle (24:19)! Einer wurde abgewehrt, dann war </w:t>
      </w:r>
      <w:r w:rsidR="002A5729">
        <w:rPr>
          <w:rFonts w:ascii="Verdana" w:hAnsi="Verdana"/>
          <w:color w:val="1C232C"/>
        </w:rPr>
        <w:t>der Sack zu:</w:t>
      </w:r>
      <w:r w:rsidR="003B0E43">
        <w:rPr>
          <w:rFonts w:ascii="Verdana" w:hAnsi="Verdana"/>
          <w:color w:val="1C232C"/>
        </w:rPr>
        <w:t xml:space="preserve"> </w:t>
      </w:r>
      <w:r w:rsidR="002A5729">
        <w:rPr>
          <w:rFonts w:ascii="Verdana" w:hAnsi="Verdana"/>
          <w:color w:val="1C232C"/>
        </w:rPr>
        <w:t>Der VCW</w:t>
      </w:r>
      <w:r w:rsidR="003B0E43">
        <w:rPr>
          <w:rFonts w:ascii="Verdana" w:hAnsi="Verdana"/>
          <w:color w:val="1C232C"/>
        </w:rPr>
        <w:t xml:space="preserve"> hatten sich </w:t>
      </w:r>
      <w:r w:rsidR="002A5729">
        <w:rPr>
          <w:rFonts w:ascii="Verdana" w:hAnsi="Verdana"/>
          <w:color w:val="1C232C"/>
        </w:rPr>
        <w:t xml:space="preserve">nach fulminantem Ritt </w:t>
      </w:r>
      <w:r w:rsidR="003B0E43">
        <w:rPr>
          <w:rFonts w:ascii="Verdana" w:hAnsi="Verdana"/>
          <w:color w:val="1C232C"/>
        </w:rPr>
        <w:t xml:space="preserve">den ersten Abschnitt </w:t>
      </w:r>
      <w:r w:rsidR="002A5729">
        <w:rPr>
          <w:rFonts w:ascii="Verdana" w:hAnsi="Verdana"/>
          <w:color w:val="1C232C"/>
        </w:rPr>
        <w:t xml:space="preserve">verdient </w:t>
      </w:r>
      <w:r w:rsidR="003B0E43">
        <w:rPr>
          <w:rFonts w:ascii="Verdana" w:hAnsi="Verdana"/>
          <w:color w:val="1C232C"/>
        </w:rPr>
        <w:t>gesichert.</w:t>
      </w:r>
    </w:p>
    <w:p w14:paraId="27B7F1D8" w14:textId="47B42B4C" w:rsidR="003B0E43" w:rsidRPr="003B0E43" w:rsidRDefault="003B0E43" w:rsidP="00703972">
      <w:pPr>
        <w:spacing w:line="276" w:lineRule="auto"/>
        <w:jc w:val="both"/>
        <w:rPr>
          <w:rFonts w:ascii="Verdana" w:hAnsi="Verdana"/>
          <w:b/>
          <w:bCs/>
          <w:color w:val="1C232C"/>
        </w:rPr>
      </w:pPr>
      <w:r w:rsidRPr="003B0E43">
        <w:rPr>
          <w:rFonts w:ascii="Verdana" w:hAnsi="Verdana"/>
          <w:b/>
          <w:bCs/>
          <w:color w:val="1C232C"/>
        </w:rPr>
        <w:t>Zweiter Satz</w:t>
      </w:r>
      <w:r w:rsidR="00B714CD">
        <w:rPr>
          <w:rFonts w:ascii="Verdana" w:hAnsi="Verdana"/>
          <w:b/>
          <w:bCs/>
          <w:color w:val="1C232C"/>
        </w:rPr>
        <w:t xml:space="preserve"> (24:26 = 1:1)</w:t>
      </w:r>
    </w:p>
    <w:p w14:paraId="144AC01D" w14:textId="33EBBE36" w:rsidR="003B0E43" w:rsidRDefault="003B0E43" w:rsidP="00703972">
      <w:pPr>
        <w:spacing w:line="276" w:lineRule="auto"/>
        <w:jc w:val="both"/>
        <w:rPr>
          <w:rFonts w:ascii="Verdana" w:hAnsi="Verdana"/>
          <w:color w:val="1C232C"/>
        </w:rPr>
      </w:pPr>
      <w:r>
        <w:rPr>
          <w:rFonts w:ascii="Verdana" w:hAnsi="Verdana"/>
          <w:color w:val="1C232C"/>
        </w:rPr>
        <w:t xml:space="preserve">Nun </w:t>
      </w:r>
      <w:r w:rsidR="0012297A">
        <w:rPr>
          <w:rFonts w:ascii="Verdana" w:hAnsi="Verdana"/>
          <w:color w:val="1C232C"/>
        </w:rPr>
        <w:t>agierten</w:t>
      </w:r>
      <w:r>
        <w:rPr>
          <w:rFonts w:ascii="Verdana" w:hAnsi="Verdana"/>
          <w:color w:val="1C232C"/>
        </w:rPr>
        <w:t xml:space="preserve"> die Stuttgarterinnen strukturierter – und die Wiesbadenerinnen zunächst weniger stabil (2:6). </w:t>
      </w:r>
      <w:r w:rsidR="0012297A">
        <w:rPr>
          <w:rFonts w:ascii="Verdana" w:hAnsi="Verdana"/>
          <w:color w:val="1C232C"/>
        </w:rPr>
        <w:t>Aber dann</w:t>
      </w:r>
      <w:r>
        <w:rPr>
          <w:rFonts w:ascii="Verdana" w:hAnsi="Verdana"/>
          <w:color w:val="1C232C"/>
        </w:rPr>
        <w:t xml:space="preserve"> fing sich di</w:t>
      </w:r>
      <w:r w:rsidR="0018401C">
        <w:rPr>
          <w:rFonts w:ascii="Verdana" w:hAnsi="Verdana"/>
          <w:color w:val="1C232C"/>
        </w:rPr>
        <w:t>e</w:t>
      </w:r>
      <w:r>
        <w:rPr>
          <w:rFonts w:ascii="Verdana" w:hAnsi="Verdana"/>
          <w:color w:val="1C232C"/>
        </w:rPr>
        <w:t xml:space="preserve"> </w:t>
      </w:r>
      <w:r w:rsidR="002A5729">
        <w:rPr>
          <w:rFonts w:ascii="Verdana" w:hAnsi="Verdana"/>
          <w:color w:val="1C232C"/>
        </w:rPr>
        <w:t>Heimtruppe</w:t>
      </w:r>
      <w:r>
        <w:rPr>
          <w:rFonts w:ascii="Verdana" w:hAnsi="Verdana"/>
          <w:color w:val="1C232C"/>
        </w:rPr>
        <w:t xml:space="preserve"> wieder</w:t>
      </w:r>
      <w:r w:rsidR="002A5729">
        <w:rPr>
          <w:rFonts w:ascii="Verdana" w:hAnsi="Verdana"/>
          <w:color w:val="1C232C"/>
        </w:rPr>
        <w:t xml:space="preserve"> … </w:t>
      </w:r>
      <w:r w:rsidR="0018401C">
        <w:rPr>
          <w:rFonts w:ascii="Verdana" w:hAnsi="Verdana"/>
          <w:color w:val="1C232C"/>
        </w:rPr>
        <w:t xml:space="preserve">Nach prima Aktionen von </w:t>
      </w:r>
      <w:r>
        <w:rPr>
          <w:rFonts w:ascii="Verdana" w:hAnsi="Verdana"/>
          <w:color w:val="1C232C"/>
        </w:rPr>
        <w:t>Celine Jebens</w:t>
      </w:r>
      <w:r w:rsidR="0018401C">
        <w:rPr>
          <w:rFonts w:ascii="Verdana" w:hAnsi="Verdana"/>
          <w:color w:val="1C232C"/>
        </w:rPr>
        <w:t>, Tanja Großer und Olivia Rusek lag der VCW nun vorn</w:t>
      </w:r>
      <w:r w:rsidR="002A5729">
        <w:rPr>
          <w:rFonts w:ascii="Verdana" w:hAnsi="Verdana"/>
          <w:color w:val="1C232C"/>
        </w:rPr>
        <w:t>e</w:t>
      </w:r>
      <w:r w:rsidR="0018401C">
        <w:rPr>
          <w:rFonts w:ascii="Verdana" w:hAnsi="Verdana"/>
          <w:color w:val="1C232C"/>
        </w:rPr>
        <w:t xml:space="preserve"> (8:7). </w:t>
      </w:r>
      <w:r w:rsidR="002A5729">
        <w:rPr>
          <w:rFonts w:ascii="Verdana" w:hAnsi="Verdana"/>
          <w:color w:val="1C232C"/>
        </w:rPr>
        <w:t>M</w:t>
      </w:r>
      <w:r w:rsidR="0018401C">
        <w:rPr>
          <w:rFonts w:ascii="Verdana" w:hAnsi="Verdana"/>
          <w:color w:val="1C232C"/>
        </w:rPr>
        <w:t xml:space="preserve">ehrfach </w:t>
      </w:r>
      <w:r w:rsidR="002A5729">
        <w:rPr>
          <w:rFonts w:ascii="Verdana" w:hAnsi="Verdana"/>
          <w:color w:val="1C232C"/>
        </w:rPr>
        <w:t xml:space="preserve">ging es </w:t>
      </w:r>
      <w:r w:rsidR="0018401C">
        <w:rPr>
          <w:rFonts w:ascii="Verdana" w:hAnsi="Verdana"/>
          <w:color w:val="1C232C"/>
        </w:rPr>
        <w:t>über Einstand weiter</w:t>
      </w:r>
      <w:r w:rsidR="002A5729">
        <w:rPr>
          <w:rFonts w:ascii="Verdana" w:hAnsi="Verdana"/>
          <w:color w:val="1C232C"/>
        </w:rPr>
        <w:t xml:space="preserve">. </w:t>
      </w:r>
      <w:r w:rsidR="0018401C">
        <w:rPr>
          <w:rFonts w:ascii="Verdana" w:hAnsi="Verdana"/>
          <w:color w:val="1C232C"/>
        </w:rPr>
        <w:t>Eine lange Rally</w:t>
      </w:r>
      <w:r w:rsidR="002A5729">
        <w:rPr>
          <w:rFonts w:ascii="Verdana" w:hAnsi="Verdana"/>
          <w:color w:val="1C232C"/>
        </w:rPr>
        <w:t>e</w:t>
      </w:r>
      <w:r w:rsidR="0018401C">
        <w:rPr>
          <w:rFonts w:ascii="Verdana" w:hAnsi="Verdana"/>
          <w:color w:val="1C232C"/>
        </w:rPr>
        <w:t xml:space="preserve"> mit schönen Abwehraktionen beendete</w:t>
      </w:r>
      <w:r w:rsidR="00FC0C9F">
        <w:rPr>
          <w:rFonts w:ascii="Verdana" w:hAnsi="Verdana"/>
          <w:color w:val="1C232C"/>
        </w:rPr>
        <w:t>n die Gastgeberinnen</w:t>
      </w:r>
      <w:r w:rsidR="0018401C">
        <w:rPr>
          <w:rFonts w:ascii="Verdana" w:hAnsi="Verdana"/>
          <w:color w:val="1C232C"/>
        </w:rPr>
        <w:t xml:space="preserve"> </w:t>
      </w:r>
      <w:r w:rsidR="00FC0C9F">
        <w:rPr>
          <w:rFonts w:ascii="Verdana" w:hAnsi="Verdana"/>
          <w:color w:val="1C232C"/>
        </w:rPr>
        <w:t xml:space="preserve">mit dem </w:t>
      </w:r>
      <w:r w:rsidR="0018401C">
        <w:rPr>
          <w:rFonts w:ascii="Verdana" w:hAnsi="Verdana"/>
          <w:color w:val="1C232C"/>
        </w:rPr>
        <w:t>12:11. Tanja Großer stellte auf 14:12, der VCW-Block auf 15:12 und Celine Jebens auf 16:12!</w:t>
      </w:r>
      <w:r w:rsidR="002A5729">
        <w:rPr>
          <w:rFonts w:ascii="Verdana" w:hAnsi="Verdana"/>
          <w:color w:val="1C232C"/>
        </w:rPr>
        <w:t xml:space="preserve"> </w:t>
      </w:r>
      <w:r w:rsidR="0018401C">
        <w:rPr>
          <w:rFonts w:ascii="Verdana" w:hAnsi="Verdana"/>
          <w:color w:val="1C232C"/>
        </w:rPr>
        <w:t xml:space="preserve">Stuttgarts Chefcoach </w:t>
      </w:r>
      <w:r w:rsidR="0018401C" w:rsidRPr="0018401C">
        <w:rPr>
          <w:rFonts w:ascii="Verdana" w:hAnsi="Verdana"/>
          <w:b/>
          <w:bCs/>
          <w:color w:val="1C232C"/>
        </w:rPr>
        <w:t>Konsta</w:t>
      </w:r>
      <w:r w:rsidR="0075345E">
        <w:rPr>
          <w:rFonts w:ascii="Verdana" w:hAnsi="Verdana"/>
          <w:b/>
          <w:bCs/>
          <w:color w:val="1C232C"/>
        </w:rPr>
        <w:t>n</w:t>
      </w:r>
      <w:r w:rsidR="0018401C" w:rsidRPr="0018401C">
        <w:rPr>
          <w:rFonts w:ascii="Verdana" w:hAnsi="Verdana"/>
          <w:b/>
          <w:bCs/>
          <w:color w:val="1C232C"/>
        </w:rPr>
        <w:t>tin Bitter</w:t>
      </w:r>
      <w:r w:rsidR="0018401C">
        <w:rPr>
          <w:rFonts w:ascii="Verdana" w:hAnsi="Verdana"/>
          <w:color w:val="1C232C"/>
        </w:rPr>
        <w:t xml:space="preserve"> holte </w:t>
      </w:r>
      <w:r w:rsidR="0012297A">
        <w:rPr>
          <w:rFonts w:ascii="Verdana" w:hAnsi="Verdana"/>
          <w:color w:val="1C232C"/>
        </w:rPr>
        <w:t>die Seinen</w:t>
      </w:r>
      <w:r w:rsidR="0018401C">
        <w:rPr>
          <w:rFonts w:ascii="Verdana" w:hAnsi="Verdana"/>
          <w:color w:val="1C232C"/>
        </w:rPr>
        <w:t xml:space="preserve"> an die Seitenlinie. </w:t>
      </w:r>
      <w:r w:rsidR="0075345E">
        <w:rPr>
          <w:rFonts w:ascii="Verdana" w:hAnsi="Verdana"/>
          <w:color w:val="1C232C"/>
        </w:rPr>
        <w:t xml:space="preserve">Olivia Rusek setzte sich nun </w:t>
      </w:r>
      <w:r w:rsidR="002A5729">
        <w:rPr>
          <w:rFonts w:ascii="Verdana" w:hAnsi="Verdana"/>
          <w:color w:val="1C232C"/>
        </w:rPr>
        <w:t>wiederholt</w:t>
      </w:r>
      <w:r w:rsidR="0075345E">
        <w:rPr>
          <w:rFonts w:ascii="Verdana" w:hAnsi="Verdana"/>
          <w:color w:val="1C232C"/>
        </w:rPr>
        <w:t xml:space="preserve"> in Szene (18:14, Ass zum 20:16). </w:t>
      </w:r>
      <w:r w:rsidR="0012297A">
        <w:rPr>
          <w:rFonts w:ascii="Verdana" w:hAnsi="Verdana"/>
          <w:color w:val="1C232C"/>
        </w:rPr>
        <w:t>Und dann</w:t>
      </w:r>
      <w:r w:rsidR="00082BED">
        <w:rPr>
          <w:rFonts w:ascii="Verdana" w:hAnsi="Verdana"/>
          <w:color w:val="1C232C"/>
        </w:rPr>
        <w:t xml:space="preserve"> wurde es dramatisch</w:t>
      </w:r>
      <w:r w:rsidR="0012297A">
        <w:rPr>
          <w:rFonts w:ascii="Verdana" w:hAnsi="Verdana"/>
          <w:color w:val="1C232C"/>
        </w:rPr>
        <w:t xml:space="preserve">: </w:t>
      </w:r>
      <w:r w:rsidR="0075345E">
        <w:rPr>
          <w:rFonts w:ascii="Verdana" w:hAnsi="Verdana"/>
          <w:color w:val="1C232C"/>
        </w:rPr>
        <w:t>Stuttgart schüttelte sich</w:t>
      </w:r>
      <w:r w:rsidR="002A5729">
        <w:rPr>
          <w:rFonts w:ascii="Verdana" w:hAnsi="Verdana"/>
          <w:color w:val="1C232C"/>
        </w:rPr>
        <w:t xml:space="preserve"> und </w:t>
      </w:r>
      <w:r w:rsidR="00082BED">
        <w:rPr>
          <w:rFonts w:ascii="Verdana" w:hAnsi="Verdana"/>
          <w:color w:val="1C232C"/>
        </w:rPr>
        <w:t xml:space="preserve">der VCW gab die Führung </w:t>
      </w:r>
      <w:r w:rsidR="002A5729">
        <w:rPr>
          <w:rFonts w:ascii="Verdana" w:hAnsi="Verdana"/>
          <w:color w:val="1C232C"/>
        </w:rPr>
        <w:t>ab</w:t>
      </w:r>
      <w:r w:rsidR="00082BED">
        <w:rPr>
          <w:rFonts w:ascii="Verdana" w:hAnsi="Verdana"/>
          <w:color w:val="1C232C"/>
        </w:rPr>
        <w:t xml:space="preserve">. Beim 24:24 schöpften die Heimfans nochmal Hoffnung, aber </w:t>
      </w:r>
      <w:r w:rsidR="0012297A">
        <w:rPr>
          <w:rFonts w:ascii="Verdana" w:hAnsi="Verdana"/>
          <w:color w:val="1C232C"/>
        </w:rPr>
        <w:t xml:space="preserve">am </w:t>
      </w:r>
      <w:r w:rsidR="00082BED">
        <w:rPr>
          <w:rFonts w:ascii="Verdana" w:hAnsi="Verdana"/>
          <w:color w:val="1C232C"/>
        </w:rPr>
        <w:t xml:space="preserve">Ende </w:t>
      </w:r>
      <w:r w:rsidR="002A5729">
        <w:rPr>
          <w:rFonts w:ascii="Verdana" w:hAnsi="Verdana"/>
          <w:color w:val="1C232C"/>
        </w:rPr>
        <w:t>waren die Gäste</w:t>
      </w:r>
      <w:r w:rsidR="00AA235D">
        <w:rPr>
          <w:rFonts w:ascii="Verdana" w:hAnsi="Verdana"/>
          <w:color w:val="1C232C"/>
        </w:rPr>
        <w:t xml:space="preserve"> </w:t>
      </w:r>
      <w:r w:rsidR="00082BED">
        <w:rPr>
          <w:rFonts w:ascii="Verdana" w:hAnsi="Verdana"/>
          <w:color w:val="1C232C"/>
        </w:rPr>
        <w:t>abgeklärter</w:t>
      </w:r>
      <w:r w:rsidR="002A5729">
        <w:rPr>
          <w:rFonts w:ascii="Verdana" w:hAnsi="Verdana"/>
          <w:color w:val="1C232C"/>
        </w:rPr>
        <w:t>.</w:t>
      </w:r>
      <w:r w:rsidR="00082BED">
        <w:rPr>
          <w:rFonts w:ascii="Verdana" w:hAnsi="Verdana"/>
          <w:color w:val="1C232C"/>
        </w:rPr>
        <w:t xml:space="preserve"> </w:t>
      </w:r>
      <w:r w:rsidR="002A5729">
        <w:rPr>
          <w:rFonts w:ascii="Verdana" w:hAnsi="Verdana"/>
          <w:color w:val="1C232C"/>
        </w:rPr>
        <w:t>Das</w:t>
      </w:r>
      <w:r w:rsidR="00082BED">
        <w:rPr>
          <w:rFonts w:ascii="Verdana" w:hAnsi="Verdana"/>
          <w:color w:val="1C232C"/>
        </w:rPr>
        <w:t xml:space="preserve"> 26:24 </w:t>
      </w:r>
      <w:r w:rsidR="00AA235D">
        <w:rPr>
          <w:rFonts w:ascii="Verdana" w:hAnsi="Verdana"/>
          <w:color w:val="1C232C"/>
        </w:rPr>
        <w:t xml:space="preserve">für die Allianz </w:t>
      </w:r>
      <w:r w:rsidR="002A5729">
        <w:rPr>
          <w:rFonts w:ascii="Verdana" w:hAnsi="Verdana"/>
          <w:color w:val="1C232C"/>
        </w:rPr>
        <w:t>bedeutete den</w:t>
      </w:r>
      <w:r w:rsidR="00082BED">
        <w:rPr>
          <w:rFonts w:ascii="Verdana" w:hAnsi="Verdana"/>
          <w:color w:val="1C232C"/>
        </w:rPr>
        <w:t xml:space="preserve"> Satzausgleich zum 1:1</w:t>
      </w:r>
      <w:r w:rsidR="002A5729">
        <w:rPr>
          <w:rFonts w:ascii="Verdana" w:hAnsi="Verdana"/>
          <w:color w:val="1C232C"/>
        </w:rPr>
        <w:t xml:space="preserve">. </w:t>
      </w:r>
      <w:r w:rsidR="00082BED">
        <w:rPr>
          <w:rFonts w:ascii="Verdana" w:hAnsi="Verdana"/>
          <w:color w:val="1C232C"/>
        </w:rPr>
        <w:t>Dieses Kapitel h</w:t>
      </w:r>
      <w:r w:rsidR="0012297A">
        <w:rPr>
          <w:rFonts w:ascii="Verdana" w:hAnsi="Verdana"/>
          <w:color w:val="1C232C"/>
        </w:rPr>
        <w:t xml:space="preserve">atte </w:t>
      </w:r>
      <w:r w:rsidR="00082BED">
        <w:rPr>
          <w:rFonts w:ascii="Verdana" w:hAnsi="Verdana"/>
          <w:color w:val="1C232C"/>
        </w:rPr>
        <w:t>die</w:t>
      </w:r>
      <w:r w:rsidR="00B714CD">
        <w:rPr>
          <w:rFonts w:ascii="Verdana" w:hAnsi="Verdana"/>
          <w:color w:val="1C232C"/>
        </w:rPr>
        <w:t xml:space="preserve"> </w:t>
      </w:r>
      <w:r w:rsidR="00082BED" w:rsidRPr="00082BED">
        <w:rPr>
          <w:rFonts w:ascii="Verdana" w:hAnsi="Verdana"/>
          <w:color w:val="1C232C"/>
        </w:rPr>
        <w:t>Yağlioğlu-</w:t>
      </w:r>
      <w:r w:rsidR="00082BED">
        <w:rPr>
          <w:rFonts w:ascii="Verdana" w:hAnsi="Verdana"/>
          <w:color w:val="1C232C"/>
        </w:rPr>
        <w:t>Truppe</w:t>
      </w:r>
      <w:r w:rsidR="00082BED" w:rsidRPr="00082BED">
        <w:rPr>
          <w:rFonts w:ascii="Verdana" w:hAnsi="Verdana"/>
          <w:color w:val="1C232C"/>
        </w:rPr>
        <w:t xml:space="preserve"> </w:t>
      </w:r>
      <w:r w:rsidR="0012297A">
        <w:rPr>
          <w:rFonts w:ascii="Verdana" w:hAnsi="Verdana"/>
          <w:color w:val="1C232C"/>
        </w:rPr>
        <w:t>un</w:t>
      </w:r>
      <w:r w:rsidR="00FC0C9F">
        <w:rPr>
          <w:rFonts w:ascii="Verdana" w:hAnsi="Verdana"/>
          <w:color w:val="1C232C"/>
        </w:rPr>
        <w:t>glücklich</w:t>
      </w:r>
      <w:r w:rsidR="0012297A">
        <w:rPr>
          <w:rFonts w:ascii="Verdana" w:hAnsi="Verdana"/>
          <w:color w:val="1C232C"/>
        </w:rPr>
        <w:t xml:space="preserve"> hergeschenkt.</w:t>
      </w:r>
      <w:r w:rsidR="00B714CD">
        <w:rPr>
          <w:rFonts w:ascii="Verdana" w:hAnsi="Verdana"/>
          <w:color w:val="1C232C"/>
        </w:rPr>
        <w:t xml:space="preserve"> </w:t>
      </w:r>
    </w:p>
    <w:p w14:paraId="33B9F927" w14:textId="7648937C" w:rsidR="00B714CD" w:rsidRPr="00B714CD" w:rsidRDefault="00B714CD" w:rsidP="00703972">
      <w:pPr>
        <w:spacing w:line="276" w:lineRule="auto"/>
        <w:jc w:val="both"/>
        <w:rPr>
          <w:rFonts w:ascii="Verdana" w:hAnsi="Verdana"/>
          <w:b/>
          <w:bCs/>
          <w:color w:val="1C232C"/>
        </w:rPr>
      </w:pPr>
      <w:r w:rsidRPr="00B714CD">
        <w:rPr>
          <w:rFonts w:ascii="Verdana" w:hAnsi="Verdana"/>
          <w:b/>
          <w:bCs/>
          <w:color w:val="1C232C"/>
        </w:rPr>
        <w:t>Dritter Satz</w:t>
      </w:r>
      <w:r w:rsidR="00C417AC">
        <w:rPr>
          <w:rFonts w:ascii="Verdana" w:hAnsi="Verdana"/>
          <w:b/>
          <w:bCs/>
          <w:color w:val="1C232C"/>
        </w:rPr>
        <w:t xml:space="preserve"> (8:25 = 1:2)</w:t>
      </w:r>
    </w:p>
    <w:p w14:paraId="2B49C11E" w14:textId="43519A49" w:rsidR="00B714CD" w:rsidRDefault="0012297A" w:rsidP="00703972">
      <w:pPr>
        <w:spacing w:line="276" w:lineRule="auto"/>
        <w:jc w:val="both"/>
        <w:rPr>
          <w:rFonts w:ascii="Verdana" w:hAnsi="Verdana"/>
          <w:color w:val="1C232C"/>
        </w:rPr>
      </w:pPr>
      <w:r>
        <w:rPr>
          <w:rFonts w:ascii="Verdana" w:hAnsi="Verdana"/>
          <w:color w:val="1C232C"/>
        </w:rPr>
        <w:t xml:space="preserve">Der </w:t>
      </w:r>
      <w:r w:rsidR="00FC0C9F">
        <w:rPr>
          <w:rFonts w:ascii="Verdana" w:hAnsi="Verdana"/>
          <w:color w:val="1C232C"/>
        </w:rPr>
        <w:t xml:space="preserve">so knapp verlorene </w:t>
      </w:r>
      <w:r>
        <w:rPr>
          <w:rFonts w:ascii="Verdana" w:hAnsi="Verdana"/>
          <w:color w:val="1C232C"/>
        </w:rPr>
        <w:t xml:space="preserve">Satz hinterließ bei den Hessinnen Spuren. </w:t>
      </w:r>
      <w:r w:rsidR="00B714CD">
        <w:rPr>
          <w:rFonts w:ascii="Verdana" w:hAnsi="Verdana"/>
          <w:color w:val="1C232C"/>
        </w:rPr>
        <w:t xml:space="preserve">Stuttgart hatte </w:t>
      </w:r>
      <w:r>
        <w:rPr>
          <w:rFonts w:ascii="Verdana" w:hAnsi="Verdana"/>
          <w:color w:val="1C232C"/>
        </w:rPr>
        <w:t>jede Menge</w:t>
      </w:r>
      <w:r w:rsidR="00C417AC">
        <w:rPr>
          <w:rFonts w:ascii="Verdana" w:hAnsi="Verdana"/>
          <w:color w:val="1C232C"/>
        </w:rPr>
        <w:t xml:space="preserve"> </w:t>
      </w:r>
      <w:r w:rsidR="00B714CD">
        <w:rPr>
          <w:rFonts w:ascii="Verdana" w:hAnsi="Verdana"/>
          <w:color w:val="1C232C"/>
        </w:rPr>
        <w:t>Energie getankt und marschierte rasch voran (0:5, 2:12</w:t>
      </w:r>
      <w:r w:rsidR="00AA235D">
        <w:rPr>
          <w:rFonts w:ascii="Verdana" w:hAnsi="Verdana"/>
          <w:color w:val="1C232C"/>
        </w:rPr>
        <w:t xml:space="preserve"> </w:t>
      </w:r>
      <w:r w:rsidR="00B714CD">
        <w:rPr>
          <w:rFonts w:ascii="Verdana" w:hAnsi="Verdana"/>
          <w:color w:val="1C232C"/>
        </w:rPr>
        <w:t>aus VCW-Sicht</w:t>
      </w:r>
      <w:r w:rsidR="00AA235D">
        <w:rPr>
          <w:rFonts w:ascii="Verdana" w:hAnsi="Verdana"/>
          <w:color w:val="1C232C"/>
        </w:rPr>
        <w:t>)</w:t>
      </w:r>
      <w:r w:rsidR="00C417AC">
        <w:rPr>
          <w:rFonts w:ascii="Verdana" w:hAnsi="Verdana"/>
          <w:color w:val="1C232C"/>
        </w:rPr>
        <w:t xml:space="preserve"> –</w:t>
      </w:r>
      <w:r w:rsidR="00B714CD">
        <w:rPr>
          <w:rFonts w:ascii="Verdana" w:hAnsi="Verdana"/>
          <w:color w:val="1C232C"/>
        </w:rPr>
        <w:t xml:space="preserve"> </w:t>
      </w:r>
      <w:r w:rsidR="0009689A">
        <w:rPr>
          <w:rFonts w:ascii="Verdana" w:hAnsi="Verdana"/>
          <w:color w:val="1C232C"/>
        </w:rPr>
        <w:t xml:space="preserve">beim Bitter-Team </w:t>
      </w:r>
      <w:r w:rsidR="00AA235D">
        <w:rPr>
          <w:rFonts w:ascii="Verdana" w:hAnsi="Verdana"/>
          <w:color w:val="1C232C"/>
        </w:rPr>
        <w:t xml:space="preserve">klappte jetzt </w:t>
      </w:r>
      <w:r>
        <w:rPr>
          <w:rFonts w:ascii="Verdana" w:hAnsi="Verdana"/>
          <w:color w:val="1C232C"/>
        </w:rPr>
        <w:t>all das</w:t>
      </w:r>
      <w:r w:rsidR="00B714CD">
        <w:rPr>
          <w:rFonts w:ascii="Verdana" w:hAnsi="Verdana"/>
          <w:color w:val="1C232C"/>
        </w:rPr>
        <w:t xml:space="preserve">, was in den </w:t>
      </w:r>
      <w:r w:rsidR="00AA235D">
        <w:rPr>
          <w:rFonts w:ascii="Verdana" w:hAnsi="Verdana"/>
          <w:color w:val="1C232C"/>
        </w:rPr>
        <w:t xml:space="preserve">beiden </w:t>
      </w:r>
      <w:r w:rsidR="00B714CD">
        <w:rPr>
          <w:rFonts w:ascii="Verdana" w:hAnsi="Verdana"/>
          <w:color w:val="1C232C"/>
        </w:rPr>
        <w:t xml:space="preserve">Sätzen zuvor </w:t>
      </w:r>
      <w:r w:rsidR="00FC0C9F">
        <w:rPr>
          <w:rFonts w:ascii="Verdana" w:hAnsi="Verdana"/>
          <w:color w:val="1C232C"/>
        </w:rPr>
        <w:t>oft</w:t>
      </w:r>
      <w:r w:rsidR="00E27B7C">
        <w:rPr>
          <w:rFonts w:ascii="Verdana" w:hAnsi="Verdana"/>
          <w:color w:val="1C232C"/>
        </w:rPr>
        <w:t xml:space="preserve"> </w:t>
      </w:r>
      <w:r w:rsidR="00FC0C9F">
        <w:rPr>
          <w:rFonts w:ascii="Verdana" w:hAnsi="Verdana"/>
          <w:color w:val="1C232C"/>
        </w:rPr>
        <w:t xml:space="preserve">eher </w:t>
      </w:r>
      <w:r w:rsidR="00B714CD">
        <w:rPr>
          <w:rFonts w:ascii="Verdana" w:hAnsi="Verdana"/>
          <w:color w:val="1C232C"/>
        </w:rPr>
        <w:t xml:space="preserve">zögerlich </w:t>
      </w:r>
      <w:r>
        <w:rPr>
          <w:rFonts w:ascii="Verdana" w:hAnsi="Verdana"/>
          <w:color w:val="1C232C"/>
        </w:rPr>
        <w:t>ausgespielt wurde</w:t>
      </w:r>
      <w:r w:rsidR="00B714CD">
        <w:rPr>
          <w:rFonts w:ascii="Verdana" w:hAnsi="Verdana"/>
          <w:color w:val="1C232C"/>
        </w:rPr>
        <w:t xml:space="preserve">. </w:t>
      </w:r>
      <w:r>
        <w:rPr>
          <w:rFonts w:ascii="Verdana" w:hAnsi="Verdana"/>
          <w:color w:val="1C232C"/>
        </w:rPr>
        <w:t>Die Wiesbadenerinnen</w:t>
      </w:r>
      <w:r w:rsidR="00B714CD">
        <w:rPr>
          <w:rFonts w:ascii="Verdana" w:hAnsi="Verdana"/>
          <w:color w:val="1C232C"/>
        </w:rPr>
        <w:t xml:space="preserve"> hatten </w:t>
      </w:r>
      <w:r w:rsidR="00C417AC">
        <w:rPr>
          <w:rFonts w:ascii="Verdana" w:hAnsi="Verdana"/>
          <w:color w:val="1C232C"/>
        </w:rPr>
        <w:t xml:space="preserve">komplett </w:t>
      </w:r>
      <w:r w:rsidR="00E27B7C">
        <w:rPr>
          <w:rFonts w:ascii="Verdana" w:hAnsi="Verdana"/>
          <w:color w:val="1C232C"/>
        </w:rPr>
        <w:t xml:space="preserve">den </w:t>
      </w:r>
      <w:r w:rsidR="00C417AC">
        <w:rPr>
          <w:rFonts w:ascii="Verdana" w:hAnsi="Verdana"/>
          <w:color w:val="1C232C"/>
        </w:rPr>
        <w:t>Faden</w:t>
      </w:r>
      <w:r w:rsidR="00E27B7C">
        <w:rPr>
          <w:rFonts w:ascii="Verdana" w:hAnsi="Verdana"/>
          <w:color w:val="1C232C"/>
        </w:rPr>
        <w:t xml:space="preserve"> </w:t>
      </w:r>
      <w:r w:rsidR="00B714CD">
        <w:rPr>
          <w:rFonts w:ascii="Verdana" w:hAnsi="Verdana"/>
          <w:color w:val="1C232C"/>
        </w:rPr>
        <w:t>verloren</w:t>
      </w:r>
      <w:r w:rsidR="00E27B7C">
        <w:rPr>
          <w:rFonts w:ascii="Verdana" w:hAnsi="Verdana"/>
          <w:color w:val="1C232C"/>
        </w:rPr>
        <w:t xml:space="preserve">, </w:t>
      </w:r>
      <w:r w:rsidR="00B714CD">
        <w:rPr>
          <w:rFonts w:ascii="Verdana" w:hAnsi="Verdana"/>
          <w:color w:val="1C232C"/>
        </w:rPr>
        <w:t>eigene Punkte wollten lange Zeit nicht mehr gelingen</w:t>
      </w:r>
      <w:r w:rsidR="00C417AC">
        <w:rPr>
          <w:rFonts w:ascii="Verdana" w:hAnsi="Verdana"/>
          <w:color w:val="1C232C"/>
        </w:rPr>
        <w:t xml:space="preserve">. </w:t>
      </w:r>
      <w:r w:rsidR="00B714CD">
        <w:rPr>
          <w:rFonts w:ascii="Verdana" w:hAnsi="Verdana"/>
          <w:color w:val="1C232C"/>
        </w:rPr>
        <w:t>Mitte und Angriff der Gäste hatten leichtes Spiel (</w:t>
      </w:r>
      <w:r w:rsidR="00C417AC">
        <w:rPr>
          <w:rFonts w:ascii="Verdana" w:hAnsi="Verdana"/>
          <w:color w:val="1C232C"/>
        </w:rPr>
        <w:t>4</w:t>
      </w:r>
      <w:r w:rsidR="00B714CD">
        <w:rPr>
          <w:rFonts w:ascii="Verdana" w:hAnsi="Verdana"/>
          <w:color w:val="1C232C"/>
        </w:rPr>
        <w:t>:1</w:t>
      </w:r>
      <w:r w:rsidR="00C417AC">
        <w:rPr>
          <w:rFonts w:ascii="Verdana" w:hAnsi="Verdana"/>
          <w:color w:val="1C232C"/>
        </w:rPr>
        <w:t>7</w:t>
      </w:r>
      <w:r w:rsidR="00B714CD">
        <w:rPr>
          <w:rFonts w:ascii="Verdana" w:hAnsi="Verdana"/>
          <w:color w:val="1C232C"/>
        </w:rPr>
        <w:t>).</w:t>
      </w:r>
      <w:r w:rsidR="00C417AC">
        <w:rPr>
          <w:rFonts w:ascii="Verdana" w:hAnsi="Verdana"/>
          <w:color w:val="1C232C"/>
        </w:rPr>
        <w:t xml:space="preserve"> Der </w:t>
      </w:r>
      <w:r w:rsidR="00AA235D">
        <w:rPr>
          <w:rFonts w:ascii="Verdana" w:hAnsi="Verdana"/>
          <w:color w:val="1C232C"/>
        </w:rPr>
        <w:t>fünfte, sechste und siebte</w:t>
      </w:r>
      <w:r w:rsidR="00C417AC">
        <w:rPr>
          <w:rFonts w:ascii="Verdana" w:hAnsi="Verdana"/>
          <w:color w:val="1C232C"/>
        </w:rPr>
        <w:t xml:space="preserve"> </w:t>
      </w:r>
      <w:r w:rsidR="00AA235D">
        <w:rPr>
          <w:rFonts w:ascii="Verdana" w:hAnsi="Verdana"/>
          <w:color w:val="1C232C"/>
        </w:rPr>
        <w:t>VCW-</w:t>
      </w:r>
      <w:r w:rsidR="00C417AC">
        <w:rPr>
          <w:rFonts w:ascii="Verdana" w:hAnsi="Verdana"/>
          <w:color w:val="1C232C"/>
        </w:rPr>
        <w:t xml:space="preserve">Punkt wurde auf den Rängen gefeiert – die Zuschauer standen zur Aufmunterung auf. </w:t>
      </w:r>
      <w:r w:rsidR="00AA235D">
        <w:rPr>
          <w:rFonts w:ascii="Verdana" w:hAnsi="Verdana"/>
          <w:color w:val="1C232C"/>
        </w:rPr>
        <w:t xml:space="preserve">Mittelblockerin </w:t>
      </w:r>
      <w:r w:rsidR="00C417AC">
        <w:rPr>
          <w:rFonts w:ascii="Verdana" w:hAnsi="Verdana"/>
          <w:color w:val="1C232C"/>
        </w:rPr>
        <w:t xml:space="preserve">Nina Wienand Herelová </w:t>
      </w:r>
      <w:r w:rsidR="00AA235D">
        <w:rPr>
          <w:rFonts w:ascii="Verdana" w:hAnsi="Verdana"/>
          <w:color w:val="1C232C"/>
        </w:rPr>
        <w:t xml:space="preserve">(Slowakei) </w:t>
      </w:r>
      <w:r w:rsidR="00C417AC">
        <w:rPr>
          <w:rFonts w:ascii="Verdana" w:hAnsi="Verdana"/>
          <w:color w:val="1C232C"/>
        </w:rPr>
        <w:t>und Celine Jebens machten bezeichnenderweise mit Schlägen ins Netz den Satzgewinn für Stuttgart klar</w:t>
      </w:r>
      <w:r w:rsidR="0009689A">
        <w:rPr>
          <w:rFonts w:ascii="Verdana" w:hAnsi="Verdana"/>
          <w:color w:val="1C232C"/>
        </w:rPr>
        <w:t xml:space="preserve">. Das überdeutliche </w:t>
      </w:r>
      <w:r w:rsidR="00C417AC">
        <w:rPr>
          <w:rFonts w:ascii="Verdana" w:hAnsi="Verdana"/>
          <w:color w:val="1C232C"/>
        </w:rPr>
        <w:t>8:25</w:t>
      </w:r>
      <w:r w:rsidR="0009689A">
        <w:rPr>
          <w:rFonts w:ascii="Verdana" w:hAnsi="Verdana"/>
          <w:color w:val="1C232C"/>
        </w:rPr>
        <w:t xml:space="preserve"> war für</w:t>
      </w:r>
      <w:r w:rsidR="00C417AC">
        <w:rPr>
          <w:rFonts w:ascii="Verdana" w:hAnsi="Verdana"/>
          <w:color w:val="1C232C"/>
        </w:rPr>
        <w:t xml:space="preserve"> den VCW ein Satz mit X, also zum Vergessen.</w:t>
      </w:r>
    </w:p>
    <w:p w14:paraId="788398CB" w14:textId="026386DB" w:rsidR="002B1154" w:rsidRPr="00B714CD" w:rsidRDefault="00AC6486" w:rsidP="002B1154">
      <w:pPr>
        <w:spacing w:line="276" w:lineRule="auto"/>
        <w:jc w:val="both"/>
        <w:rPr>
          <w:rFonts w:ascii="Verdana" w:hAnsi="Verdana"/>
          <w:b/>
          <w:bCs/>
          <w:color w:val="1C232C"/>
        </w:rPr>
      </w:pPr>
      <w:r>
        <w:rPr>
          <w:rFonts w:ascii="Verdana" w:hAnsi="Verdana"/>
          <w:b/>
          <w:bCs/>
          <w:color w:val="1C232C"/>
        </w:rPr>
        <w:t>Vierter</w:t>
      </w:r>
      <w:r w:rsidR="002B1154" w:rsidRPr="00B714CD">
        <w:rPr>
          <w:rFonts w:ascii="Verdana" w:hAnsi="Verdana"/>
          <w:b/>
          <w:bCs/>
          <w:color w:val="1C232C"/>
        </w:rPr>
        <w:t xml:space="preserve"> Satz</w:t>
      </w:r>
      <w:r w:rsidR="002B1154">
        <w:rPr>
          <w:rFonts w:ascii="Verdana" w:hAnsi="Verdana"/>
          <w:b/>
          <w:bCs/>
          <w:color w:val="1C232C"/>
        </w:rPr>
        <w:t xml:space="preserve"> (</w:t>
      </w:r>
      <w:r>
        <w:rPr>
          <w:rFonts w:ascii="Verdana" w:hAnsi="Verdana"/>
          <w:b/>
          <w:bCs/>
          <w:color w:val="1C232C"/>
        </w:rPr>
        <w:t>25:18</w:t>
      </w:r>
      <w:r w:rsidR="002B1154">
        <w:rPr>
          <w:rFonts w:ascii="Verdana" w:hAnsi="Verdana"/>
          <w:b/>
          <w:bCs/>
          <w:color w:val="1C232C"/>
        </w:rPr>
        <w:t xml:space="preserve"> = </w:t>
      </w:r>
      <w:r>
        <w:rPr>
          <w:rFonts w:ascii="Verdana" w:hAnsi="Verdana"/>
          <w:b/>
          <w:bCs/>
          <w:color w:val="1C232C"/>
        </w:rPr>
        <w:t>2</w:t>
      </w:r>
      <w:r w:rsidR="002B1154">
        <w:rPr>
          <w:rFonts w:ascii="Verdana" w:hAnsi="Verdana"/>
          <w:b/>
          <w:bCs/>
          <w:color w:val="1C232C"/>
        </w:rPr>
        <w:t>:2)</w:t>
      </w:r>
    </w:p>
    <w:p w14:paraId="1767D69D" w14:textId="48629C6A" w:rsidR="00AC6486" w:rsidRDefault="00AA235D" w:rsidP="00703972">
      <w:pPr>
        <w:spacing w:line="276" w:lineRule="auto"/>
        <w:jc w:val="both"/>
        <w:rPr>
          <w:rFonts w:ascii="Verdana" w:hAnsi="Verdana"/>
          <w:color w:val="1C232C"/>
        </w:rPr>
      </w:pPr>
      <w:r>
        <w:rPr>
          <w:rFonts w:ascii="Verdana" w:hAnsi="Verdana"/>
          <w:color w:val="1C232C"/>
        </w:rPr>
        <w:t xml:space="preserve">Jetzt </w:t>
      </w:r>
      <w:r w:rsidR="00E27B7C">
        <w:rPr>
          <w:rFonts w:ascii="Verdana" w:hAnsi="Verdana"/>
          <w:color w:val="1C232C"/>
        </w:rPr>
        <w:t>zeigten</w:t>
      </w:r>
      <w:r>
        <w:rPr>
          <w:rFonts w:ascii="Verdana" w:hAnsi="Verdana"/>
          <w:color w:val="1C232C"/>
        </w:rPr>
        <w:t xml:space="preserve"> die Hessinnen </w:t>
      </w:r>
      <w:r w:rsidR="00E27B7C">
        <w:rPr>
          <w:rFonts w:ascii="Verdana" w:hAnsi="Verdana"/>
          <w:color w:val="1C232C"/>
        </w:rPr>
        <w:t xml:space="preserve">eine </w:t>
      </w:r>
      <w:r>
        <w:rPr>
          <w:rFonts w:ascii="Verdana" w:hAnsi="Verdana"/>
          <w:color w:val="1C232C"/>
        </w:rPr>
        <w:t xml:space="preserve">bemerkenswerte Moral! Die „Ladies in Pink“ </w:t>
      </w:r>
      <w:r w:rsidR="0009689A">
        <w:rPr>
          <w:rFonts w:ascii="Verdana" w:hAnsi="Verdana"/>
          <w:color w:val="1C232C"/>
        </w:rPr>
        <w:t xml:space="preserve">erholten sich rasch </w:t>
      </w:r>
      <w:r>
        <w:rPr>
          <w:rFonts w:ascii="Verdana" w:hAnsi="Verdana"/>
          <w:color w:val="1C232C"/>
        </w:rPr>
        <w:t xml:space="preserve">vom demoralisierenden vorangegangenen Kapitel </w:t>
      </w:r>
      <w:r w:rsidR="0009689A">
        <w:rPr>
          <w:rFonts w:ascii="Verdana" w:hAnsi="Verdana"/>
          <w:color w:val="1C232C"/>
        </w:rPr>
        <w:t xml:space="preserve">und </w:t>
      </w:r>
      <w:r w:rsidR="00E24574">
        <w:rPr>
          <w:rFonts w:ascii="Verdana" w:hAnsi="Verdana"/>
          <w:color w:val="1C232C"/>
        </w:rPr>
        <w:t>drehten das Geschehen</w:t>
      </w:r>
      <w:r w:rsidR="0009689A">
        <w:rPr>
          <w:rFonts w:ascii="Verdana" w:hAnsi="Verdana"/>
          <w:color w:val="1C232C"/>
        </w:rPr>
        <w:t xml:space="preserve"> nach Rückständen auf 12:8 (</w:t>
      </w:r>
      <w:r>
        <w:rPr>
          <w:rFonts w:ascii="Verdana" w:hAnsi="Verdana"/>
          <w:color w:val="1C232C"/>
        </w:rPr>
        <w:t xml:space="preserve">darunter </w:t>
      </w:r>
      <w:r w:rsidR="0009689A">
        <w:rPr>
          <w:rFonts w:ascii="Verdana" w:hAnsi="Verdana"/>
          <w:color w:val="1C232C"/>
        </w:rPr>
        <w:t>zwei Blockpunkte</w:t>
      </w:r>
      <w:r>
        <w:rPr>
          <w:rFonts w:ascii="Verdana" w:hAnsi="Verdana"/>
          <w:color w:val="1C232C"/>
        </w:rPr>
        <w:t xml:space="preserve"> und </w:t>
      </w:r>
      <w:r w:rsidR="0009689A">
        <w:rPr>
          <w:rFonts w:ascii="Verdana" w:hAnsi="Verdana"/>
          <w:color w:val="1C232C"/>
        </w:rPr>
        <w:t xml:space="preserve">ein </w:t>
      </w:r>
      <w:r w:rsidR="0009689A">
        <w:rPr>
          <w:rFonts w:ascii="Verdana" w:hAnsi="Verdana"/>
          <w:color w:val="1C232C"/>
        </w:rPr>
        <w:lastRenderedPageBreak/>
        <w:t>Ass)</w:t>
      </w:r>
      <w:r>
        <w:rPr>
          <w:rFonts w:ascii="Verdana" w:hAnsi="Verdana"/>
          <w:color w:val="1C232C"/>
        </w:rPr>
        <w:t xml:space="preserve">. </w:t>
      </w:r>
      <w:r w:rsidR="0009689A">
        <w:rPr>
          <w:rFonts w:ascii="Verdana" w:hAnsi="Verdana"/>
          <w:color w:val="1C232C"/>
        </w:rPr>
        <w:t>Das war nicht unbedingt zu erwarten – die Halle kochte</w:t>
      </w:r>
      <w:r>
        <w:rPr>
          <w:rFonts w:ascii="Verdana" w:hAnsi="Verdana"/>
          <w:color w:val="1C232C"/>
        </w:rPr>
        <w:t xml:space="preserve">! </w:t>
      </w:r>
      <w:r w:rsidR="0009689A">
        <w:rPr>
          <w:rFonts w:ascii="Verdana" w:hAnsi="Verdana"/>
          <w:color w:val="1C232C"/>
        </w:rPr>
        <w:t>Celine Jebens foppte den Gast mit einem Heber zum 13:</w:t>
      </w:r>
      <w:r w:rsidR="008272BC">
        <w:rPr>
          <w:rFonts w:ascii="Verdana" w:hAnsi="Verdana"/>
          <w:color w:val="1C232C"/>
        </w:rPr>
        <w:t xml:space="preserve">8. Und weiter ging es … </w:t>
      </w:r>
      <w:r>
        <w:rPr>
          <w:rFonts w:ascii="Verdana" w:hAnsi="Verdana"/>
          <w:color w:val="1C232C"/>
        </w:rPr>
        <w:t>D</w:t>
      </w:r>
      <w:r w:rsidR="008272BC">
        <w:rPr>
          <w:rFonts w:ascii="Verdana" w:hAnsi="Verdana"/>
          <w:color w:val="1C232C"/>
        </w:rPr>
        <w:t xml:space="preserve">er VCW war on fire (17:11, 19:14) und </w:t>
      </w:r>
      <w:r w:rsidR="00E27B7C">
        <w:rPr>
          <w:rFonts w:ascii="Verdana" w:hAnsi="Verdana"/>
          <w:color w:val="1C232C"/>
        </w:rPr>
        <w:t>Stuttgart</w:t>
      </w:r>
      <w:r w:rsidR="008272BC">
        <w:rPr>
          <w:rFonts w:ascii="Verdana" w:hAnsi="Verdana"/>
          <w:color w:val="1C232C"/>
        </w:rPr>
        <w:t xml:space="preserve"> einigermaßen von der Rolle. Jonna Wasserfalle</w:t>
      </w:r>
      <w:r>
        <w:rPr>
          <w:rFonts w:ascii="Verdana" w:hAnsi="Verdana"/>
          <w:color w:val="1C232C"/>
        </w:rPr>
        <w:t>r</w:t>
      </w:r>
      <w:r w:rsidR="008272BC">
        <w:rPr>
          <w:rFonts w:ascii="Verdana" w:hAnsi="Verdana"/>
          <w:color w:val="1C232C"/>
        </w:rPr>
        <w:t xml:space="preserve">s Ass brachte das 21:15. </w:t>
      </w:r>
      <w:r>
        <w:rPr>
          <w:rFonts w:ascii="Verdana" w:hAnsi="Verdana"/>
          <w:color w:val="1C232C"/>
        </w:rPr>
        <w:t>Als Stuttgart</w:t>
      </w:r>
      <w:r w:rsidR="00E24574">
        <w:rPr>
          <w:rFonts w:ascii="Verdana" w:hAnsi="Verdana"/>
          <w:color w:val="1C232C"/>
        </w:rPr>
        <w:t xml:space="preserve"> </w:t>
      </w:r>
      <w:r>
        <w:rPr>
          <w:rFonts w:ascii="Verdana" w:hAnsi="Verdana"/>
          <w:color w:val="1C232C"/>
        </w:rPr>
        <w:t>auf</w:t>
      </w:r>
      <w:r w:rsidR="008272BC">
        <w:rPr>
          <w:rFonts w:ascii="Verdana" w:hAnsi="Verdana"/>
          <w:color w:val="1C232C"/>
        </w:rPr>
        <w:t xml:space="preserve"> 21:17 </w:t>
      </w:r>
      <w:r>
        <w:rPr>
          <w:rFonts w:ascii="Verdana" w:hAnsi="Verdana"/>
          <w:color w:val="1C232C"/>
        </w:rPr>
        <w:t>verkürzte,</w:t>
      </w:r>
      <w:r w:rsidR="008272BC">
        <w:rPr>
          <w:rFonts w:ascii="Verdana" w:hAnsi="Verdana"/>
          <w:color w:val="1C232C"/>
        </w:rPr>
        <w:t xml:space="preserve"> </w:t>
      </w:r>
      <w:r w:rsidR="00E27B7C">
        <w:rPr>
          <w:rFonts w:ascii="Verdana" w:hAnsi="Verdana"/>
          <w:color w:val="1C232C"/>
        </w:rPr>
        <w:t>beorderte</w:t>
      </w:r>
      <w:r w:rsidR="008272BC">
        <w:rPr>
          <w:rFonts w:ascii="Verdana" w:hAnsi="Verdana"/>
          <w:color w:val="1C232C"/>
        </w:rPr>
        <w:t xml:space="preserve"> Tigin </w:t>
      </w:r>
      <w:r w:rsidR="008272BC" w:rsidRPr="00082BED">
        <w:rPr>
          <w:rFonts w:ascii="Verdana" w:hAnsi="Verdana"/>
          <w:color w:val="1C232C"/>
        </w:rPr>
        <w:t>Yağlioğlu</w:t>
      </w:r>
      <w:r w:rsidR="008272BC">
        <w:rPr>
          <w:rFonts w:ascii="Verdana" w:hAnsi="Verdana"/>
          <w:color w:val="1C232C"/>
        </w:rPr>
        <w:t xml:space="preserve"> seine Damen vorsichtshalber nochmal </w:t>
      </w:r>
      <w:r>
        <w:rPr>
          <w:rFonts w:ascii="Verdana" w:hAnsi="Verdana"/>
          <w:color w:val="1C232C"/>
        </w:rPr>
        <w:t>zu sich</w:t>
      </w:r>
      <w:r w:rsidR="008272BC">
        <w:rPr>
          <w:rFonts w:ascii="Verdana" w:hAnsi="Verdana"/>
          <w:color w:val="1C232C"/>
        </w:rPr>
        <w:t>. Und das tat gut … Nina Wienand Herelová stellte auf 23:18 und 24:18</w:t>
      </w:r>
      <w:r w:rsidR="00FC0C9F">
        <w:rPr>
          <w:rFonts w:ascii="Verdana" w:hAnsi="Verdana"/>
          <w:color w:val="1C232C"/>
        </w:rPr>
        <w:t xml:space="preserve"> –</w:t>
      </w:r>
      <w:r w:rsidR="00E27B7C">
        <w:rPr>
          <w:rFonts w:ascii="Verdana" w:hAnsi="Verdana"/>
          <w:color w:val="1C232C"/>
        </w:rPr>
        <w:t xml:space="preserve"> sechs</w:t>
      </w:r>
      <w:r w:rsidR="00AC6486">
        <w:rPr>
          <w:rFonts w:ascii="Verdana" w:hAnsi="Verdana"/>
          <w:color w:val="1C232C"/>
        </w:rPr>
        <w:t xml:space="preserve"> Satzbälle für den VCW! Gleich der erste saß, weil </w:t>
      </w:r>
      <w:r w:rsidR="00360B14">
        <w:rPr>
          <w:rFonts w:ascii="Verdana" w:hAnsi="Verdana"/>
          <w:color w:val="1C232C"/>
        </w:rPr>
        <w:t xml:space="preserve">Außenangreiferin </w:t>
      </w:r>
      <w:r w:rsidR="00AC6486">
        <w:rPr>
          <w:rFonts w:ascii="Verdana" w:hAnsi="Verdana"/>
          <w:color w:val="1C232C"/>
        </w:rPr>
        <w:t xml:space="preserve">Jolien Knollema </w:t>
      </w:r>
      <w:r w:rsidR="00360B14">
        <w:rPr>
          <w:rFonts w:ascii="Verdana" w:hAnsi="Verdana"/>
          <w:color w:val="1C232C"/>
        </w:rPr>
        <w:t xml:space="preserve">(Niederlande) </w:t>
      </w:r>
      <w:r w:rsidR="00E24574">
        <w:rPr>
          <w:rFonts w:ascii="Verdana" w:hAnsi="Verdana"/>
          <w:color w:val="1C232C"/>
        </w:rPr>
        <w:t>ins „Abseits“</w:t>
      </w:r>
      <w:r>
        <w:rPr>
          <w:rFonts w:ascii="Verdana" w:hAnsi="Verdana"/>
          <w:color w:val="1C232C"/>
        </w:rPr>
        <w:t xml:space="preserve"> </w:t>
      </w:r>
      <w:r w:rsidR="00AC6486">
        <w:rPr>
          <w:rFonts w:ascii="Verdana" w:hAnsi="Verdana"/>
          <w:color w:val="1C232C"/>
        </w:rPr>
        <w:t xml:space="preserve">traf! Nun hatte der VCW </w:t>
      </w:r>
      <w:r w:rsidR="00360B14">
        <w:rPr>
          <w:rFonts w:ascii="Verdana" w:hAnsi="Verdana"/>
          <w:color w:val="1C232C"/>
        </w:rPr>
        <w:t xml:space="preserve">schon </w:t>
      </w:r>
      <w:r w:rsidR="00AC6486">
        <w:rPr>
          <w:rFonts w:ascii="Verdana" w:hAnsi="Verdana"/>
          <w:color w:val="1C232C"/>
        </w:rPr>
        <w:t>einen Punkt ergattert … Was war im Tiebreak drin?</w:t>
      </w:r>
    </w:p>
    <w:p w14:paraId="0E10180E" w14:textId="7AF4389E" w:rsidR="00AC6486" w:rsidRPr="00003377" w:rsidRDefault="00AC6486" w:rsidP="00703972">
      <w:pPr>
        <w:spacing w:line="276" w:lineRule="auto"/>
        <w:jc w:val="both"/>
        <w:rPr>
          <w:rFonts w:ascii="Verdana" w:hAnsi="Verdana"/>
          <w:b/>
          <w:bCs/>
          <w:color w:val="1C232C"/>
        </w:rPr>
      </w:pPr>
      <w:r w:rsidRPr="00003377">
        <w:rPr>
          <w:rFonts w:ascii="Verdana" w:hAnsi="Verdana"/>
          <w:b/>
          <w:bCs/>
          <w:color w:val="1C232C"/>
        </w:rPr>
        <w:t xml:space="preserve">Fünfter Satz </w:t>
      </w:r>
      <w:r w:rsidR="00360B14">
        <w:rPr>
          <w:rFonts w:ascii="Verdana" w:hAnsi="Verdana"/>
          <w:b/>
          <w:bCs/>
          <w:color w:val="1C232C"/>
        </w:rPr>
        <w:t xml:space="preserve">/ </w:t>
      </w:r>
      <w:r w:rsidRPr="00003377">
        <w:rPr>
          <w:rFonts w:ascii="Verdana" w:hAnsi="Verdana"/>
          <w:b/>
          <w:bCs/>
          <w:color w:val="1C232C"/>
        </w:rPr>
        <w:t>Tiebreak</w:t>
      </w:r>
      <w:r w:rsidR="00360B14">
        <w:rPr>
          <w:rFonts w:ascii="Verdana" w:hAnsi="Verdana"/>
          <w:b/>
          <w:bCs/>
          <w:color w:val="1C232C"/>
        </w:rPr>
        <w:t xml:space="preserve"> (8:15 = 2:3)</w:t>
      </w:r>
    </w:p>
    <w:p w14:paraId="66063D44" w14:textId="6DC9892F" w:rsidR="00082BED" w:rsidRDefault="00E24574" w:rsidP="00703972">
      <w:pPr>
        <w:spacing w:line="276" w:lineRule="auto"/>
        <w:jc w:val="both"/>
        <w:rPr>
          <w:rFonts w:ascii="Verdana" w:hAnsi="Verdana"/>
          <w:color w:val="1C232C"/>
        </w:rPr>
      </w:pPr>
      <w:r>
        <w:rPr>
          <w:rFonts w:ascii="Verdana" w:hAnsi="Verdana"/>
          <w:color w:val="1C232C"/>
        </w:rPr>
        <w:t>N</w:t>
      </w:r>
      <w:r w:rsidR="00003377">
        <w:rPr>
          <w:rFonts w:ascii="Verdana" w:hAnsi="Verdana"/>
          <w:color w:val="1C232C"/>
        </w:rPr>
        <w:t xml:space="preserve">ach drei Aufschlägen von Jolien Knollema </w:t>
      </w:r>
      <w:r>
        <w:rPr>
          <w:rFonts w:ascii="Verdana" w:hAnsi="Verdana"/>
          <w:color w:val="1C232C"/>
        </w:rPr>
        <w:t xml:space="preserve">ging Stuttgart </w:t>
      </w:r>
      <w:r w:rsidR="00003377">
        <w:rPr>
          <w:rFonts w:ascii="Verdana" w:hAnsi="Verdana"/>
          <w:color w:val="1C232C"/>
        </w:rPr>
        <w:t xml:space="preserve">mit 3:0 in Front. Celine Jebens machte den ersten VCW-Punkt. </w:t>
      </w:r>
      <w:r>
        <w:rPr>
          <w:rFonts w:ascii="Verdana" w:hAnsi="Verdana"/>
          <w:color w:val="1C232C"/>
        </w:rPr>
        <w:t>Ihr Team</w:t>
      </w:r>
      <w:r w:rsidR="00003377">
        <w:rPr>
          <w:rFonts w:ascii="Verdana" w:hAnsi="Verdana"/>
          <w:color w:val="1C232C"/>
        </w:rPr>
        <w:t xml:space="preserve"> tastete sich heran (4:5)</w:t>
      </w:r>
      <w:r w:rsidR="009D59A8">
        <w:rPr>
          <w:rFonts w:ascii="Verdana" w:hAnsi="Verdana"/>
          <w:color w:val="1C232C"/>
        </w:rPr>
        <w:t xml:space="preserve">, ließ den </w:t>
      </w:r>
      <w:r w:rsidR="00360B14">
        <w:rPr>
          <w:rFonts w:ascii="Verdana" w:hAnsi="Verdana"/>
          <w:color w:val="1C232C"/>
        </w:rPr>
        <w:t xml:space="preserve">wesentlich </w:t>
      </w:r>
      <w:r w:rsidR="009D59A8">
        <w:rPr>
          <w:rFonts w:ascii="Verdana" w:hAnsi="Verdana"/>
          <w:color w:val="1C232C"/>
        </w:rPr>
        <w:t xml:space="preserve">entschlosseneren Gast dann aber auf 7:12 ziehen. </w:t>
      </w:r>
      <w:r w:rsidR="00360B14">
        <w:rPr>
          <w:rFonts w:ascii="Verdana" w:hAnsi="Verdana"/>
          <w:color w:val="1C232C"/>
        </w:rPr>
        <w:t xml:space="preserve">In der Wiesbadener Hälfte </w:t>
      </w:r>
      <w:r w:rsidR="009D59A8">
        <w:rPr>
          <w:rFonts w:ascii="Verdana" w:hAnsi="Verdana"/>
          <w:color w:val="1C232C"/>
        </w:rPr>
        <w:t xml:space="preserve">taten sich </w:t>
      </w:r>
      <w:r w:rsidR="00360B14">
        <w:rPr>
          <w:rFonts w:ascii="Verdana" w:hAnsi="Verdana"/>
          <w:color w:val="1C232C"/>
        </w:rPr>
        <w:t xml:space="preserve">große </w:t>
      </w:r>
      <w:r w:rsidR="009D59A8">
        <w:rPr>
          <w:rFonts w:ascii="Verdana" w:hAnsi="Verdana"/>
          <w:color w:val="1C232C"/>
        </w:rPr>
        <w:t>Lücken auf</w:t>
      </w:r>
      <w:r w:rsidR="00360B14">
        <w:rPr>
          <w:rFonts w:ascii="Verdana" w:hAnsi="Verdana"/>
          <w:color w:val="1C232C"/>
        </w:rPr>
        <w:t>, man fand keine beeindruckenden Lösungen mehr.</w:t>
      </w:r>
      <w:r w:rsidR="009D59A8">
        <w:rPr>
          <w:rFonts w:ascii="Verdana" w:hAnsi="Verdana"/>
          <w:color w:val="1C232C"/>
        </w:rPr>
        <w:t xml:space="preserve"> Lucia Varela (1,98 Meter</w:t>
      </w:r>
      <w:r w:rsidR="00360B14">
        <w:rPr>
          <w:rFonts w:ascii="Verdana" w:hAnsi="Verdana"/>
          <w:color w:val="1C232C"/>
        </w:rPr>
        <w:t>!</w:t>
      </w:r>
      <w:r w:rsidR="009D59A8">
        <w:rPr>
          <w:rFonts w:ascii="Verdana" w:hAnsi="Verdana"/>
          <w:color w:val="1C232C"/>
        </w:rPr>
        <w:t xml:space="preserve">) sorgte </w:t>
      </w:r>
      <w:r>
        <w:rPr>
          <w:rFonts w:ascii="Verdana" w:hAnsi="Verdana"/>
          <w:color w:val="1C232C"/>
        </w:rPr>
        <w:t>beim</w:t>
      </w:r>
      <w:r w:rsidR="009D59A8">
        <w:rPr>
          <w:rFonts w:ascii="Verdana" w:hAnsi="Verdana"/>
          <w:color w:val="1C232C"/>
        </w:rPr>
        <w:t xml:space="preserve"> </w:t>
      </w:r>
      <w:r w:rsidR="00360B14">
        <w:rPr>
          <w:rFonts w:ascii="Verdana" w:hAnsi="Verdana"/>
          <w:color w:val="1C232C"/>
        </w:rPr>
        <w:t>14:7</w:t>
      </w:r>
      <w:r w:rsidR="009D59A8">
        <w:rPr>
          <w:rFonts w:ascii="Verdana" w:hAnsi="Verdana"/>
          <w:color w:val="1C232C"/>
        </w:rPr>
        <w:t xml:space="preserve"> </w:t>
      </w:r>
      <w:r>
        <w:rPr>
          <w:rFonts w:ascii="Verdana" w:hAnsi="Verdana"/>
          <w:color w:val="1C232C"/>
        </w:rPr>
        <w:t>für</w:t>
      </w:r>
      <w:r w:rsidR="009D59A8">
        <w:rPr>
          <w:rFonts w:ascii="Verdana" w:hAnsi="Verdana"/>
          <w:color w:val="1C232C"/>
        </w:rPr>
        <w:t xml:space="preserve"> sieben Matchbälle. Die gerade </w:t>
      </w:r>
      <w:r w:rsidR="00360B14">
        <w:rPr>
          <w:rFonts w:ascii="Verdana" w:hAnsi="Verdana"/>
          <w:color w:val="1C232C"/>
        </w:rPr>
        <w:t xml:space="preserve">für Rene Sain (Kroatien) </w:t>
      </w:r>
      <w:r w:rsidR="009D59A8">
        <w:rPr>
          <w:rFonts w:ascii="Verdana" w:hAnsi="Verdana"/>
          <w:color w:val="1C232C"/>
        </w:rPr>
        <w:t xml:space="preserve">ins Spiel gekommene </w:t>
      </w:r>
      <w:r w:rsidR="00360B14">
        <w:rPr>
          <w:rFonts w:ascii="Verdana" w:hAnsi="Verdana"/>
          <w:color w:val="1C232C"/>
        </w:rPr>
        <w:t xml:space="preserve">VCW-Libera </w:t>
      </w:r>
      <w:r w:rsidR="009D59A8">
        <w:rPr>
          <w:rFonts w:ascii="Verdana" w:hAnsi="Verdana"/>
          <w:color w:val="1C232C"/>
        </w:rPr>
        <w:t xml:space="preserve">Lilly Bietau konnte nur noch </w:t>
      </w:r>
      <w:r w:rsidR="00360B14">
        <w:rPr>
          <w:rFonts w:ascii="Verdana" w:hAnsi="Verdana"/>
          <w:color w:val="1C232C"/>
        </w:rPr>
        <w:t xml:space="preserve">ins </w:t>
      </w:r>
      <w:r w:rsidR="009D59A8">
        <w:rPr>
          <w:rFonts w:ascii="Verdana" w:hAnsi="Verdana"/>
          <w:color w:val="1C232C"/>
        </w:rPr>
        <w:t>Netz abwehren – damit hatte Allianz MTV Stuttgart eine spannende Partie doch noch nach Hau</w:t>
      </w:r>
      <w:r w:rsidR="00360B14">
        <w:rPr>
          <w:rFonts w:ascii="Verdana" w:hAnsi="Verdana"/>
          <w:color w:val="1C232C"/>
        </w:rPr>
        <w:t>se geschaukelt</w:t>
      </w:r>
      <w:r w:rsidR="009D59A8">
        <w:rPr>
          <w:rFonts w:ascii="Verdana" w:hAnsi="Verdana"/>
          <w:color w:val="1C232C"/>
        </w:rPr>
        <w:t xml:space="preserve">, wenn auch nicht standesgemäß. </w:t>
      </w:r>
      <w:r w:rsidR="00360B14">
        <w:rPr>
          <w:rFonts w:ascii="Verdana" w:hAnsi="Verdana"/>
          <w:color w:val="1C232C"/>
        </w:rPr>
        <w:t>Die Hessinnen hatten eine großen Kampf geliefert, sich aber am Ende nicht belohn</w:t>
      </w:r>
      <w:r>
        <w:rPr>
          <w:rFonts w:ascii="Verdana" w:hAnsi="Verdana"/>
          <w:color w:val="1C232C"/>
        </w:rPr>
        <w:t>t.</w:t>
      </w:r>
      <w:r w:rsidR="00E27B7C">
        <w:rPr>
          <w:rFonts w:ascii="Verdana" w:hAnsi="Verdana"/>
          <w:color w:val="1C232C"/>
        </w:rPr>
        <w:t xml:space="preserve"> Am kommenden Samstag müssen sie schon wieder ran: Dann ertönt um 18:00 Uhr der Anpfiff bei Schwarz-Weiß Erfurt.</w:t>
      </w:r>
    </w:p>
    <w:p w14:paraId="50921A65" w14:textId="4C6EEA67" w:rsidR="006100EB" w:rsidRPr="006100EB" w:rsidRDefault="006100EB" w:rsidP="006D17C0">
      <w:pPr>
        <w:spacing w:line="276" w:lineRule="auto"/>
        <w:jc w:val="both"/>
        <w:rPr>
          <w:rFonts w:ascii="Verdana" w:hAnsi="Verdana"/>
          <w:color w:val="1C232C"/>
        </w:rPr>
      </w:pPr>
      <w:bookmarkStart w:id="0" w:name="_Hlk187525688"/>
      <w:r w:rsidRPr="006100EB">
        <w:rPr>
          <w:rFonts w:ascii="Verdana" w:hAnsi="Verdana"/>
          <w:b/>
          <w:bCs/>
          <w:color w:val="1C232C"/>
        </w:rPr>
        <w:t>S</w:t>
      </w:r>
      <w:r>
        <w:rPr>
          <w:rFonts w:ascii="Verdana" w:hAnsi="Verdana"/>
          <w:b/>
          <w:bCs/>
          <w:color w:val="1C232C"/>
        </w:rPr>
        <w:t>TATEMENTS</w:t>
      </w:r>
    </w:p>
    <w:p w14:paraId="0EE367C7" w14:textId="761C5608" w:rsidR="006D17C0" w:rsidRDefault="008A7B7D" w:rsidP="006D17C0">
      <w:pPr>
        <w:spacing w:line="276" w:lineRule="auto"/>
        <w:jc w:val="both"/>
        <w:rPr>
          <w:rFonts w:ascii="Verdana" w:hAnsi="Verdana"/>
          <w:color w:val="1C232C"/>
        </w:rPr>
      </w:pPr>
      <w:r w:rsidRPr="00670706">
        <w:rPr>
          <w:rFonts w:ascii="Verdana" w:hAnsi="Verdana"/>
          <w:b/>
          <w:bCs/>
          <w:color w:val="1C232C"/>
        </w:rPr>
        <w:t>Tigin Yağlioğlu</w:t>
      </w:r>
      <w:r w:rsidR="00322541">
        <w:rPr>
          <w:rFonts w:ascii="Verdana" w:hAnsi="Verdana"/>
          <w:b/>
          <w:bCs/>
          <w:color w:val="1C232C"/>
        </w:rPr>
        <w:t xml:space="preserve">: </w:t>
      </w:r>
      <w:r w:rsidR="006100EB">
        <w:rPr>
          <w:rFonts w:ascii="Verdana" w:hAnsi="Verdana"/>
          <w:color w:val="1C232C"/>
        </w:rPr>
        <w:t>„</w:t>
      </w:r>
      <w:r w:rsidR="00E24574">
        <w:rPr>
          <w:rFonts w:ascii="Verdana" w:hAnsi="Verdana"/>
          <w:color w:val="1C232C"/>
        </w:rPr>
        <w:t xml:space="preserve">Wir sind sehr stolz … auf den Punkt, auf die Art und Weise unseres Spiels und auf die Moral, die wir nach Rückständen gezeigt haben. Wir sind </w:t>
      </w:r>
      <w:r w:rsidR="00554D04">
        <w:rPr>
          <w:rFonts w:ascii="Verdana" w:hAnsi="Verdana"/>
          <w:color w:val="1C232C"/>
        </w:rPr>
        <w:t>prima</w:t>
      </w:r>
      <w:r w:rsidR="00E24574">
        <w:rPr>
          <w:rFonts w:ascii="Verdana" w:hAnsi="Verdana"/>
          <w:color w:val="1C232C"/>
        </w:rPr>
        <w:t xml:space="preserve"> gestartet, ha</w:t>
      </w:r>
      <w:r w:rsidR="00554D04">
        <w:rPr>
          <w:rFonts w:ascii="Verdana" w:hAnsi="Verdana"/>
          <w:color w:val="1C232C"/>
        </w:rPr>
        <w:t>ben gut aufgeschlagen und eine gute Block-Abwehr gezeigt. Wir haben viel investiert und Stuttgart zu Fehlern gezwungen. Den zweiten haben wir unglücklich verloren, was dann zum Spannungsverlust geführt hat. Was das Team dann im vierten Satz geleistet hat, war wieder super.</w:t>
      </w:r>
      <w:r w:rsidR="00E24574">
        <w:rPr>
          <w:rFonts w:ascii="Verdana" w:hAnsi="Verdana"/>
          <w:color w:val="1C232C"/>
        </w:rPr>
        <w:t xml:space="preserve"> </w:t>
      </w:r>
      <w:r w:rsidR="00554D04">
        <w:rPr>
          <w:rFonts w:ascii="Verdana" w:hAnsi="Verdana"/>
          <w:color w:val="1C232C"/>
        </w:rPr>
        <w:t xml:space="preserve">Im Tiebreak hat es dann leider nicht </w:t>
      </w:r>
      <w:r w:rsidR="00E27B7C">
        <w:rPr>
          <w:rFonts w:ascii="Verdana" w:hAnsi="Verdana"/>
          <w:color w:val="1C232C"/>
        </w:rPr>
        <w:t xml:space="preserve">mehr </w:t>
      </w:r>
      <w:r w:rsidR="00554D04">
        <w:rPr>
          <w:rFonts w:ascii="Verdana" w:hAnsi="Verdana"/>
          <w:color w:val="1C232C"/>
        </w:rPr>
        <w:t>gereicht. Die Mädels haben sich den Punkt hochverdient. Für uns war es kein einfaches Spiel, weil nicht alle verletzungsfrei agieren konnten.“</w:t>
      </w:r>
    </w:p>
    <w:p w14:paraId="2E13C3C9" w14:textId="65FA1996" w:rsidR="006100EB" w:rsidRPr="004171CC" w:rsidRDefault="00360B14" w:rsidP="006D17C0">
      <w:pPr>
        <w:spacing w:line="276" w:lineRule="auto"/>
        <w:jc w:val="both"/>
        <w:rPr>
          <w:rFonts w:ascii="Verdana" w:hAnsi="Verdana"/>
          <w:b/>
          <w:bCs/>
          <w:color w:val="1C232C"/>
        </w:rPr>
      </w:pPr>
      <w:r>
        <w:rPr>
          <w:rFonts w:ascii="Verdana" w:hAnsi="Verdana"/>
          <w:b/>
          <w:bCs/>
          <w:color w:val="1C232C"/>
        </w:rPr>
        <w:t>Rene Sain</w:t>
      </w:r>
      <w:r w:rsidR="00135222">
        <w:rPr>
          <w:rFonts w:ascii="Verdana" w:hAnsi="Verdana"/>
          <w:b/>
          <w:bCs/>
          <w:color w:val="1C232C"/>
        </w:rPr>
        <w:t xml:space="preserve">: </w:t>
      </w:r>
      <w:r w:rsidR="006100EB">
        <w:rPr>
          <w:rFonts w:ascii="Verdana" w:hAnsi="Verdana"/>
          <w:color w:val="1C232C"/>
        </w:rPr>
        <w:t>„</w:t>
      </w:r>
      <w:r w:rsidR="00554D04">
        <w:rPr>
          <w:rFonts w:ascii="Verdana" w:hAnsi="Verdana"/>
          <w:color w:val="1C232C"/>
        </w:rPr>
        <w:t xml:space="preserve">Jeder kennt die Breite des Stuttgarter </w:t>
      </w:r>
      <w:r w:rsidR="00A42ECF">
        <w:rPr>
          <w:rFonts w:ascii="Verdana" w:hAnsi="Verdana"/>
          <w:color w:val="1C232C"/>
        </w:rPr>
        <w:t>Meisterk</w:t>
      </w:r>
      <w:r w:rsidR="00554D04">
        <w:rPr>
          <w:rFonts w:ascii="Verdana" w:hAnsi="Verdana"/>
          <w:color w:val="1C232C"/>
        </w:rPr>
        <w:t>aders</w:t>
      </w:r>
      <w:r w:rsidR="00A42ECF">
        <w:rPr>
          <w:rFonts w:ascii="Verdana" w:hAnsi="Verdana"/>
          <w:color w:val="1C232C"/>
        </w:rPr>
        <w:t>. Aber es lohnt sich, auf die eigenen Stärken zu vertrauen</w:t>
      </w:r>
      <w:r w:rsidR="00E27B7C">
        <w:rPr>
          <w:rFonts w:ascii="Verdana" w:hAnsi="Verdana"/>
          <w:color w:val="1C232C"/>
        </w:rPr>
        <w:t xml:space="preserve">, wie man gesehen hat. </w:t>
      </w:r>
      <w:r w:rsidR="00A42ECF">
        <w:rPr>
          <w:rFonts w:ascii="Verdana" w:hAnsi="Verdana"/>
          <w:color w:val="1C232C"/>
        </w:rPr>
        <w:t>Abgesehen vom dritten Satz haben wir den hohen Favoriten mächtig unter Druck gesetzt. Ich bin trotz der Niederlage happy über die Art, wie wir heute agiert haben. Wir haben eine gute Stimmung in unserer Truppe und hoffen, den Flow in die kommenden</w:t>
      </w:r>
      <w:r w:rsidR="00E07C6D">
        <w:rPr>
          <w:rFonts w:ascii="Verdana" w:hAnsi="Verdana"/>
          <w:color w:val="1C232C"/>
        </w:rPr>
        <w:t xml:space="preserve"> </w:t>
      </w:r>
      <w:r w:rsidR="00A42ECF">
        <w:rPr>
          <w:rFonts w:ascii="Verdana" w:hAnsi="Verdana"/>
          <w:color w:val="1C232C"/>
        </w:rPr>
        <w:t>Begegnungen mitnehmen zu können.“</w:t>
      </w:r>
    </w:p>
    <w:bookmarkEnd w:id="0"/>
    <w:p w14:paraId="4EFB508F" w14:textId="77777777" w:rsidR="00A15EC2" w:rsidRDefault="00A15EC2" w:rsidP="00C146ED">
      <w:pPr>
        <w:spacing w:line="276" w:lineRule="auto"/>
        <w:rPr>
          <w:rFonts w:ascii="Verdana" w:hAnsi="Verdana"/>
          <w:b/>
          <w:bCs/>
          <w:color w:val="1C232C"/>
        </w:rPr>
      </w:pPr>
    </w:p>
    <w:p w14:paraId="6B47FD4A" w14:textId="7FC8A1FD" w:rsidR="00C146ED" w:rsidRPr="004F55D2" w:rsidRDefault="00C146ED" w:rsidP="00C146ED">
      <w:pPr>
        <w:spacing w:line="276" w:lineRule="auto"/>
        <w:rPr>
          <w:rFonts w:ascii="Verdana" w:hAnsi="Verdana"/>
          <w:i/>
          <w:iCs/>
          <w:color w:val="1C232C"/>
        </w:rPr>
      </w:pPr>
      <w:r>
        <w:rPr>
          <w:rFonts w:ascii="Verdana" w:hAnsi="Verdana"/>
          <w:b/>
          <w:bCs/>
          <w:color w:val="1C232C"/>
        </w:rPr>
        <w:t>TERMINE</w:t>
      </w:r>
    </w:p>
    <w:p w14:paraId="43CCF49F" w14:textId="77777777" w:rsidR="00C146ED" w:rsidRPr="00FA0006" w:rsidRDefault="00C146ED" w:rsidP="00C146ED">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4F5250CA" w14:textId="77777777" w:rsidR="00C146ED" w:rsidRDefault="00C146ED" w:rsidP="00C146ED">
      <w:pPr>
        <w:spacing w:line="276" w:lineRule="auto"/>
        <w:rPr>
          <w:rFonts w:ascii="Verdana" w:hAnsi="Verdana"/>
          <w:i/>
          <w:iCs/>
          <w:color w:val="1C232C"/>
        </w:rPr>
      </w:pPr>
      <w:r w:rsidRPr="00CF2CDA">
        <w:rPr>
          <w:rFonts w:ascii="Verdana" w:hAnsi="Verdana"/>
          <w:b/>
          <w:bCs/>
          <w:color w:val="1C232C"/>
        </w:rPr>
        <w:t>1</w:t>
      </w:r>
      <w:r>
        <w:rPr>
          <w:rFonts w:ascii="Verdana" w:hAnsi="Verdana"/>
          <w:b/>
          <w:bCs/>
          <w:color w:val="1C232C"/>
        </w:rPr>
        <w:t>5</w:t>
      </w:r>
      <w:r w:rsidRPr="00CF2CDA">
        <w:rPr>
          <w:rFonts w:ascii="Verdana" w:hAnsi="Verdana"/>
          <w:b/>
          <w:bCs/>
          <w:color w:val="1C232C"/>
        </w:rPr>
        <w:t>. Februar 2025 (</w:t>
      </w:r>
      <w:r>
        <w:rPr>
          <w:rFonts w:ascii="Verdana" w:hAnsi="Verdana"/>
          <w:b/>
          <w:bCs/>
          <w:color w:val="1C232C"/>
        </w:rPr>
        <w:t>Samstag, 18:00</w:t>
      </w:r>
      <w:r w:rsidRPr="00CF2CDA">
        <w:rPr>
          <w:rFonts w:ascii="Verdana" w:hAnsi="Verdana"/>
          <w:b/>
          <w:bCs/>
          <w:color w:val="1C232C"/>
        </w:rPr>
        <w:t xml:space="preserve"> Uhr)</w:t>
      </w:r>
      <w:r w:rsidRPr="00CF2CDA">
        <w:rPr>
          <w:rFonts w:ascii="Verdana" w:hAnsi="Verdana"/>
          <w:b/>
          <w:bCs/>
          <w:color w:val="1C232C"/>
        </w:rPr>
        <w:br/>
      </w:r>
      <w:r>
        <w:rPr>
          <w:rFonts w:ascii="Verdana" w:hAnsi="Verdana"/>
          <w:color w:val="1C232C"/>
        </w:rPr>
        <w:t>Schwarz-Weiß Erfurt</w:t>
      </w:r>
      <w:r w:rsidRPr="00844EBE">
        <w:rPr>
          <w:rFonts w:ascii="Verdana" w:hAnsi="Verdana"/>
          <w:color w:val="1C232C"/>
        </w:rPr>
        <w:t xml:space="preserve"> – </w:t>
      </w:r>
      <w:r>
        <w:rPr>
          <w:rFonts w:ascii="Verdana" w:hAnsi="Verdana"/>
          <w:color w:val="1C232C"/>
        </w:rPr>
        <w:t>VCW</w:t>
      </w:r>
      <w:r w:rsidRPr="00844EBE">
        <w:rPr>
          <w:rFonts w:ascii="Verdana" w:hAnsi="Verdana"/>
          <w:color w:val="1C232C"/>
        </w:rPr>
        <w:br/>
      </w:r>
      <w:r w:rsidRPr="00844EBE">
        <w:rPr>
          <w:rFonts w:ascii="Verdana" w:hAnsi="Verdana"/>
          <w:i/>
          <w:iCs/>
          <w:color w:val="1C232C"/>
        </w:rPr>
        <w:t>(</w:t>
      </w:r>
      <w:r>
        <w:rPr>
          <w:rFonts w:ascii="Verdana" w:hAnsi="Verdana"/>
          <w:i/>
          <w:iCs/>
          <w:color w:val="1C232C"/>
        </w:rPr>
        <w:t>Erfurt</w:t>
      </w:r>
      <w:r w:rsidRPr="00844EBE">
        <w:rPr>
          <w:rFonts w:ascii="Verdana" w:hAnsi="Verdana"/>
          <w:i/>
          <w:iCs/>
          <w:color w:val="1C232C"/>
        </w:rPr>
        <w:t xml:space="preserve">, </w:t>
      </w:r>
      <w:r>
        <w:rPr>
          <w:rFonts w:ascii="Verdana" w:hAnsi="Verdana"/>
          <w:i/>
          <w:iCs/>
          <w:color w:val="1C232C"/>
        </w:rPr>
        <w:t>Riethsporthalle</w:t>
      </w:r>
      <w:r w:rsidRPr="00844EBE">
        <w:rPr>
          <w:rFonts w:ascii="Verdana" w:hAnsi="Verdana"/>
          <w:i/>
          <w:iCs/>
          <w:color w:val="1C232C"/>
        </w:rPr>
        <w:t>)</w:t>
      </w:r>
    </w:p>
    <w:p w14:paraId="1183C2DA" w14:textId="47780797" w:rsidR="002D0075" w:rsidRDefault="002D0075" w:rsidP="00C146ED">
      <w:pPr>
        <w:spacing w:line="276" w:lineRule="auto"/>
        <w:rPr>
          <w:rFonts w:ascii="Verdana" w:hAnsi="Verdana"/>
          <w:b/>
          <w:bCs/>
          <w:color w:val="1C232C"/>
        </w:rPr>
      </w:pPr>
      <w:r>
        <w:rPr>
          <w:rFonts w:ascii="Verdana" w:hAnsi="Verdana"/>
          <w:b/>
          <w:bCs/>
          <w:color w:val="1C232C"/>
        </w:rPr>
        <w:t xml:space="preserve">26. </w:t>
      </w:r>
      <w:r w:rsidRPr="00CF2CDA">
        <w:rPr>
          <w:rFonts w:ascii="Verdana" w:hAnsi="Verdana"/>
          <w:b/>
          <w:bCs/>
          <w:color w:val="1C232C"/>
        </w:rPr>
        <w:t>Februar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USC Münster</w:t>
      </w:r>
      <w:r w:rsidRPr="00844EBE">
        <w:rPr>
          <w:rFonts w:ascii="Verdana" w:hAnsi="Verdana"/>
          <w:color w:val="1C232C"/>
        </w:rPr>
        <w:br/>
      </w:r>
      <w:r w:rsidRPr="00844EBE">
        <w:rPr>
          <w:rFonts w:ascii="Verdana" w:hAnsi="Verdana"/>
          <w:i/>
          <w:iCs/>
          <w:color w:val="1C232C"/>
        </w:rPr>
        <w:t>(Wiesbaden, Sporthalle am Platz der Deutschen Einheit)</w:t>
      </w:r>
    </w:p>
    <w:p w14:paraId="0718DADE" w14:textId="77777777" w:rsidR="002D0075" w:rsidRDefault="002D0075" w:rsidP="00C146ED">
      <w:pPr>
        <w:spacing w:line="276" w:lineRule="auto"/>
        <w:rPr>
          <w:rFonts w:ascii="Verdana" w:hAnsi="Verdana"/>
          <w:b/>
          <w:bCs/>
          <w:i/>
          <w:iCs/>
          <w:color w:val="1C232C"/>
        </w:rPr>
      </w:pPr>
    </w:p>
    <w:p w14:paraId="23F2239C" w14:textId="65DDBFED" w:rsidR="00C146ED" w:rsidRPr="0045461E" w:rsidRDefault="00C146ED" w:rsidP="00C146ED">
      <w:pPr>
        <w:spacing w:line="276" w:lineRule="auto"/>
        <w:rPr>
          <w:rFonts w:ascii="Verdana" w:hAnsi="Verdana"/>
          <w:color w:val="1C232C"/>
        </w:rPr>
      </w:pPr>
      <w:r w:rsidRPr="00FA0006">
        <w:rPr>
          <w:rFonts w:ascii="Verdana" w:hAnsi="Verdana"/>
          <w:b/>
          <w:bCs/>
          <w:i/>
          <w:iCs/>
          <w:color w:val="1C232C"/>
        </w:rPr>
        <w:t xml:space="preserve">Tickets: </w:t>
      </w:r>
    </w:p>
    <w:p w14:paraId="1B4CEEE4" w14:textId="77777777" w:rsidR="00C146ED" w:rsidRPr="00FA0006" w:rsidRDefault="00C146ED" w:rsidP="00C146ED">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717564C9" w14:textId="77777777" w:rsidR="00C146ED" w:rsidRPr="00FA0006" w:rsidRDefault="00C146ED" w:rsidP="00C146ED">
      <w:pPr>
        <w:spacing w:line="276" w:lineRule="auto"/>
        <w:rPr>
          <w:rFonts w:ascii="Verdana" w:hAnsi="Verdana"/>
          <w:i/>
          <w:iCs/>
          <w:color w:val="1C232C"/>
        </w:rPr>
      </w:pPr>
    </w:p>
    <w:p w14:paraId="3FA8698E" w14:textId="77777777" w:rsidR="00C146ED" w:rsidRPr="000B505B" w:rsidRDefault="00C146ED" w:rsidP="00C146ED">
      <w:pPr>
        <w:spacing w:line="276" w:lineRule="auto"/>
        <w:jc w:val="both"/>
        <w:rPr>
          <w:rFonts w:ascii="Verdana" w:hAnsi="Verdana"/>
          <w:b/>
          <w:bCs/>
          <w:color w:val="1C232C"/>
        </w:rPr>
      </w:pPr>
      <w:r w:rsidRPr="000B505B">
        <w:rPr>
          <w:rFonts w:ascii="Verdana" w:hAnsi="Verdana"/>
          <w:b/>
          <w:bCs/>
          <w:color w:val="1C232C"/>
        </w:rPr>
        <w:t>Zwei Kinder kostenlos zum VCW</w:t>
      </w:r>
    </w:p>
    <w:p w14:paraId="3AE65436" w14:textId="77777777" w:rsidR="00C146ED" w:rsidRDefault="00C146ED" w:rsidP="00C146ED">
      <w:pPr>
        <w:spacing w:line="276" w:lineRule="auto"/>
        <w:jc w:val="both"/>
        <w:rPr>
          <w:rFonts w:ascii="Verdana" w:hAnsi="Verdana"/>
          <w:color w:val="1C232C"/>
        </w:rPr>
      </w:pPr>
      <w:r>
        <w:rPr>
          <w:rFonts w:ascii="Verdana" w:hAnsi="Verdana"/>
          <w:color w:val="1C232C"/>
        </w:rPr>
        <w:t xml:space="preserve">Seit Jahresbeginn gelten neue Ticketkonditionen für die VCW-Heimspiele der laufenden Saison 2024/2025. Wer ein Ticket zum Normalpreis kauft, hat die Möglichkeit, bis zu zwei Kinder (bis einschließlich 13 Jahre) kostenlos in die Halle am Platz der Deutschen Einheit mitzunehmen. </w:t>
      </w:r>
    </w:p>
    <w:p w14:paraId="78356279" w14:textId="77777777" w:rsidR="00F124FC" w:rsidRDefault="00F124FC">
      <w:pPr>
        <w:rPr>
          <w:rFonts w:ascii="Verdana" w:hAnsi="Verdana"/>
          <w:color w:val="1C232C"/>
        </w:rPr>
      </w:pPr>
      <w:r>
        <w:rPr>
          <w:rFonts w:ascii="Verdana" w:hAnsi="Verdana"/>
          <w:color w:val="1C232C"/>
        </w:rPr>
        <w:br w:type="page"/>
      </w:r>
    </w:p>
    <w:p w14:paraId="028E18A3" w14:textId="7E84191F" w:rsidR="00986306" w:rsidRDefault="00F124FC" w:rsidP="00CE6B0D">
      <w:pPr>
        <w:spacing w:line="276" w:lineRule="auto"/>
        <w:jc w:val="both"/>
        <w:rPr>
          <w:rFonts w:ascii="Verdana" w:hAnsi="Verdana"/>
          <w:b/>
          <w:sz w:val="20"/>
          <w:szCs w:val="20"/>
        </w:rPr>
      </w:pPr>
      <w:r>
        <w:rPr>
          <w:rFonts w:ascii="Verdana" w:hAnsi="Verdana"/>
          <w:noProof/>
          <w:color w:val="1C232C"/>
        </w:rPr>
        <w:lastRenderedPageBreak/>
        <w:drawing>
          <wp:inline distT="0" distB="0" distL="0" distR="0" wp14:anchorId="2CC4C016" wp14:editId="01048F49">
            <wp:extent cx="5759450" cy="3841750"/>
            <wp:effectExtent l="0" t="0" r="0" b="6350"/>
            <wp:docPr id="1638645804" name="Grafik 15" descr="Ein Bild, das Sport, Sportspiele, Volleyball,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45804" name="Grafik 15" descr="Ein Bild, das Sport, Sportspiele, Volleyball, Perso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00B1611A">
        <w:rPr>
          <w:rFonts w:ascii="Verdana" w:hAnsi="Verdana"/>
          <w:color w:val="1C232C"/>
        </w:rPr>
        <w:br/>
      </w: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even" r:id="rId12"/>
      <w:headerReference w:type="default" r:id="rId13"/>
      <w:footerReference w:type="even" r:id="rId14"/>
      <w:footerReference w:type="default" r:id="rId15"/>
      <w:headerReference w:type="first" r:id="rId16"/>
      <w:footerReference w:type="first" r:id="rId17"/>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EEBBB" w14:textId="77777777" w:rsidR="00670BEF" w:rsidRDefault="00670BEF" w:rsidP="00CE0C86">
      <w:pPr>
        <w:spacing w:after="0" w:line="240" w:lineRule="auto"/>
      </w:pPr>
      <w:r>
        <w:separator/>
      </w:r>
    </w:p>
  </w:endnote>
  <w:endnote w:type="continuationSeparator" w:id="0">
    <w:p w14:paraId="003FA134" w14:textId="77777777" w:rsidR="00670BEF" w:rsidRDefault="00670BEF"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0514" w14:textId="77777777" w:rsidR="000B5FB9" w:rsidRDefault="000B5F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FCA" w14:textId="77777777" w:rsidR="000B5FB9" w:rsidRDefault="000B5F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7516" w14:textId="77777777" w:rsidR="00670BEF" w:rsidRDefault="00670BEF" w:rsidP="00CE0C86">
      <w:pPr>
        <w:spacing w:after="0" w:line="240" w:lineRule="auto"/>
      </w:pPr>
      <w:r>
        <w:separator/>
      </w:r>
    </w:p>
  </w:footnote>
  <w:footnote w:type="continuationSeparator" w:id="0">
    <w:p w14:paraId="0BEE5CF5" w14:textId="77777777" w:rsidR="00670BEF" w:rsidRDefault="00670BEF"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C1EC" w14:textId="77777777" w:rsidR="000B5FB9" w:rsidRDefault="000B5F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4224" w14:textId="77777777" w:rsidR="000B5FB9" w:rsidRDefault="000B5F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3D3"/>
    <w:rsid w:val="000E640B"/>
    <w:rsid w:val="000E701A"/>
    <w:rsid w:val="000E722E"/>
    <w:rsid w:val="000E754B"/>
    <w:rsid w:val="000E790C"/>
    <w:rsid w:val="000E7948"/>
    <w:rsid w:val="000F0380"/>
    <w:rsid w:val="000F1159"/>
    <w:rsid w:val="000F1602"/>
    <w:rsid w:val="000F1A43"/>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01C"/>
    <w:rsid w:val="001842E3"/>
    <w:rsid w:val="00185E1D"/>
    <w:rsid w:val="001860ED"/>
    <w:rsid w:val="0018644F"/>
    <w:rsid w:val="001864C1"/>
    <w:rsid w:val="00186CB4"/>
    <w:rsid w:val="0018712F"/>
    <w:rsid w:val="00187A62"/>
    <w:rsid w:val="00190723"/>
    <w:rsid w:val="0019094D"/>
    <w:rsid w:val="00190FFF"/>
    <w:rsid w:val="00191977"/>
    <w:rsid w:val="001919AF"/>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CE1"/>
    <w:rsid w:val="001D2E35"/>
    <w:rsid w:val="001D3562"/>
    <w:rsid w:val="001D49DF"/>
    <w:rsid w:val="001D4A59"/>
    <w:rsid w:val="001D4BE2"/>
    <w:rsid w:val="001D5347"/>
    <w:rsid w:val="001D53BE"/>
    <w:rsid w:val="001D55AA"/>
    <w:rsid w:val="001D5C5F"/>
    <w:rsid w:val="001D5D2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882"/>
    <w:rsid w:val="002308AB"/>
    <w:rsid w:val="00230C95"/>
    <w:rsid w:val="00231079"/>
    <w:rsid w:val="002314D0"/>
    <w:rsid w:val="00231C39"/>
    <w:rsid w:val="00231C47"/>
    <w:rsid w:val="00232AF9"/>
    <w:rsid w:val="0023315E"/>
    <w:rsid w:val="002336BE"/>
    <w:rsid w:val="00233F05"/>
    <w:rsid w:val="002345FF"/>
    <w:rsid w:val="00234C77"/>
    <w:rsid w:val="00234D18"/>
    <w:rsid w:val="0023589E"/>
    <w:rsid w:val="00235B71"/>
    <w:rsid w:val="00235EBD"/>
    <w:rsid w:val="0023633E"/>
    <w:rsid w:val="002364CF"/>
    <w:rsid w:val="00236DBC"/>
    <w:rsid w:val="00240337"/>
    <w:rsid w:val="0024054D"/>
    <w:rsid w:val="00240790"/>
    <w:rsid w:val="00241BB3"/>
    <w:rsid w:val="00241F3C"/>
    <w:rsid w:val="002422B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6F5A"/>
    <w:rsid w:val="00257F28"/>
    <w:rsid w:val="00260D7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59A3"/>
    <w:rsid w:val="002767F1"/>
    <w:rsid w:val="00276A0B"/>
    <w:rsid w:val="002775FA"/>
    <w:rsid w:val="00277635"/>
    <w:rsid w:val="0028016B"/>
    <w:rsid w:val="00280D94"/>
    <w:rsid w:val="00280E7D"/>
    <w:rsid w:val="00281057"/>
    <w:rsid w:val="00282187"/>
    <w:rsid w:val="00282233"/>
    <w:rsid w:val="00282627"/>
    <w:rsid w:val="00284CE4"/>
    <w:rsid w:val="0028512B"/>
    <w:rsid w:val="00285388"/>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61B"/>
    <w:rsid w:val="002C3483"/>
    <w:rsid w:val="002C36A8"/>
    <w:rsid w:val="002C3B59"/>
    <w:rsid w:val="002C3E23"/>
    <w:rsid w:val="002C3F65"/>
    <w:rsid w:val="002C47ED"/>
    <w:rsid w:val="002C51A3"/>
    <w:rsid w:val="002C5247"/>
    <w:rsid w:val="002C52F8"/>
    <w:rsid w:val="002C5302"/>
    <w:rsid w:val="002C5D40"/>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4D8F"/>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47DB"/>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6D53"/>
    <w:rsid w:val="003A7556"/>
    <w:rsid w:val="003A7AEB"/>
    <w:rsid w:val="003B052E"/>
    <w:rsid w:val="003B0E43"/>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D92"/>
    <w:rsid w:val="004A1304"/>
    <w:rsid w:val="004A1B68"/>
    <w:rsid w:val="004A2318"/>
    <w:rsid w:val="004A2D30"/>
    <w:rsid w:val="004A3BCF"/>
    <w:rsid w:val="004A4298"/>
    <w:rsid w:val="004A4A48"/>
    <w:rsid w:val="004A55C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0A4"/>
    <w:rsid w:val="004C721F"/>
    <w:rsid w:val="004C7EE5"/>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AD6"/>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545"/>
    <w:rsid w:val="005A77B2"/>
    <w:rsid w:val="005A7C1A"/>
    <w:rsid w:val="005B0462"/>
    <w:rsid w:val="005B0FF7"/>
    <w:rsid w:val="005B19C2"/>
    <w:rsid w:val="005B3DEF"/>
    <w:rsid w:val="005B46AD"/>
    <w:rsid w:val="005B46FA"/>
    <w:rsid w:val="005B4999"/>
    <w:rsid w:val="005B4A92"/>
    <w:rsid w:val="005B55E1"/>
    <w:rsid w:val="005B5738"/>
    <w:rsid w:val="005B5DB1"/>
    <w:rsid w:val="005B5DC7"/>
    <w:rsid w:val="005B60D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826"/>
    <w:rsid w:val="00607483"/>
    <w:rsid w:val="006077CC"/>
    <w:rsid w:val="00607A15"/>
    <w:rsid w:val="006100EB"/>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268A"/>
    <w:rsid w:val="006240E7"/>
    <w:rsid w:val="00624368"/>
    <w:rsid w:val="0062491D"/>
    <w:rsid w:val="00624DEC"/>
    <w:rsid w:val="006252D5"/>
    <w:rsid w:val="0062551F"/>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BEF"/>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6E5A"/>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6F26"/>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1FDC"/>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0F01"/>
    <w:rsid w:val="00741925"/>
    <w:rsid w:val="007419F8"/>
    <w:rsid w:val="00741CA9"/>
    <w:rsid w:val="0074211C"/>
    <w:rsid w:val="00742FCB"/>
    <w:rsid w:val="00743107"/>
    <w:rsid w:val="00743936"/>
    <w:rsid w:val="00743967"/>
    <w:rsid w:val="00743B69"/>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6BA1"/>
    <w:rsid w:val="00797C34"/>
    <w:rsid w:val="007A078E"/>
    <w:rsid w:val="007A0A78"/>
    <w:rsid w:val="007A0A9A"/>
    <w:rsid w:val="007A0A9D"/>
    <w:rsid w:val="007A0F1E"/>
    <w:rsid w:val="007A14EB"/>
    <w:rsid w:val="007A159F"/>
    <w:rsid w:val="007A1D73"/>
    <w:rsid w:val="007A21EA"/>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C7E8F"/>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205D9"/>
    <w:rsid w:val="008210CF"/>
    <w:rsid w:val="008210E3"/>
    <w:rsid w:val="00821A36"/>
    <w:rsid w:val="00821C95"/>
    <w:rsid w:val="008221AC"/>
    <w:rsid w:val="008223A9"/>
    <w:rsid w:val="008226E8"/>
    <w:rsid w:val="00822F60"/>
    <w:rsid w:val="00823D5D"/>
    <w:rsid w:val="00823F94"/>
    <w:rsid w:val="0082403B"/>
    <w:rsid w:val="00824162"/>
    <w:rsid w:val="008243C6"/>
    <w:rsid w:val="008249F0"/>
    <w:rsid w:val="00824B29"/>
    <w:rsid w:val="00824DB7"/>
    <w:rsid w:val="00824DBC"/>
    <w:rsid w:val="00825524"/>
    <w:rsid w:val="008258D1"/>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4FA"/>
    <w:rsid w:val="008D5F9F"/>
    <w:rsid w:val="008D6140"/>
    <w:rsid w:val="008D62B8"/>
    <w:rsid w:val="008D645D"/>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488B"/>
    <w:rsid w:val="008F5144"/>
    <w:rsid w:val="008F5245"/>
    <w:rsid w:val="008F6FC1"/>
    <w:rsid w:val="008F73D0"/>
    <w:rsid w:val="009009AE"/>
    <w:rsid w:val="00900BB2"/>
    <w:rsid w:val="00901C19"/>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1E0"/>
    <w:rsid w:val="00985255"/>
    <w:rsid w:val="00985BD6"/>
    <w:rsid w:val="00985BFE"/>
    <w:rsid w:val="00986306"/>
    <w:rsid w:val="00986E9E"/>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500B0"/>
    <w:rsid w:val="00A509AD"/>
    <w:rsid w:val="00A50AF6"/>
    <w:rsid w:val="00A5229B"/>
    <w:rsid w:val="00A52D5A"/>
    <w:rsid w:val="00A52DE2"/>
    <w:rsid w:val="00A543EC"/>
    <w:rsid w:val="00A5484A"/>
    <w:rsid w:val="00A5540A"/>
    <w:rsid w:val="00A558DC"/>
    <w:rsid w:val="00A558FF"/>
    <w:rsid w:val="00A559F7"/>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235D"/>
    <w:rsid w:val="00AA3556"/>
    <w:rsid w:val="00AA379C"/>
    <w:rsid w:val="00AA3C82"/>
    <w:rsid w:val="00AA4048"/>
    <w:rsid w:val="00AA46FA"/>
    <w:rsid w:val="00AA4F12"/>
    <w:rsid w:val="00AA4FF0"/>
    <w:rsid w:val="00AA549C"/>
    <w:rsid w:val="00AA5548"/>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DFC"/>
    <w:rsid w:val="00AC1FF4"/>
    <w:rsid w:val="00AC2460"/>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20227"/>
    <w:rsid w:val="00B207E5"/>
    <w:rsid w:val="00B21E39"/>
    <w:rsid w:val="00B21EF2"/>
    <w:rsid w:val="00B22047"/>
    <w:rsid w:val="00B221F1"/>
    <w:rsid w:val="00B22407"/>
    <w:rsid w:val="00B22E0B"/>
    <w:rsid w:val="00B23037"/>
    <w:rsid w:val="00B2310F"/>
    <w:rsid w:val="00B23DF6"/>
    <w:rsid w:val="00B2417C"/>
    <w:rsid w:val="00B24B8D"/>
    <w:rsid w:val="00B24E73"/>
    <w:rsid w:val="00B255BB"/>
    <w:rsid w:val="00B277B8"/>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85A"/>
    <w:rsid w:val="00B94C58"/>
    <w:rsid w:val="00B955CE"/>
    <w:rsid w:val="00B95BCB"/>
    <w:rsid w:val="00B96392"/>
    <w:rsid w:val="00B96CF6"/>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577"/>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0BB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B51"/>
    <w:rsid w:val="00C51BF5"/>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0F87"/>
    <w:rsid w:val="00CA1ABA"/>
    <w:rsid w:val="00CA22A1"/>
    <w:rsid w:val="00CA2D58"/>
    <w:rsid w:val="00CA3D83"/>
    <w:rsid w:val="00CA4C3E"/>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63EE"/>
    <w:rsid w:val="00CC736A"/>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3AF0"/>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0EF1"/>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BE5"/>
    <w:rsid w:val="00D512CC"/>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4F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37EA"/>
    <w:rsid w:val="00F55F57"/>
    <w:rsid w:val="00F56443"/>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3B10"/>
    <w:rsid w:val="00FE5D34"/>
    <w:rsid w:val="00FE6A84"/>
    <w:rsid w:val="00FE7397"/>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fug-ess-01\Share\Kunden\VCW\Projekte\Saison%202020-2021\PR-Arbeit\Aktualisierung%20Abbinder\www.hessen-volley.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2025-02-11T10:40:00Z</cp:lastPrinted>
  <dcterms:created xsi:type="dcterms:W3CDTF">2025-02-13T00:19:00Z</dcterms:created>
  <dcterms:modified xsi:type="dcterms:W3CDTF">2025-02-13T00:22:00Z</dcterms:modified>
</cp:coreProperties>
</file>